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1604"/>
        <w:gridCol w:w="1356"/>
        <w:gridCol w:w="1356"/>
        <w:gridCol w:w="1356"/>
        <w:gridCol w:w="1436"/>
        <w:gridCol w:w="1342"/>
      </w:tblGrid>
      <w:tr w:rsidR="00000F27" w14:paraId="7F5BB0AC" w14:textId="77777777" w:rsidTr="00000F27">
        <w:tc>
          <w:tcPr>
            <w:tcW w:w="2016" w:type="dxa"/>
          </w:tcPr>
          <w:p w14:paraId="142264E4" w14:textId="7CF47820" w:rsidR="00902C63" w:rsidRDefault="00000F27" w:rsidP="00000F27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9B1542B" wp14:editId="32F6C8DE">
                  <wp:extent cx="918796" cy="628650"/>
                  <wp:effectExtent l="0" t="0" r="0" b="0"/>
                  <wp:docPr id="83019564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50" t="12389" r="8125" b="7079"/>
                          <a:stretch/>
                        </pic:blipFill>
                        <pic:spPr bwMode="auto">
                          <a:xfrm>
                            <a:off x="0" y="0"/>
                            <a:ext cx="927906" cy="634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3E1D09F0" wp14:editId="609EE128">
                  <wp:extent cx="1143000" cy="699446"/>
                  <wp:effectExtent l="0" t="0" r="0" b="0"/>
                  <wp:docPr id="14" name="Рисунок 14" descr="https://sun9-8.userapi.com/impf/WsT6gY8HR7zRxlhkqkP5NtqYAmOLLCp6Fc89Hw/Gd5tw_HcCcA.jpg?size=1920x768&amp;quality=95&amp;crop=0,17,1090,435&amp;sign=518f2727c0ae01f39ec0a7d4f465d239&amp;type=cover_gro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n9-8.userapi.com/impf/WsT6gY8HR7zRxlhkqkP5NtqYAmOLLCp6Fc89Hw/Gd5tw_HcCcA.jpg?size=1920x768&amp;quality=95&amp;crop=0,17,1090,435&amp;sign=518f2727c0ae01f39ec0a7d4f465d239&amp;type=cover_grou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32"/>
                          <a:stretch/>
                        </pic:blipFill>
                        <pic:spPr bwMode="auto">
                          <a:xfrm>
                            <a:off x="0" y="0"/>
                            <a:ext cx="1179211" cy="721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4" w:type="dxa"/>
          </w:tcPr>
          <w:p w14:paraId="06854138" w14:textId="243DCCEA" w:rsidR="00902C63" w:rsidRDefault="00902C63">
            <w:r w:rsidRPr="009C68D1">
              <w:rPr>
                <w:noProof/>
                <w:lang w:eastAsia="ru-RU"/>
              </w:rPr>
              <w:drawing>
                <wp:anchor distT="0" distB="0" distL="107950" distR="107950" simplePos="0" relativeHeight="251673600" behindDoc="0" locked="0" layoutInCell="1" allowOverlap="1" wp14:anchorId="0B218C9A" wp14:editId="5FFCA9C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</wp:posOffset>
                  </wp:positionV>
                  <wp:extent cx="881591" cy="647700"/>
                  <wp:effectExtent l="0" t="0" r="0" b="0"/>
                  <wp:wrapThrough wrapText="bothSides">
                    <wp:wrapPolygon edited="0">
                      <wp:start x="0" y="0"/>
                      <wp:lineTo x="0" y="20965"/>
                      <wp:lineTo x="21009" y="20965"/>
                      <wp:lineTo x="21009" y="0"/>
                      <wp:lineTo x="0" y="0"/>
                    </wp:wrapPolygon>
                  </wp:wrapThrough>
                  <wp:docPr id="9" name="Рисунок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7C5978-ED27-4268-AC1E-7FC7161B1D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>
                            <a:extLst>
                              <a:ext uri="{FF2B5EF4-FFF2-40B4-BE49-F238E27FC236}">
                                <a16:creationId xmlns:a16="http://schemas.microsoft.com/office/drawing/2014/main" id="{4B7C5978-ED27-4268-AC1E-7FC7161B1D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290" cy="651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6" w:type="dxa"/>
          </w:tcPr>
          <w:p w14:paraId="4123B246" w14:textId="71EB03C6" w:rsidR="00902C63" w:rsidRDefault="00000F27">
            <w:r>
              <w:rPr>
                <w:rFonts w:ascii="Times New Roman" w:eastAsia="Calibri" w:hAnsi="Times New Roman" w:cs="Times New Roman"/>
                <w:b/>
                <w:noProof/>
                <w:color w:val="0070C0"/>
                <w:sz w:val="32"/>
                <w:szCs w:val="28"/>
                <w:lang w:eastAsia="ru-RU"/>
              </w:rPr>
              <w:drawing>
                <wp:anchor distT="0" distB="0" distL="107950" distR="107950" simplePos="0" relativeHeight="251672576" behindDoc="0" locked="0" layoutInCell="1" allowOverlap="1" wp14:anchorId="3E981E0B" wp14:editId="50BA634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6291" y="0"/>
                      <wp:lineTo x="0" y="2860"/>
                      <wp:lineTo x="0" y="14870"/>
                      <wp:lineTo x="1716" y="18302"/>
                      <wp:lineTo x="5719" y="21162"/>
                      <wp:lineTo x="6291" y="21162"/>
                      <wp:lineTo x="14870" y="21162"/>
                      <wp:lineTo x="15442" y="21162"/>
                      <wp:lineTo x="19446" y="18302"/>
                      <wp:lineTo x="21162" y="14870"/>
                      <wp:lineTo x="21162" y="2860"/>
                      <wp:lineTo x="14870" y="0"/>
                      <wp:lineTo x="6291" y="0"/>
                    </wp:wrapPolygon>
                  </wp:wrapThrough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6" w:type="dxa"/>
          </w:tcPr>
          <w:p w14:paraId="117AF25C" w14:textId="6AE97E6F" w:rsidR="00902C63" w:rsidRDefault="00902C63">
            <w:r w:rsidRPr="009C68D1">
              <w:rPr>
                <w:noProof/>
                <w:lang w:eastAsia="ru-RU"/>
              </w:rPr>
              <w:drawing>
                <wp:anchor distT="0" distB="0" distL="107950" distR="107950" simplePos="0" relativeHeight="251671552" behindDoc="0" locked="0" layoutInCell="1" allowOverlap="1" wp14:anchorId="69067543" wp14:editId="6D788475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721325" cy="720000"/>
                  <wp:effectExtent l="0" t="0" r="3175" b="4445"/>
                  <wp:wrapThrough wrapText="bothSides">
                    <wp:wrapPolygon edited="0">
                      <wp:start x="0" y="0"/>
                      <wp:lineTo x="0" y="21162"/>
                      <wp:lineTo x="21124" y="21162"/>
                      <wp:lineTo x="21124" y="0"/>
                      <wp:lineTo x="0" y="0"/>
                    </wp:wrapPolygon>
                  </wp:wrapThrough>
                  <wp:docPr id="7" name="Объект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32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6" w:type="dxa"/>
          </w:tcPr>
          <w:p w14:paraId="34B07F7A" w14:textId="6E46D9DC" w:rsidR="00902C63" w:rsidRDefault="00902C63">
            <w:r w:rsidRPr="005743F2">
              <w:rPr>
                <w:noProof/>
                <w:lang w:eastAsia="ru-RU"/>
              </w:rPr>
              <w:drawing>
                <wp:anchor distT="0" distB="0" distL="107950" distR="107950" simplePos="0" relativeHeight="251670528" behindDoc="0" locked="0" layoutInCell="1" allowOverlap="1" wp14:anchorId="5F41D547" wp14:editId="0EFB2FA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1905</wp:posOffset>
                  </wp:positionV>
                  <wp:extent cx="720000" cy="720000"/>
                  <wp:effectExtent l="0" t="0" r="4445" b="4445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4" name="Объект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36" w:type="dxa"/>
          </w:tcPr>
          <w:p w14:paraId="72172CCE" w14:textId="6EE53BA9" w:rsidR="00902C63" w:rsidRDefault="00902C63">
            <w:r>
              <w:rPr>
                <w:noProof/>
                <w:lang w:eastAsia="ru-RU"/>
              </w:rPr>
              <w:drawing>
                <wp:anchor distT="0" distB="0" distL="107950" distR="107950" simplePos="0" relativeHeight="251661312" behindDoc="0" locked="0" layoutInCell="1" allowOverlap="1" wp14:anchorId="3EE201E3" wp14:editId="023FF8B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40005</wp:posOffset>
                  </wp:positionV>
                  <wp:extent cx="729535" cy="720000"/>
                  <wp:effectExtent l="0" t="0" r="0" b="4445"/>
                  <wp:wrapThrough wrapText="bothSides">
                    <wp:wrapPolygon edited="0">
                      <wp:start x="6774" y="0"/>
                      <wp:lineTo x="0" y="3432"/>
                      <wp:lineTo x="0" y="14870"/>
                      <wp:lineTo x="1693" y="18302"/>
                      <wp:lineTo x="5645" y="21162"/>
                      <wp:lineTo x="6209" y="21162"/>
                      <wp:lineTo x="14676" y="21162"/>
                      <wp:lineTo x="15240" y="21162"/>
                      <wp:lineTo x="19192" y="18302"/>
                      <wp:lineTo x="20885" y="14870"/>
                      <wp:lineTo x="20885" y="3432"/>
                      <wp:lineTo x="14111" y="0"/>
                      <wp:lineTo x="6774" y="0"/>
                    </wp:wrapPolygon>
                  </wp:wrapThrough>
                  <wp:docPr id="10" name="Рисунок 10" descr="C:\Users\X1\AppData\Local\Packages\Microsoft.Windows.Photos_8wekyb3d8bbwe\TempState\ShareServiceTempFolder\2024-03-17_19-09-2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1\AppData\Local\Packages\Microsoft.Windows.Photos_8wekyb3d8bbwe\TempState\ShareServiceTempFolder\2024-03-17_19-09-2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39" t="9862" r="12841" b="15639"/>
                          <a:stretch/>
                        </pic:blipFill>
                        <pic:spPr bwMode="auto">
                          <a:xfrm>
                            <a:off x="0" y="0"/>
                            <a:ext cx="729535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42" w:type="dxa"/>
          </w:tcPr>
          <w:p w14:paraId="7E1ED198" w14:textId="4AEF3898" w:rsidR="00902C63" w:rsidRDefault="00000F27" w:rsidP="00000F27">
            <w:r w:rsidRPr="009C68D1">
              <w:rPr>
                <w:noProof/>
                <w:lang w:eastAsia="ru-RU"/>
              </w:rPr>
              <w:drawing>
                <wp:anchor distT="0" distB="0" distL="107950" distR="107950" simplePos="0" relativeHeight="251669504" behindDoc="0" locked="0" layoutInCell="1" allowOverlap="1" wp14:anchorId="6800FF7D" wp14:editId="72CD2EC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38100</wp:posOffset>
                  </wp:positionV>
                  <wp:extent cx="650240" cy="781050"/>
                  <wp:effectExtent l="0" t="0" r="0" b="0"/>
                  <wp:wrapThrough wrapText="bothSides">
                    <wp:wrapPolygon edited="0">
                      <wp:start x="6328" y="0"/>
                      <wp:lineTo x="633" y="2107"/>
                      <wp:lineTo x="0" y="2634"/>
                      <wp:lineTo x="0" y="8956"/>
                      <wp:lineTo x="1266" y="17912"/>
                      <wp:lineTo x="6961" y="20546"/>
                      <wp:lineTo x="7594" y="21073"/>
                      <wp:lineTo x="12656" y="21073"/>
                      <wp:lineTo x="13289" y="20546"/>
                      <wp:lineTo x="18352" y="17912"/>
                      <wp:lineTo x="20883" y="3688"/>
                      <wp:lineTo x="18984" y="1580"/>
                      <wp:lineTo x="11391" y="0"/>
                      <wp:lineTo x="6328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55" t="9109" r="9624" b="12532"/>
                          <a:stretch/>
                        </pic:blipFill>
                        <pic:spPr bwMode="auto">
                          <a:xfrm>
                            <a:off x="0" y="0"/>
                            <a:ext cx="650240" cy="781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7DF2315" w14:textId="6E862D64" w:rsidR="00A51B58" w:rsidRPr="00A51B58" w:rsidRDefault="00A51B58" w:rsidP="00000F27">
      <w:pPr>
        <w:spacing w:after="0" w:line="240" w:lineRule="auto"/>
        <w:rPr>
          <w:rFonts w:ascii="Century Gothic" w:hAnsi="Century Gothic"/>
          <w:b/>
          <w:color w:val="0070C0"/>
          <w:sz w:val="32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1" layoutInCell="1" allowOverlap="1" wp14:anchorId="519AFD28" wp14:editId="11FDB74F">
            <wp:simplePos x="0" y="0"/>
            <wp:positionH relativeFrom="column">
              <wp:posOffset>-681990</wp:posOffset>
            </wp:positionH>
            <wp:positionV relativeFrom="page">
              <wp:posOffset>2028190</wp:posOffset>
            </wp:positionV>
            <wp:extent cx="7548880" cy="86760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н форум 2024.jp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77"/>
                    <a:stretch/>
                  </pic:blipFill>
                  <pic:spPr bwMode="auto">
                    <a:xfrm>
                      <a:off x="0" y="0"/>
                      <a:ext cx="7548880" cy="867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F27">
        <w:rPr>
          <w:rFonts w:ascii="Century Gothic" w:hAnsi="Century Gothic"/>
          <w:b/>
          <w:color w:val="0070C0"/>
          <w:sz w:val="32"/>
          <w:szCs w:val="30"/>
        </w:rPr>
        <w:t xml:space="preserve">                      </w:t>
      </w:r>
      <w:r w:rsidRPr="00A51B58">
        <w:rPr>
          <w:rFonts w:ascii="Century Gothic" w:hAnsi="Century Gothic"/>
          <w:b/>
          <w:color w:val="0070C0"/>
          <w:sz w:val="32"/>
          <w:szCs w:val="30"/>
        </w:rPr>
        <w:t xml:space="preserve">ГБУ ДПО Санкт-Петербургская академия </w:t>
      </w:r>
    </w:p>
    <w:p w14:paraId="00582CDB" w14:textId="77777777" w:rsidR="00000F27" w:rsidRDefault="003B4EFA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32"/>
          <w:szCs w:val="30"/>
        </w:rPr>
      </w:pPr>
      <w:r>
        <w:rPr>
          <w:rFonts w:ascii="Century Gothic" w:hAnsi="Century Gothic"/>
          <w:b/>
          <w:color w:val="0070C0"/>
          <w:sz w:val="32"/>
          <w:szCs w:val="30"/>
        </w:rPr>
        <w:t xml:space="preserve"> </w:t>
      </w:r>
      <w:r w:rsidR="00A51B58" w:rsidRPr="00A51B58">
        <w:rPr>
          <w:rFonts w:ascii="Century Gothic" w:hAnsi="Century Gothic"/>
          <w:b/>
          <w:color w:val="0070C0"/>
          <w:sz w:val="32"/>
          <w:szCs w:val="30"/>
        </w:rPr>
        <w:t>постдипломного педагогического</w:t>
      </w:r>
    </w:p>
    <w:p w14:paraId="2D3A9621" w14:textId="77777777" w:rsidR="00000F27" w:rsidRDefault="00A51B58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32"/>
          <w:szCs w:val="28"/>
        </w:rPr>
      </w:pPr>
      <w:r w:rsidRPr="00A51B58">
        <w:rPr>
          <w:rFonts w:ascii="Century Gothic" w:hAnsi="Century Gothic"/>
          <w:b/>
          <w:color w:val="0070C0"/>
          <w:sz w:val="32"/>
          <w:szCs w:val="30"/>
        </w:rPr>
        <w:t xml:space="preserve"> образования</w:t>
      </w:r>
      <w:r w:rsidR="00A66A12">
        <w:rPr>
          <w:rFonts w:ascii="Century Gothic" w:hAnsi="Century Gothic"/>
          <w:b/>
          <w:color w:val="0070C0"/>
          <w:sz w:val="32"/>
          <w:szCs w:val="30"/>
        </w:rPr>
        <w:t xml:space="preserve"> имени К.Д. Ушинского</w:t>
      </w:r>
      <w:r w:rsidRPr="00A51B58">
        <w:rPr>
          <w:rFonts w:ascii="Century Gothic" w:hAnsi="Century Gothic"/>
          <w:b/>
          <w:color w:val="0070C0"/>
          <w:sz w:val="32"/>
          <w:szCs w:val="28"/>
        </w:rPr>
        <w:t xml:space="preserve"> </w:t>
      </w:r>
      <w:r w:rsidRPr="00A51B58">
        <w:rPr>
          <w:rFonts w:ascii="Century Gothic" w:hAnsi="Century Gothic"/>
          <w:b/>
          <w:color w:val="0070C0"/>
          <w:sz w:val="28"/>
          <w:szCs w:val="28"/>
        </w:rPr>
        <w:br/>
      </w:r>
    </w:p>
    <w:p w14:paraId="09759863" w14:textId="6EE39E3E" w:rsidR="00A51B58" w:rsidRPr="00A51B58" w:rsidRDefault="00A51B58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32"/>
          <w:szCs w:val="28"/>
        </w:rPr>
        <w:t xml:space="preserve">Институт </w:t>
      </w:r>
      <w:r w:rsidR="00BB0721">
        <w:rPr>
          <w:rFonts w:ascii="Century Gothic" w:hAnsi="Century Gothic"/>
          <w:b/>
          <w:color w:val="0070C0"/>
          <w:sz w:val="32"/>
          <w:szCs w:val="28"/>
        </w:rPr>
        <w:t>управления образованием</w:t>
      </w:r>
    </w:p>
    <w:p w14:paraId="7F63CD20" w14:textId="77777777" w:rsidR="00A51B58" w:rsidRPr="00A51B58" w:rsidRDefault="00A51B58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28"/>
          <w:szCs w:val="28"/>
        </w:rPr>
      </w:pPr>
      <w:r w:rsidRPr="00A51B58">
        <w:rPr>
          <w:rFonts w:ascii="Century Gothic" w:hAnsi="Century Gothic"/>
          <w:b/>
          <w:color w:val="0070C0"/>
          <w:sz w:val="28"/>
          <w:szCs w:val="28"/>
        </w:rPr>
        <w:t xml:space="preserve">Кафедра </w:t>
      </w:r>
      <w:r w:rsidR="00BB0721">
        <w:rPr>
          <w:rFonts w:ascii="Century Gothic" w:hAnsi="Century Gothic"/>
          <w:b/>
          <w:color w:val="0070C0"/>
          <w:sz w:val="28"/>
          <w:szCs w:val="28"/>
        </w:rPr>
        <w:t>педагогики и андрагогики</w:t>
      </w:r>
    </w:p>
    <w:p w14:paraId="32C1498D" w14:textId="77777777" w:rsidR="00A51B58" w:rsidRPr="00A51B58" w:rsidRDefault="00A51B58" w:rsidP="00000F27">
      <w:pPr>
        <w:spacing w:after="0" w:line="240" w:lineRule="auto"/>
        <w:rPr>
          <w:rFonts w:ascii="Century Gothic" w:hAnsi="Century Gothic"/>
          <w:color w:val="0070C0"/>
        </w:rPr>
      </w:pPr>
    </w:p>
    <w:p w14:paraId="3C2F62B1" w14:textId="77777777" w:rsidR="00A51B58" w:rsidRPr="00000F27" w:rsidRDefault="00A51B58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44"/>
        </w:rPr>
      </w:pPr>
      <w:r w:rsidRPr="00000F27">
        <w:rPr>
          <w:rFonts w:ascii="Century Gothic" w:hAnsi="Century Gothic"/>
          <w:b/>
          <w:color w:val="0070C0"/>
          <w:sz w:val="44"/>
        </w:rPr>
        <w:t>ПРОГРАММА</w:t>
      </w:r>
    </w:p>
    <w:p w14:paraId="28C9C44C" w14:textId="5D8EC48E" w:rsidR="00A51B58" w:rsidRPr="00A51B58" w:rsidRDefault="00000F27" w:rsidP="00000F27">
      <w:pPr>
        <w:spacing w:after="0" w:line="240" w:lineRule="auto"/>
        <w:jc w:val="center"/>
        <w:rPr>
          <w:rFonts w:ascii="Century Gothic" w:hAnsi="Century Gothic"/>
          <w:b/>
          <w:color w:val="0070C0"/>
          <w:sz w:val="32"/>
        </w:rPr>
      </w:pPr>
      <w:r>
        <w:rPr>
          <w:rFonts w:ascii="Century Gothic" w:hAnsi="Century Gothic"/>
          <w:b/>
          <w:color w:val="0070C0"/>
          <w:sz w:val="32"/>
        </w:rPr>
        <w:t xml:space="preserve">   </w:t>
      </w:r>
      <w:r w:rsidR="00A51B58" w:rsidRPr="00A51B58">
        <w:rPr>
          <w:rFonts w:ascii="Century Gothic" w:hAnsi="Century Gothic"/>
          <w:b/>
          <w:color w:val="0070C0"/>
          <w:sz w:val="32"/>
        </w:rPr>
        <w:t>Всероссийской научно-практической конференции</w:t>
      </w:r>
    </w:p>
    <w:p w14:paraId="5F7C6C6E" w14:textId="77777777" w:rsidR="00A51B58" w:rsidRPr="004404E4" w:rsidRDefault="00A51B58" w:rsidP="00000F27">
      <w:pPr>
        <w:spacing w:after="0" w:line="240" w:lineRule="auto"/>
        <w:jc w:val="center"/>
        <w:rPr>
          <w:rFonts w:ascii="Century Gothic" w:hAnsi="Century Gothic"/>
          <w:color w:val="0070C0"/>
          <w:sz w:val="16"/>
          <w:szCs w:val="16"/>
        </w:rPr>
      </w:pPr>
    </w:p>
    <w:p w14:paraId="3CBF3F7F" w14:textId="77777777" w:rsidR="00000F27" w:rsidRPr="00000F27" w:rsidRDefault="00BB0721" w:rsidP="00000F2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 w:rsidRPr="00000F27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 xml:space="preserve">Неодидактика </w:t>
      </w:r>
    </w:p>
    <w:p w14:paraId="43588E9E" w14:textId="666400A0" w:rsidR="00BB0721" w:rsidRPr="00000F27" w:rsidRDefault="00BB0721" w:rsidP="00000F2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 w:rsidRPr="00000F27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 xml:space="preserve">предпрофессиональной </w:t>
      </w:r>
    </w:p>
    <w:p w14:paraId="37640CAE" w14:textId="0C4578E0" w:rsidR="00A51B58" w:rsidRDefault="00BB0721" w:rsidP="00000F2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 w:rsidRPr="00000F27"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подготовки учащихся ОУ</w:t>
      </w:r>
    </w:p>
    <w:p w14:paraId="603AD2A9" w14:textId="4BB07A75" w:rsidR="008E0B76" w:rsidRDefault="008E0B76" w:rsidP="00000F2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</w:p>
    <w:p w14:paraId="4C56A4E8" w14:textId="641AD33E" w:rsidR="008E0B76" w:rsidRPr="00000F27" w:rsidRDefault="008E0B76" w:rsidP="00000F27">
      <w:pPr>
        <w:spacing w:after="0" w:line="240" w:lineRule="auto"/>
        <w:jc w:val="center"/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</w:pPr>
      <w:r>
        <w:rPr>
          <w:rFonts w:ascii="Century Gothic" w:eastAsia="Calibri" w:hAnsi="Century Gothic" w:cs="Times New Roman"/>
          <w:b/>
          <w:i/>
          <w:color w:val="0070C0"/>
          <w:sz w:val="40"/>
          <w:szCs w:val="40"/>
        </w:rPr>
        <w:t>26 марта 2024</w:t>
      </w:r>
    </w:p>
    <w:p w14:paraId="14473B6A" w14:textId="77777777" w:rsidR="00A51B58" w:rsidRDefault="00A51B58" w:rsidP="00000F27">
      <w:pPr>
        <w:spacing w:after="0" w:line="240" w:lineRule="auto"/>
        <w:rPr>
          <w:rFonts w:ascii="Century Gothic" w:hAnsi="Century Gothic"/>
          <w:color w:val="1F4E79"/>
          <w:sz w:val="30"/>
          <w:szCs w:val="30"/>
        </w:rPr>
      </w:pPr>
    </w:p>
    <w:p w14:paraId="0BBF20EF" w14:textId="77777777" w:rsidR="00A51B58" w:rsidRPr="00434776" w:rsidRDefault="00A51B58" w:rsidP="00000F27">
      <w:pPr>
        <w:spacing w:after="0" w:line="240" w:lineRule="auto"/>
        <w:rPr>
          <w:rFonts w:ascii="Century Gothic" w:hAnsi="Century Gothic"/>
          <w:color w:val="1F4E79"/>
          <w:sz w:val="30"/>
          <w:szCs w:val="30"/>
        </w:rPr>
      </w:pPr>
    </w:p>
    <w:p w14:paraId="3E5F38FB" w14:textId="77777777"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14:paraId="6619CBF3" w14:textId="77777777" w:rsidR="00A51B58" w:rsidRDefault="00A51B58" w:rsidP="00A51B58">
      <w:pPr>
        <w:rPr>
          <w:rFonts w:ascii="Century Gothic" w:hAnsi="Century Gothic"/>
          <w:color w:val="1F4E79"/>
          <w:sz w:val="30"/>
          <w:szCs w:val="30"/>
        </w:rPr>
      </w:pPr>
    </w:p>
    <w:p w14:paraId="06B21028" w14:textId="77777777" w:rsidR="00D729AC" w:rsidRPr="005743F2" w:rsidRDefault="00D729AC" w:rsidP="00D729AC"/>
    <w:p w14:paraId="78229111" w14:textId="77777777" w:rsidR="004404E4" w:rsidRDefault="004404E4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4F9B4C2C" w14:textId="77777777" w:rsidR="00F3201E" w:rsidRDefault="00F3201E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30D38067" w14:textId="77777777" w:rsidR="00F3201E" w:rsidRDefault="00F3201E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2052F6B7" w14:textId="77777777" w:rsidR="00F3201E" w:rsidRDefault="00F3201E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19D7BDE4" w14:textId="77777777" w:rsidR="00F3201E" w:rsidRDefault="00F3201E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61241E67" w14:textId="29CF896C" w:rsidR="00615D2D" w:rsidRPr="004404E4" w:rsidRDefault="00615D2D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Санкт-Петербургская академия постдипломного педагогического образования имени К.Д.Ушинского</w:t>
      </w:r>
    </w:p>
    <w:p w14:paraId="1FA633E3" w14:textId="77777777" w:rsidR="00000F27" w:rsidRDefault="00000F27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</w:p>
    <w:p w14:paraId="3B43FFA3" w14:textId="5BE5F2F3" w:rsidR="00D571DF" w:rsidRDefault="00D571DF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  <w:r>
        <w:rPr>
          <w:rFonts w:ascii="Century Gothic" w:eastAsia="Times New Roman" w:hAnsi="Century Gothic" w:cs="Times New Roman"/>
          <w:sz w:val="32"/>
          <w:szCs w:val="24"/>
        </w:rPr>
        <w:t xml:space="preserve">Кафедра социально-педагогического образования </w:t>
      </w:r>
    </w:p>
    <w:p w14:paraId="08EAC203" w14:textId="77777777" w:rsidR="00000F27" w:rsidRDefault="00000F27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</w:p>
    <w:p w14:paraId="373BAC8E" w14:textId="46215C9D" w:rsidR="00D571DF" w:rsidRDefault="00D571DF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  <w:r>
        <w:rPr>
          <w:rFonts w:ascii="Century Gothic" w:eastAsia="Times New Roman" w:hAnsi="Century Gothic" w:cs="Times New Roman"/>
          <w:sz w:val="32"/>
          <w:szCs w:val="24"/>
        </w:rPr>
        <w:t>Кафедра естественно-научного образования</w:t>
      </w:r>
    </w:p>
    <w:p w14:paraId="576978B1" w14:textId="77777777" w:rsidR="00D571DF" w:rsidRDefault="00D571DF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</w:p>
    <w:p w14:paraId="7AFF2E43" w14:textId="59B6DDD7" w:rsidR="00D729AC" w:rsidRPr="004404E4" w:rsidRDefault="00D729AC" w:rsidP="00D729A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sz w:val="32"/>
          <w:szCs w:val="24"/>
        </w:rPr>
      </w:pPr>
      <w:r w:rsidRPr="004404E4">
        <w:rPr>
          <w:rFonts w:ascii="Century Gothic" w:eastAsia="Times New Roman" w:hAnsi="Century Gothic" w:cs="Times New Roman"/>
          <w:sz w:val="32"/>
          <w:szCs w:val="24"/>
        </w:rPr>
        <w:t>ЦНППМ СП</w:t>
      </w:r>
      <w:r w:rsidR="003B4EFA">
        <w:rPr>
          <w:rFonts w:ascii="Century Gothic" w:eastAsia="Times New Roman" w:hAnsi="Century Gothic" w:cs="Times New Roman"/>
          <w:sz w:val="32"/>
          <w:szCs w:val="24"/>
        </w:rPr>
        <w:t>б</w:t>
      </w:r>
      <w:r w:rsidRPr="004404E4">
        <w:rPr>
          <w:rFonts w:ascii="Century Gothic" w:eastAsia="Times New Roman" w:hAnsi="Century Gothic" w:cs="Times New Roman"/>
          <w:sz w:val="32"/>
          <w:szCs w:val="24"/>
        </w:rPr>
        <w:t xml:space="preserve"> АППО </w:t>
      </w:r>
    </w:p>
    <w:p w14:paraId="2A9EC364" w14:textId="77777777" w:rsidR="004404E4" w:rsidRDefault="004404E4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27BAA155" w14:textId="77777777" w:rsidR="00BA491D" w:rsidRPr="004404E4" w:rsidRDefault="00BA491D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ГБОУ гимназия № 540 Приморского района</w:t>
      </w:r>
    </w:p>
    <w:p w14:paraId="3DCBF0BA" w14:textId="77777777" w:rsidR="004404E4" w:rsidRDefault="004404E4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53DEE7E9" w14:textId="77777777" w:rsidR="001D6768" w:rsidRPr="004404E4" w:rsidRDefault="001D6768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ГБОУ школа № 428 Приморского района</w:t>
      </w:r>
    </w:p>
    <w:p w14:paraId="2973B568" w14:textId="77777777" w:rsidR="004404E4" w:rsidRDefault="004404E4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57030F80" w14:textId="77777777" w:rsidR="00A51B58" w:rsidRPr="004404E4" w:rsidRDefault="00BA491D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ГБОУ СОШ № 98 с углубленным изучением</w:t>
      </w:r>
      <w:r w:rsidR="00615D2D" w:rsidRPr="004404E4">
        <w:rPr>
          <w:rFonts w:ascii="Century Gothic" w:hAnsi="Century Gothic"/>
          <w:sz w:val="32"/>
          <w:szCs w:val="24"/>
        </w:rPr>
        <w:t xml:space="preserve"> </w:t>
      </w:r>
      <w:r w:rsidRPr="004404E4">
        <w:rPr>
          <w:rFonts w:ascii="Century Gothic" w:hAnsi="Century Gothic"/>
          <w:sz w:val="32"/>
          <w:szCs w:val="24"/>
        </w:rPr>
        <w:t>английского языка Калининского района</w:t>
      </w:r>
    </w:p>
    <w:p w14:paraId="2B768E99" w14:textId="77777777" w:rsidR="004404E4" w:rsidRDefault="004404E4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7E494909" w14:textId="77777777" w:rsidR="006F785F" w:rsidRPr="004404E4" w:rsidRDefault="006F785F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ГБОУ СОШ № 79 Калининского района</w:t>
      </w:r>
    </w:p>
    <w:p w14:paraId="5C83ED15" w14:textId="77777777" w:rsidR="004404E4" w:rsidRDefault="004404E4" w:rsidP="00615D2D">
      <w:pPr>
        <w:spacing w:after="0" w:line="240" w:lineRule="auto"/>
        <w:jc w:val="center"/>
        <w:rPr>
          <w:rFonts w:ascii="Century Gothic" w:eastAsia="Times New Roman" w:hAnsi="Century Gothic"/>
          <w:sz w:val="32"/>
          <w:szCs w:val="24"/>
        </w:rPr>
      </w:pPr>
    </w:p>
    <w:p w14:paraId="4C2B208F" w14:textId="77777777" w:rsidR="00615D2D" w:rsidRPr="004404E4" w:rsidRDefault="00615D2D" w:rsidP="00615D2D">
      <w:pPr>
        <w:spacing w:after="0" w:line="240" w:lineRule="auto"/>
        <w:jc w:val="center"/>
        <w:rPr>
          <w:rFonts w:ascii="Century Gothic" w:eastAsia="Times New Roman" w:hAnsi="Century Gothic"/>
          <w:sz w:val="32"/>
          <w:szCs w:val="24"/>
        </w:rPr>
      </w:pPr>
      <w:r w:rsidRPr="004404E4">
        <w:rPr>
          <w:rFonts w:ascii="Century Gothic" w:eastAsia="Times New Roman" w:hAnsi="Century Gothic"/>
          <w:sz w:val="32"/>
          <w:szCs w:val="24"/>
        </w:rPr>
        <w:t>ГБОУ СОШ № 500 Пушкинского района</w:t>
      </w:r>
    </w:p>
    <w:p w14:paraId="2D8CF74D" w14:textId="77777777" w:rsidR="004404E4" w:rsidRDefault="004404E4" w:rsidP="00615D2D">
      <w:pPr>
        <w:spacing w:after="0" w:line="240" w:lineRule="auto"/>
        <w:jc w:val="center"/>
        <w:rPr>
          <w:rFonts w:ascii="Century Gothic" w:eastAsia="Times New Roman" w:hAnsi="Century Gothic"/>
          <w:sz w:val="32"/>
          <w:szCs w:val="24"/>
        </w:rPr>
      </w:pPr>
    </w:p>
    <w:p w14:paraId="13F8074A" w14:textId="77777777" w:rsidR="00615D2D" w:rsidRPr="004404E4" w:rsidRDefault="00615D2D" w:rsidP="00615D2D">
      <w:pPr>
        <w:spacing w:after="0" w:line="240" w:lineRule="auto"/>
        <w:jc w:val="center"/>
        <w:rPr>
          <w:rFonts w:ascii="Century Gothic" w:eastAsia="Times New Roman" w:hAnsi="Century Gothic"/>
          <w:sz w:val="32"/>
          <w:szCs w:val="24"/>
        </w:rPr>
      </w:pPr>
      <w:r w:rsidRPr="004404E4">
        <w:rPr>
          <w:rFonts w:ascii="Century Gothic" w:eastAsia="Times New Roman" w:hAnsi="Century Gothic"/>
          <w:sz w:val="32"/>
          <w:szCs w:val="24"/>
        </w:rPr>
        <w:t>ГБОУ</w:t>
      </w:r>
      <w:r w:rsidRPr="004404E4">
        <w:rPr>
          <w:rFonts w:ascii="Century Gothic" w:hAnsi="Century Gothic"/>
          <w:sz w:val="32"/>
          <w:szCs w:val="24"/>
        </w:rPr>
        <w:t xml:space="preserve"> Лицей №126 Калининского района </w:t>
      </w:r>
    </w:p>
    <w:p w14:paraId="2D3C4BD8" w14:textId="77777777" w:rsidR="00615D2D" w:rsidRPr="004404E4" w:rsidRDefault="00615D2D" w:rsidP="00615D2D">
      <w:pPr>
        <w:shd w:val="clear" w:color="auto" w:fill="FFFFFF"/>
        <w:spacing w:after="0" w:line="240" w:lineRule="auto"/>
        <w:jc w:val="center"/>
        <w:rPr>
          <w:rFonts w:ascii="Century Gothic" w:hAnsi="Century Gothic"/>
          <w:sz w:val="32"/>
          <w:szCs w:val="24"/>
        </w:rPr>
      </w:pPr>
    </w:p>
    <w:p w14:paraId="7D366C84" w14:textId="77777777" w:rsidR="006F785F" w:rsidRPr="004404E4" w:rsidRDefault="004404E4" w:rsidP="004404E4">
      <w:pPr>
        <w:jc w:val="center"/>
        <w:rPr>
          <w:rFonts w:ascii="Century Gothic" w:hAnsi="Century Gothic"/>
          <w:sz w:val="32"/>
          <w:szCs w:val="24"/>
        </w:rPr>
      </w:pPr>
      <w:r w:rsidRPr="004404E4">
        <w:rPr>
          <w:rFonts w:ascii="Century Gothic" w:hAnsi="Century Gothic"/>
          <w:sz w:val="32"/>
          <w:szCs w:val="24"/>
        </w:rPr>
        <w:t>ГБОУ СОШ №290</w:t>
      </w:r>
      <w:r>
        <w:rPr>
          <w:rFonts w:ascii="Century Gothic" w:hAnsi="Century Gothic"/>
          <w:sz w:val="32"/>
          <w:szCs w:val="24"/>
        </w:rPr>
        <w:t xml:space="preserve"> Красносельского</w:t>
      </w:r>
      <w:r w:rsidRPr="004404E4">
        <w:rPr>
          <w:rFonts w:ascii="Century Gothic" w:hAnsi="Century Gothic"/>
          <w:sz w:val="32"/>
          <w:szCs w:val="24"/>
        </w:rPr>
        <w:t xml:space="preserve"> района</w:t>
      </w:r>
    </w:p>
    <w:p w14:paraId="2BEDF5FF" w14:textId="77777777" w:rsidR="00BA491D" w:rsidRDefault="00BA491D" w:rsidP="00BA491D">
      <w:pPr>
        <w:jc w:val="center"/>
        <w:rPr>
          <w:rFonts w:ascii="Century Gothic" w:hAnsi="Century Gothic"/>
          <w:sz w:val="24"/>
          <w:szCs w:val="24"/>
        </w:rPr>
      </w:pPr>
    </w:p>
    <w:p w14:paraId="6302FCCB" w14:textId="77777777" w:rsidR="00BA491D" w:rsidRPr="00AA7826" w:rsidRDefault="00BA491D" w:rsidP="00BA491D">
      <w:pPr>
        <w:jc w:val="center"/>
        <w:rPr>
          <w:rFonts w:ascii="Century Gothic" w:eastAsia="Times New Roman" w:hAnsi="Century Gothic" w:cs="Times New Roman"/>
          <w:b/>
        </w:rPr>
        <w:sectPr w:rsidR="00BA491D" w:rsidRPr="00AA7826" w:rsidSect="00000F27">
          <w:headerReference w:type="default" r:id="rId17"/>
          <w:footerReference w:type="default" r:id="rId18"/>
          <w:pgSz w:w="11906" w:h="16838"/>
          <w:pgMar w:top="720" w:right="720" w:bottom="720" w:left="720" w:header="737" w:footer="794" w:gutter="0"/>
          <w:cols w:space="708"/>
          <w:docGrid w:linePitch="360"/>
        </w:sectPr>
      </w:pPr>
    </w:p>
    <w:p w14:paraId="04A8EAB1" w14:textId="6515B173" w:rsidR="002C585D" w:rsidRPr="001A504A" w:rsidRDefault="002C585D" w:rsidP="002C585D">
      <w:pPr>
        <w:tabs>
          <w:tab w:val="left" w:pos="34"/>
        </w:tabs>
        <w:spacing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8"/>
          <w:szCs w:val="24"/>
        </w:rPr>
        <w:lastRenderedPageBreak/>
        <w:t>Цель конференции:</w:t>
      </w:r>
      <w:r w:rsidRPr="001A504A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>
        <w:rPr>
          <w:rFonts w:ascii="Century Gothic" w:eastAsia="Times New Roman" w:hAnsi="Century Gothic" w:cs="Times New Roman"/>
          <w:sz w:val="28"/>
          <w:szCs w:val="24"/>
        </w:rPr>
        <w:t xml:space="preserve">публичное </w:t>
      </w:r>
      <w:r w:rsidRPr="005F5676">
        <w:rPr>
          <w:rFonts w:ascii="Century Gothic" w:hAnsi="Century Gothic"/>
          <w:sz w:val="28"/>
          <w:szCs w:val="28"/>
        </w:rPr>
        <w:t>обсуждени</w:t>
      </w:r>
      <w:r w:rsidR="008E0B76">
        <w:rPr>
          <w:rFonts w:ascii="Century Gothic" w:hAnsi="Century Gothic"/>
          <w:sz w:val="28"/>
          <w:szCs w:val="28"/>
        </w:rPr>
        <w:t>е</w:t>
      </w:r>
      <w:r w:rsidRPr="005F5676">
        <w:rPr>
          <w:rFonts w:ascii="Century Gothic" w:hAnsi="Century Gothic"/>
          <w:sz w:val="28"/>
          <w:szCs w:val="28"/>
        </w:rPr>
        <w:t xml:space="preserve"> вопросов развития теории и практики образования и обучения в условиях реализации </w:t>
      </w:r>
      <w:r w:rsidRPr="005F5676">
        <w:rPr>
          <w:rFonts w:ascii="Century Gothic" w:hAnsi="Century Gothic"/>
          <w:bCs/>
          <w:sz w:val="28"/>
          <w:szCs w:val="28"/>
        </w:rPr>
        <w:t>предпрофессиональной подготовки учащихся ОУ</w:t>
      </w:r>
      <w:r w:rsidRPr="005F5676">
        <w:rPr>
          <w:rFonts w:ascii="Century Gothic" w:hAnsi="Century Gothic"/>
          <w:sz w:val="28"/>
          <w:szCs w:val="28"/>
        </w:rPr>
        <w:t xml:space="preserve"> на основе </w:t>
      </w:r>
      <w:proofErr w:type="spellStart"/>
      <w:r w:rsidRPr="005F5676">
        <w:rPr>
          <w:rFonts w:ascii="Century Gothic" w:hAnsi="Century Gothic"/>
          <w:sz w:val="28"/>
          <w:szCs w:val="28"/>
        </w:rPr>
        <w:t>Н</w:t>
      </w:r>
      <w:r w:rsidR="00000F27">
        <w:rPr>
          <w:rFonts w:ascii="Century Gothic" w:hAnsi="Century Gothic"/>
          <w:sz w:val="28"/>
          <w:szCs w:val="28"/>
        </w:rPr>
        <w:t>ео</w:t>
      </w:r>
      <w:r w:rsidRPr="005F5676">
        <w:rPr>
          <w:rFonts w:ascii="Century Gothic" w:hAnsi="Century Gothic"/>
          <w:sz w:val="28"/>
          <w:szCs w:val="28"/>
        </w:rPr>
        <w:t>дидактики</w:t>
      </w:r>
      <w:proofErr w:type="spellEnd"/>
      <w:r w:rsidRPr="001A504A">
        <w:rPr>
          <w:rFonts w:ascii="Century Gothic" w:eastAsia="Times New Roman" w:hAnsi="Century Gothic" w:cs="Times New Roman"/>
          <w:sz w:val="28"/>
          <w:szCs w:val="24"/>
        </w:rPr>
        <w:t xml:space="preserve"> </w:t>
      </w:r>
    </w:p>
    <w:p w14:paraId="5F402DD7" w14:textId="77777777" w:rsidR="00BB3C51" w:rsidRDefault="00BB3C51" w:rsidP="002C585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8"/>
          <w:szCs w:val="24"/>
        </w:rPr>
      </w:pPr>
      <w:r>
        <w:rPr>
          <w:rFonts w:ascii="Century Gothic" w:eastAsia="Times New Roman" w:hAnsi="Century Gothic" w:cs="Times New Roman"/>
          <w:b/>
          <w:sz w:val="28"/>
          <w:szCs w:val="24"/>
        </w:rPr>
        <w:t xml:space="preserve">Время: </w:t>
      </w:r>
      <w:r w:rsidRPr="00BB3C51">
        <w:rPr>
          <w:rFonts w:ascii="Century Gothic" w:eastAsia="Times New Roman" w:hAnsi="Century Gothic" w:cs="Times New Roman"/>
          <w:sz w:val="28"/>
          <w:szCs w:val="24"/>
        </w:rPr>
        <w:t>10.00- 12.00</w:t>
      </w:r>
    </w:p>
    <w:p w14:paraId="3C2B6B05" w14:textId="77777777" w:rsidR="002C585D" w:rsidRPr="005F5676" w:rsidRDefault="002C585D" w:rsidP="002C585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8"/>
          <w:szCs w:val="24"/>
        </w:rPr>
      </w:pPr>
      <w:r w:rsidRPr="005F5676">
        <w:rPr>
          <w:rFonts w:ascii="Century Gothic" w:eastAsia="Times New Roman" w:hAnsi="Century Gothic" w:cs="Times New Roman"/>
          <w:b/>
          <w:sz w:val="28"/>
          <w:szCs w:val="24"/>
        </w:rPr>
        <w:t>Место проведения:</w:t>
      </w:r>
    </w:p>
    <w:p w14:paraId="68B57774" w14:textId="77777777" w:rsidR="002C585D" w:rsidRPr="005F5676" w:rsidRDefault="002C585D" w:rsidP="002C585D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 xml:space="preserve">ГБОУ гимназия № 540 Приморского района, </w:t>
      </w:r>
    </w:p>
    <w:p w14:paraId="14B498C6" w14:textId="77777777" w:rsidR="002C585D" w:rsidRPr="005F5676" w:rsidRDefault="002C585D" w:rsidP="002C585D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>ул. Оптиков, дом 46, корп.3, лит., метро</w:t>
      </w:r>
    </w:p>
    <w:p w14:paraId="6F55B287" w14:textId="77777777" w:rsidR="002C585D" w:rsidRPr="005F5676" w:rsidRDefault="002C585D" w:rsidP="002C585D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 xml:space="preserve"> «Старая Деревня», «Беговая». Актовый зал.</w:t>
      </w:r>
    </w:p>
    <w:p w14:paraId="45AED3A3" w14:textId="77777777" w:rsidR="002C585D" w:rsidRPr="005F5676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8"/>
          <w:szCs w:val="24"/>
        </w:rPr>
      </w:pPr>
    </w:p>
    <w:p w14:paraId="5EF9F1F3" w14:textId="77777777" w:rsidR="002C585D" w:rsidRPr="001A504A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8"/>
          <w:szCs w:val="24"/>
        </w:rPr>
        <w:t>Модератор:</w:t>
      </w:r>
      <w:r w:rsidRPr="001A504A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>
        <w:rPr>
          <w:rFonts w:ascii="Century Gothic" w:eastAsia="Times New Roman" w:hAnsi="Century Gothic" w:cs="Times New Roman"/>
          <w:i/>
          <w:sz w:val="28"/>
          <w:szCs w:val="24"/>
        </w:rPr>
        <w:t xml:space="preserve">Даутова Ольга Борисовна, доктор педагогических наук, профессор, директор института управления образованием </w:t>
      </w:r>
      <w:r w:rsidR="003B4EFA">
        <w:rPr>
          <w:rFonts w:ascii="Century Gothic" w:eastAsia="Times New Roman" w:hAnsi="Century Gothic" w:cs="Times New Roman"/>
          <w:i/>
          <w:sz w:val="28"/>
          <w:szCs w:val="24"/>
        </w:rPr>
        <w:t>СПб АППО</w:t>
      </w:r>
    </w:p>
    <w:p w14:paraId="35C3DA09" w14:textId="77777777" w:rsidR="002C585D" w:rsidRPr="001A504A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</w:p>
    <w:p w14:paraId="35904E2E" w14:textId="77777777" w:rsidR="002C585D" w:rsidRPr="001A504A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2C585D" w:rsidRPr="001A504A" w14:paraId="375C9072" w14:textId="77777777" w:rsidTr="00615D2D">
        <w:trPr>
          <w:jc w:val="center"/>
        </w:trPr>
        <w:tc>
          <w:tcPr>
            <w:tcW w:w="1701" w:type="dxa"/>
          </w:tcPr>
          <w:p w14:paraId="7C141C6A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05</w:t>
            </w:r>
          </w:p>
        </w:tc>
        <w:tc>
          <w:tcPr>
            <w:tcW w:w="7644" w:type="dxa"/>
          </w:tcPr>
          <w:p w14:paraId="2D5F1107" w14:textId="77777777" w:rsidR="00000F27" w:rsidRDefault="00000F2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Приветственное слово</w:t>
            </w:r>
          </w:p>
          <w:p w14:paraId="799DB4E3" w14:textId="77777777" w:rsidR="00000F27" w:rsidRDefault="00000F2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2A930951" w14:textId="331CF988" w:rsidR="002C585D" w:rsidRPr="00000F27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000F27">
              <w:rPr>
                <w:rFonts w:ascii="Century Gothic" w:eastAsia="Times New Roman" w:hAnsi="Century Gothic" w:cs="Times New Roman"/>
                <w:sz w:val="24"/>
                <w:szCs w:val="23"/>
              </w:rPr>
              <w:t>Кузнецова Светлана Евгеньевна</w:t>
            </w:r>
          </w:p>
          <w:p w14:paraId="59268F84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Заведующий центром «Педагогический акселератор»</w:t>
            </w:r>
          </w:p>
        </w:tc>
      </w:tr>
      <w:tr w:rsidR="002C585D" w:rsidRPr="001A504A" w14:paraId="4F6C0A41" w14:textId="77777777" w:rsidTr="00615D2D">
        <w:trPr>
          <w:jc w:val="center"/>
        </w:trPr>
        <w:tc>
          <w:tcPr>
            <w:tcW w:w="1701" w:type="dxa"/>
          </w:tcPr>
          <w:p w14:paraId="751E48EA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25E0419B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62862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Современные подходы к реализации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F62862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предпрофессио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нальной подготовки учащихся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 Санкт-Петербурге</w:t>
            </w:r>
          </w:p>
          <w:p w14:paraId="27418FE2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193989E6" w14:textId="77777777" w:rsidR="002C585D" w:rsidRPr="008733C4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Крылова Ольга Николаевна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, доктор педагогических наук, 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кафедры естественно-научного образования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2C585D" w:rsidRPr="001A504A" w14:paraId="4014EFB5" w14:textId="77777777" w:rsidTr="00615D2D">
        <w:trPr>
          <w:jc w:val="center"/>
        </w:trPr>
        <w:tc>
          <w:tcPr>
            <w:tcW w:w="1701" w:type="dxa"/>
          </w:tcPr>
          <w:p w14:paraId="7ED2474F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</w:p>
        </w:tc>
        <w:tc>
          <w:tcPr>
            <w:tcW w:w="7644" w:type="dxa"/>
          </w:tcPr>
          <w:p w14:paraId="6406B0E3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8733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Неодидактика предпрофессиональной подготовки учащихся ОУ</w:t>
            </w:r>
          </w:p>
          <w:p w14:paraId="6FBCD2CC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39EFD040" w14:textId="77777777" w:rsidR="002C585D" w:rsidRPr="00F62862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Даутова Ольга Борисовна, доктор педагогических наук, профессор, директор института управления образованием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  <w:r w:rsidRPr="008733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585D" w:rsidRPr="001A504A" w14:paraId="4A7D499F" w14:textId="77777777" w:rsidTr="00615D2D">
        <w:trPr>
          <w:jc w:val="center"/>
        </w:trPr>
        <w:tc>
          <w:tcPr>
            <w:tcW w:w="1701" w:type="dxa"/>
          </w:tcPr>
          <w:p w14:paraId="7E3CBF07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50</w:t>
            </w:r>
          </w:p>
          <w:p w14:paraId="7B796C4C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7C3C8A14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Векторы развития медиаобразования в современной школе</w:t>
            </w:r>
          </w:p>
          <w:p w14:paraId="398A25D1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03D982D8" w14:textId="7B76A004" w:rsidR="002C585D" w:rsidRPr="00F62862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Ипатова Ирина Игоревна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директор </w:t>
            </w:r>
            <w:r w:rsidRPr="00B1127E">
              <w:rPr>
                <w:rFonts w:ascii="Century Gothic" w:hAnsi="Century Gothic"/>
                <w:sz w:val="24"/>
                <w:szCs w:val="28"/>
              </w:rPr>
              <w:t>ГБОУ гимнази</w:t>
            </w:r>
            <w:r>
              <w:rPr>
                <w:rFonts w:ascii="Century Gothic" w:hAnsi="Century Gothic"/>
                <w:sz w:val="24"/>
                <w:szCs w:val="28"/>
              </w:rPr>
              <w:t>и</w:t>
            </w:r>
            <w:r w:rsidRPr="00B1127E">
              <w:rPr>
                <w:rFonts w:ascii="Century Gothic" w:hAnsi="Century Gothic"/>
                <w:sz w:val="24"/>
                <w:szCs w:val="28"/>
              </w:rPr>
              <w:t xml:space="preserve"> № 540 Приморского района</w:t>
            </w:r>
            <w:r>
              <w:rPr>
                <w:rFonts w:ascii="Century Gothic" w:hAnsi="Century Gothic"/>
                <w:sz w:val="24"/>
                <w:szCs w:val="28"/>
              </w:rPr>
              <w:t xml:space="preserve"> Санкт-Петербурга, почетный</w:t>
            </w:r>
            <w:r w:rsidR="00E7078C">
              <w:rPr>
                <w:rFonts w:ascii="Century Gothic" w:hAnsi="Century Gothic"/>
                <w:sz w:val="24"/>
                <w:szCs w:val="28"/>
              </w:rPr>
              <w:t xml:space="preserve"> работник общего образования РФ</w:t>
            </w:r>
          </w:p>
        </w:tc>
      </w:tr>
      <w:tr w:rsidR="002C585D" w:rsidRPr="001A504A" w14:paraId="24FACE18" w14:textId="77777777" w:rsidTr="00615D2D">
        <w:trPr>
          <w:jc w:val="center"/>
        </w:trPr>
        <w:tc>
          <w:tcPr>
            <w:tcW w:w="1701" w:type="dxa"/>
          </w:tcPr>
          <w:p w14:paraId="437E3898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10.50-11.05</w:t>
            </w:r>
          </w:p>
          <w:p w14:paraId="5C4E0545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382D110B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Тьюторское сопровождение учащихся в предпрофессиональной подготовке (опыт Пермского края)</w:t>
            </w:r>
          </w:p>
          <w:p w14:paraId="33F398D5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233AE1F2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Косолапова Лариса Александровна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, доктор педагогических наук, 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заведующий кафедрой педагогики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lastRenderedPageBreak/>
              <w:t xml:space="preserve">«Пермский государственный исследовательский национальный университет» </w:t>
            </w:r>
          </w:p>
        </w:tc>
      </w:tr>
      <w:tr w:rsidR="002C585D" w:rsidRPr="001A504A" w14:paraId="36EA0A7E" w14:textId="77777777" w:rsidTr="00615D2D">
        <w:trPr>
          <w:jc w:val="center"/>
        </w:trPr>
        <w:tc>
          <w:tcPr>
            <w:tcW w:w="1701" w:type="dxa"/>
          </w:tcPr>
          <w:p w14:paraId="44C125A4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11.05- 11.20</w:t>
            </w:r>
          </w:p>
        </w:tc>
        <w:tc>
          <w:tcPr>
            <w:tcW w:w="7644" w:type="dxa"/>
          </w:tcPr>
          <w:p w14:paraId="40CDE3E3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Профессионализация обучающихся в процессе выполнения научно-практический проектов</w:t>
            </w:r>
          </w:p>
          <w:p w14:paraId="35AC571A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2F965FE8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Аутлева</w:t>
            </w:r>
            <w:proofErr w:type="spellEnd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Асиет</w:t>
            </w:r>
            <w:proofErr w:type="spellEnd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Нурбиевна</w:t>
            </w:r>
            <w:proofErr w:type="spellEnd"/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кандидат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педагогических наук,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доцент, доцент кафедры педагогики «Адыгейский государственный университет»</w:t>
            </w:r>
          </w:p>
        </w:tc>
      </w:tr>
      <w:tr w:rsidR="002C585D" w:rsidRPr="001A504A" w14:paraId="7A39C5A0" w14:textId="77777777" w:rsidTr="00615D2D">
        <w:trPr>
          <w:jc w:val="center"/>
        </w:trPr>
        <w:tc>
          <w:tcPr>
            <w:tcW w:w="1701" w:type="dxa"/>
          </w:tcPr>
          <w:p w14:paraId="4BA15AFD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11.20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35</w:t>
            </w:r>
          </w:p>
        </w:tc>
        <w:tc>
          <w:tcPr>
            <w:tcW w:w="7644" w:type="dxa"/>
          </w:tcPr>
          <w:p w14:paraId="082C863D" w14:textId="77777777" w:rsidR="002C585D" w:rsidRPr="00287C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Психолого-педагогические классы: факты, проблемы, потенциал (Петербургский опыт)</w:t>
            </w:r>
          </w:p>
          <w:p w14:paraId="2F267BF9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726EC091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Игнатьева Елена Юрьевна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доктор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педагогических наук, 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кафедры педагогики «Новгородский государственный университет имени Ярослава Мудрого»</w:t>
            </w:r>
          </w:p>
          <w:p w14:paraId="1DDE74F6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Шилова Ольга Николаевна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, доктор педагогических наук, 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, </w:t>
            </w:r>
            <w:r w:rsidRPr="008733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профессор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2C585D" w:rsidRPr="001A504A" w14:paraId="71FE7FB6" w14:textId="77777777" w:rsidTr="00615D2D">
        <w:trPr>
          <w:jc w:val="center"/>
        </w:trPr>
        <w:tc>
          <w:tcPr>
            <w:tcW w:w="1701" w:type="dxa"/>
          </w:tcPr>
          <w:p w14:paraId="155F772D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11.35-11.50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0A6BAA21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5F6A70FA" w14:textId="77777777" w:rsidR="002C585D" w:rsidRPr="001A504A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117D217B" w14:textId="77777777" w:rsidR="002C585D" w:rsidRPr="00F62862" w:rsidRDefault="002C585D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</w:pPr>
            <w:r>
              <w:rPr>
                <w:rFonts w:ascii="Calibri" w:hAnsi="Calibri" w:cs="Calibri"/>
                <w:color w:val="2C2D2E"/>
                <w:shd w:val="clear" w:color="auto" w:fill="FFFFFF"/>
              </w:rPr>
              <w:t xml:space="preserve"> </w:t>
            </w:r>
            <w:r w:rsidRPr="00F62862"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  <w:t>Современный взгляд родителей на предпрофессиональную подготовку и профессиональное обучение детей: результаты исследования</w:t>
            </w:r>
          </w:p>
          <w:p w14:paraId="087A2C6D" w14:textId="77777777" w:rsidR="002C585D" w:rsidRPr="00F62862" w:rsidRDefault="002C585D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</w:pPr>
          </w:p>
          <w:p w14:paraId="520702AD" w14:textId="77777777" w:rsidR="002C585D" w:rsidRP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</w:pPr>
            <w:r w:rsidRPr="00F62862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Фетисова Татьяна Николаевна, методист</w:t>
            </w:r>
            <w:r w:rsidR="003B4EFA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F62862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ГБНОУ Ц</w:t>
            </w:r>
            <w:r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О</w:t>
            </w:r>
            <w:r w:rsidRPr="00F62862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ПП СПб , преподаватель ГБПОУ Некрасовск</w:t>
            </w:r>
            <w:r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ого</w:t>
            </w:r>
            <w:r w:rsidRPr="00F62862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 xml:space="preserve"> педколледж</w:t>
            </w:r>
            <w:r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а</w:t>
            </w:r>
            <w:r w:rsidR="003B4EFA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  <w:r w:rsidRPr="00F62862">
              <w:rPr>
                <w:rFonts w:ascii="Century Gothic" w:hAnsi="Century Gothic" w:cs="Calibri"/>
                <w:color w:val="2C2D2E"/>
                <w:sz w:val="24"/>
                <w:szCs w:val="24"/>
                <w:shd w:val="clear" w:color="auto" w:fill="FFFFFF"/>
              </w:rPr>
              <w:t>№1 Санкт-Петербурга</w:t>
            </w:r>
          </w:p>
        </w:tc>
      </w:tr>
    </w:tbl>
    <w:p w14:paraId="4B76534A" w14:textId="77777777" w:rsidR="00A51B58" w:rsidRDefault="00A51B58">
      <w:pPr>
        <w:rPr>
          <w:color w:val="0070C0"/>
        </w:rPr>
      </w:pPr>
    </w:p>
    <w:p w14:paraId="15662690" w14:textId="77777777" w:rsidR="00A51B58" w:rsidRDefault="00A51B58">
      <w:pPr>
        <w:rPr>
          <w:color w:val="0070C0"/>
        </w:rPr>
      </w:pPr>
      <w:r>
        <w:rPr>
          <w:color w:val="0070C0"/>
        </w:rPr>
        <w:br w:type="page"/>
      </w:r>
    </w:p>
    <w:p w14:paraId="0AE20C47" w14:textId="77777777" w:rsidR="002C585D" w:rsidRPr="00A365FB" w:rsidRDefault="002C585D" w:rsidP="002C585D">
      <w:pPr>
        <w:pageBreakBefore/>
        <w:spacing w:after="0"/>
        <w:jc w:val="center"/>
        <w:rPr>
          <w:rFonts w:ascii="Century Gothic" w:eastAsia="Calibri" w:hAnsi="Century Gothic" w:cs="Times New Roman"/>
          <w:b/>
          <w:color w:val="0070C0"/>
          <w:sz w:val="32"/>
          <w:szCs w:val="28"/>
        </w:rPr>
      </w:pPr>
      <w:r w:rsidRPr="00861DDA">
        <w:rPr>
          <w:rFonts w:ascii="Century Gothic" w:eastAsia="Calibri" w:hAnsi="Century Gothic" w:cs="Times New Roman"/>
          <w:b/>
          <w:color w:val="0070C0"/>
          <w:sz w:val="32"/>
          <w:szCs w:val="28"/>
        </w:rPr>
        <w:lastRenderedPageBreak/>
        <w:t>СЕКЦИЯ 1</w:t>
      </w:r>
    </w:p>
    <w:p w14:paraId="1CFDA87B" w14:textId="77777777" w:rsidR="002C585D" w:rsidRDefault="002C585D" w:rsidP="002C585D">
      <w:pPr>
        <w:tabs>
          <w:tab w:val="left" w:pos="34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 w:rsidRPr="00861DDA">
        <w:rPr>
          <w:rFonts w:ascii="Century Gothic" w:eastAsia="Calibri" w:hAnsi="Century Gothic" w:cs="Times New Roman"/>
          <w:b/>
          <w:sz w:val="28"/>
          <w:szCs w:val="28"/>
        </w:rPr>
        <w:t>Предпрофессиональная подготовка учащихся медиаклассов: чему учить и как учить?</w:t>
      </w:r>
    </w:p>
    <w:p w14:paraId="4A35425C" w14:textId="77777777" w:rsidR="00BA491D" w:rsidRDefault="00BA491D" w:rsidP="00BA491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8"/>
          <w:szCs w:val="24"/>
        </w:rPr>
      </w:pPr>
      <w:r>
        <w:rPr>
          <w:rFonts w:ascii="Century Gothic" w:eastAsia="Times New Roman" w:hAnsi="Century Gothic" w:cs="Times New Roman"/>
          <w:b/>
          <w:sz w:val="28"/>
          <w:szCs w:val="24"/>
        </w:rPr>
        <w:t xml:space="preserve">Время: </w:t>
      </w:r>
      <w:r w:rsidRPr="00BB3C51">
        <w:rPr>
          <w:rFonts w:ascii="Century Gothic" w:eastAsia="Times New Roman" w:hAnsi="Century Gothic" w:cs="Times New Roman"/>
          <w:sz w:val="28"/>
          <w:szCs w:val="24"/>
        </w:rPr>
        <w:t>1</w:t>
      </w:r>
      <w:r>
        <w:rPr>
          <w:rFonts w:ascii="Century Gothic" w:eastAsia="Times New Roman" w:hAnsi="Century Gothic" w:cs="Times New Roman"/>
          <w:sz w:val="28"/>
          <w:szCs w:val="24"/>
        </w:rPr>
        <w:t>4</w:t>
      </w:r>
      <w:r w:rsidRPr="00BB3C51">
        <w:rPr>
          <w:rFonts w:ascii="Century Gothic" w:eastAsia="Times New Roman" w:hAnsi="Century Gothic" w:cs="Times New Roman"/>
          <w:sz w:val="28"/>
          <w:szCs w:val="24"/>
        </w:rPr>
        <w:t>.00- 1</w:t>
      </w:r>
      <w:r>
        <w:rPr>
          <w:rFonts w:ascii="Century Gothic" w:eastAsia="Times New Roman" w:hAnsi="Century Gothic" w:cs="Times New Roman"/>
          <w:sz w:val="28"/>
          <w:szCs w:val="24"/>
        </w:rPr>
        <w:t>6</w:t>
      </w:r>
      <w:r w:rsidRPr="00BB3C51">
        <w:rPr>
          <w:rFonts w:ascii="Century Gothic" w:eastAsia="Times New Roman" w:hAnsi="Century Gothic" w:cs="Times New Roman"/>
          <w:sz w:val="28"/>
          <w:szCs w:val="24"/>
        </w:rPr>
        <w:t>.00</w:t>
      </w:r>
    </w:p>
    <w:p w14:paraId="783FAECA" w14:textId="77777777" w:rsidR="00F70521" w:rsidRPr="005F5676" w:rsidRDefault="00F70521" w:rsidP="00F70521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8"/>
          <w:szCs w:val="24"/>
        </w:rPr>
      </w:pPr>
      <w:r w:rsidRPr="005F5676">
        <w:rPr>
          <w:rFonts w:ascii="Century Gothic" w:eastAsia="Times New Roman" w:hAnsi="Century Gothic" w:cs="Times New Roman"/>
          <w:b/>
          <w:sz w:val="28"/>
          <w:szCs w:val="24"/>
        </w:rPr>
        <w:t>Место проведения:</w:t>
      </w:r>
    </w:p>
    <w:p w14:paraId="3E2186C0" w14:textId="77777777" w:rsidR="00F70521" w:rsidRPr="005F5676" w:rsidRDefault="00F70521" w:rsidP="00F70521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 xml:space="preserve">ГБОУ гимназия № 540 Приморского района, </w:t>
      </w:r>
    </w:p>
    <w:p w14:paraId="273B47E5" w14:textId="77777777" w:rsidR="00F70521" w:rsidRPr="005F5676" w:rsidRDefault="00F70521" w:rsidP="00F70521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>ул. Оптиков, дом 46, корп.3, лит., метро</w:t>
      </w:r>
    </w:p>
    <w:p w14:paraId="2841F55C" w14:textId="77777777" w:rsidR="00F70521" w:rsidRPr="005F5676" w:rsidRDefault="00F70521" w:rsidP="00F70521">
      <w:pPr>
        <w:tabs>
          <w:tab w:val="left" w:pos="34"/>
        </w:tabs>
        <w:spacing w:after="0" w:line="240" w:lineRule="auto"/>
        <w:ind w:firstLine="3402"/>
        <w:jc w:val="both"/>
        <w:rPr>
          <w:rFonts w:ascii="Century Gothic" w:hAnsi="Century Gothic"/>
          <w:sz w:val="28"/>
          <w:szCs w:val="24"/>
        </w:rPr>
      </w:pPr>
      <w:r w:rsidRPr="005F5676">
        <w:rPr>
          <w:rFonts w:ascii="Century Gothic" w:hAnsi="Century Gothic"/>
          <w:sz w:val="28"/>
          <w:szCs w:val="24"/>
        </w:rPr>
        <w:t xml:space="preserve"> «Старая Деревня», «Беговая». Актовый зал.</w:t>
      </w:r>
    </w:p>
    <w:p w14:paraId="056E83BF" w14:textId="77777777" w:rsidR="002C585D" w:rsidRPr="00861DDA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861DD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Модератор: </w:t>
      </w:r>
    </w:p>
    <w:p w14:paraId="7BC0E823" w14:textId="77777777" w:rsidR="002C585D" w:rsidRPr="00DA613D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3"/>
        </w:rPr>
      </w:pPr>
      <w:r w:rsidRPr="0081771E">
        <w:rPr>
          <w:rFonts w:ascii="Century Gothic" w:eastAsia="Times New Roman" w:hAnsi="Century Gothic" w:cs="Times New Roman"/>
          <w:b/>
          <w:sz w:val="24"/>
          <w:szCs w:val="23"/>
        </w:rPr>
        <w:t xml:space="preserve">Елизавета </w:t>
      </w:r>
      <w:proofErr w:type="spellStart"/>
      <w:r w:rsidRPr="0081771E">
        <w:rPr>
          <w:rFonts w:ascii="Century Gothic" w:eastAsia="Times New Roman" w:hAnsi="Century Gothic" w:cs="Times New Roman"/>
          <w:b/>
          <w:sz w:val="24"/>
          <w:szCs w:val="23"/>
        </w:rPr>
        <w:t>Алихановна</w:t>
      </w:r>
      <w:proofErr w:type="spellEnd"/>
      <w:r w:rsidRPr="0081771E">
        <w:rPr>
          <w:rFonts w:ascii="Century Gothic" w:eastAsia="Times New Roman" w:hAnsi="Century Gothic" w:cs="Times New Roman"/>
          <w:b/>
          <w:sz w:val="24"/>
          <w:szCs w:val="23"/>
        </w:rPr>
        <w:t xml:space="preserve"> Измайлова</w:t>
      </w:r>
      <w:r w:rsidRPr="00861DDA">
        <w:rPr>
          <w:rFonts w:ascii="Century Gothic" w:eastAsia="Times New Roman" w:hAnsi="Century Gothic" w:cs="Times New Roman"/>
          <w:i/>
          <w:sz w:val="24"/>
          <w:szCs w:val="23"/>
        </w:rPr>
        <w:t xml:space="preserve">, к. п. н., доцент кафедры образовательных технологий в филологии РГПУ </w:t>
      </w:r>
      <w:proofErr w:type="spellStart"/>
      <w:r w:rsidRPr="00861DDA">
        <w:rPr>
          <w:rFonts w:ascii="Century Gothic" w:eastAsia="Times New Roman" w:hAnsi="Century Gothic" w:cs="Times New Roman"/>
          <w:i/>
          <w:sz w:val="24"/>
          <w:szCs w:val="23"/>
        </w:rPr>
        <w:t>им.А.И.Герцена</w:t>
      </w:r>
      <w:proofErr w:type="spellEnd"/>
      <w:r w:rsidRPr="00861DDA">
        <w:rPr>
          <w:rFonts w:ascii="Century Gothic" w:eastAsia="Times New Roman" w:hAnsi="Century Gothic" w:cs="Times New Roman"/>
          <w:i/>
          <w:sz w:val="24"/>
          <w:szCs w:val="23"/>
        </w:rPr>
        <w:t>, руководитель лаборатории "Медиа-Профи", главный редактор журнала "</w:t>
      </w:r>
      <w:proofErr w:type="spellStart"/>
      <w:r w:rsidRPr="00861DDA">
        <w:rPr>
          <w:rFonts w:ascii="Century Gothic" w:eastAsia="Times New Roman" w:hAnsi="Century Gothic" w:cs="Times New Roman"/>
          <w:i/>
          <w:sz w:val="24"/>
          <w:szCs w:val="23"/>
        </w:rPr>
        <w:t>Magister</w:t>
      </w:r>
      <w:proofErr w:type="spellEnd"/>
      <w:r w:rsidRPr="00861DDA">
        <w:rPr>
          <w:rFonts w:ascii="Century Gothic" w:eastAsia="Times New Roman" w:hAnsi="Century Gothic" w:cs="Times New Roman"/>
          <w:i/>
          <w:sz w:val="24"/>
          <w:szCs w:val="23"/>
        </w:rPr>
        <w:t>", региональный координатор Ассоциации специалистов медиаобразования в СПб и ЛО</w:t>
      </w:r>
    </w:p>
    <w:p w14:paraId="329677EF" w14:textId="77777777" w:rsidR="002C585D" w:rsidRPr="00861DDA" w:rsidRDefault="002C585D" w:rsidP="002C585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2C585D" w:rsidRPr="00861DDA" w14:paraId="2E050FF5" w14:textId="77777777" w:rsidTr="00615D2D">
        <w:trPr>
          <w:jc w:val="center"/>
        </w:trPr>
        <w:tc>
          <w:tcPr>
            <w:tcW w:w="1701" w:type="dxa"/>
          </w:tcPr>
          <w:p w14:paraId="5183D0FB" w14:textId="77777777" w:rsidR="002C585D" w:rsidRPr="00861DDA" w:rsidRDefault="002C585D" w:rsidP="00615D2D">
            <w:pPr>
              <w:tabs>
                <w:tab w:val="left" w:pos="34"/>
              </w:tabs>
              <w:spacing w:after="160"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14.00–14.1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48F52020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  <w:proofErr w:type="spellStart"/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>Медиаграмотность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 школьника и </w:t>
            </w:r>
            <w:proofErr w:type="spellStart"/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>медиакомпетенции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 педагога: в поисках новых возможностей. </w:t>
            </w:r>
          </w:p>
          <w:p w14:paraId="7EDE3786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81771E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Измайлова Елизавета </w:t>
            </w:r>
            <w:proofErr w:type="spellStart"/>
            <w:r w:rsidRPr="0081771E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>Алихановна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к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андидат</w:t>
            </w:r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п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едагогических</w:t>
            </w:r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н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аук,</w:t>
            </w:r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доцент кафедры образовательных технологий в филологии РГПУ </w:t>
            </w:r>
            <w:proofErr w:type="spellStart"/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им.А.И.Герцена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руководитель лаборатории "Медиа-Профи", главный редактор журнала "</w:t>
            </w:r>
            <w:proofErr w:type="spellStart"/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Magister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", региональный координатор Ассоциации специалистов медиаобразования в СПб и ЛО</w:t>
            </w:r>
          </w:p>
        </w:tc>
      </w:tr>
      <w:tr w:rsidR="002C585D" w:rsidRPr="00861DDA" w14:paraId="5FBB0B93" w14:textId="77777777" w:rsidTr="00615D2D">
        <w:trPr>
          <w:jc w:val="center"/>
        </w:trPr>
        <w:tc>
          <w:tcPr>
            <w:tcW w:w="1701" w:type="dxa"/>
          </w:tcPr>
          <w:p w14:paraId="134202A6" w14:textId="77777777" w:rsidR="002C585D" w:rsidRPr="00861DDA" w:rsidRDefault="002C585D" w:rsidP="00615D2D">
            <w:pPr>
              <w:tabs>
                <w:tab w:val="left" w:pos="34"/>
              </w:tabs>
              <w:spacing w:after="160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14.1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–14.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</w:p>
        </w:tc>
        <w:tc>
          <w:tcPr>
            <w:tcW w:w="7644" w:type="dxa"/>
          </w:tcPr>
          <w:p w14:paraId="666C4935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Навыки информационного общества. Чему обучать учителей? </w:t>
            </w:r>
          </w:p>
          <w:p w14:paraId="63416B37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1771E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Барков Леонид Владиленович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директор Ассоциации специалистов медиаобразования (Москва), член Союза журналистов России, аналитик кафедры ЮНЕСКО по </w:t>
            </w:r>
            <w:proofErr w:type="spellStart"/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медийно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-информационной грамотности и </w:t>
            </w:r>
            <w:proofErr w:type="spellStart"/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медиаобразованию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граждан МПГУ, выпускающий редактор журнала «Медиа. Информация. Коммуникация».</w:t>
            </w:r>
          </w:p>
        </w:tc>
      </w:tr>
      <w:tr w:rsidR="002C585D" w:rsidRPr="00861DDA" w14:paraId="208F575B" w14:textId="77777777" w:rsidTr="00615D2D">
        <w:trPr>
          <w:trHeight w:val="1208"/>
          <w:jc w:val="center"/>
        </w:trPr>
        <w:tc>
          <w:tcPr>
            <w:tcW w:w="1701" w:type="dxa"/>
          </w:tcPr>
          <w:p w14:paraId="25B7E424" w14:textId="77777777" w:rsidR="002C585D" w:rsidRPr="00861DDA" w:rsidRDefault="002C585D" w:rsidP="00615D2D">
            <w:pPr>
              <w:tabs>
                <w:tab w:val="left" w:pos="34"/>
              </w:tabs>
              <w:spacing w:after="160"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14.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</w:p>
        </w:tc>
        <w:tc>
          <w:tcPr>
            <w:tcW w:w="7644" w:type="dxa"/>
          </w:tcPr>
          <w:p w14:paraId="1AB7F579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  <w:proofErr w:type="spellStart"/>
            <w:r w:rsidRPr="00861DD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Медианавыки</w:t>
            </w:r>
            <w:proofErr w:type="spellEnd"/>
            <w:r w:rsidRPr="00861DD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современного школьника: самооценка и реальность </w:t>
            </w:r>
          </w:p>
          <w:p w14:paraId="1E50E5DF" w14:textId="77777777" w:rsidR="002C585D" w:rsidRPr="00861DDA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  <w:proofErr w:type="spellStart"/>
            <w:r w:rsidRPr="0081771E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>Богайцева</w:t>
            </w:r>
            <w:proofErr w:type="spellEnd"/>
            <w:r w:rsidRPr="0081771E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 Марина Викторовна</w:t>
            </w:r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</w:t>
            </w:r>
            <w:r w:rsidRPr="00861DDA">
              <w:rPr>
                <w:rFonts w:ascii="Calibri" w:eastAsia="Calibri" w:hAnsi="Calibri" w:cs="Times New Roman"/>
              </w:rPr>
              <w:t xml:space="preserve"> </w:t>
            </w:r>
            <w:r w:rsidRPr="00861DD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кандидат педагогических наук, заместитель директора, ГБОУ средняя школа № 511 Пушкинского района Санкт-Петербурга</w:t>
            </w:r>
            <w:r w:rsidRPr="00861DDA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 xml:space="preserve"> </w:t>
            </w:r>
          </w:p>
        </w:tc>
      </w:tr>
      <w:tr w:rsidR="002C585D" w:rsidRPr="00861DDA" w14:paraId="6F9F13AB" w14:textId="77777777" w:rsidTr="00615D2D">
        <w:trPr>
          <w:trHeight w:val="1234"/>
          <w:jc w:val="center"/>
        </w:trPr>
        <w:tc>
          <w:tcPr>
            <w:tcW w:w="1701" w:type="dxa"/>
          </w:tcPr>
          <w:p w14:paraId="36171281" w14:textId="77777777" w:rsidR="002C585D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  <w:r w:rsidRPr="00861DD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14.40</w:t>
            </w:r>
          </w:p>
          <w:p w14:paraId="2E2DAD8A" w14:textId="77777777" w:rsidR="002C585D" w:rsidRDefault="002C585D" w:rsidP="00615D2D">
            <w:pPr>
              <w:tabs>
                <w:tab w:val="left" w:pos="34"/>
              </w:tabs>
              <w:spacing w:after="160"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29675655" w14:textId="77777777" w:rsidR="002C585D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C67D47D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40–14</w:t>
            </w: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50</w:t>
            </w:r>
          </w:p>
          <w:p w14:paraId="364FC8E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2DDB2BBF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C2A1275" w14:textId="77777777" w:rsidR="002C585D" w:rsidRDefault="002C585D" w:rsidP="00615D2D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512E4B4" w14:textId="77777777" w:rsidR="002C585D" w:rsidRDefault="002C585D" w:rsidP="00615D2D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0DC8AD5" w14:textId="77777777" w:rsidR="002C585D" w:rsidRDefault="002C585D" w:rsidP="00615D2D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7C6E51E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50</w:t>
            </w:r>
            <w:r w:rsidRPr="00FD2FA4">
              <w:rPr>
                <w:rFonts w:ascii="Century Gothic" w:eastAsia="Times New Roman" w:hAnsi="Century Gothic" w:cs="Times New Roman"/>
                <w:sz w:val="24"/>
                <w:szCs w:val="24"/>
              </w:rPr>
              <w:t>–15.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00</w:t>
            </w:r>
          </w:p>
          <w:p w14:paraId="5450A4A3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4C8DAE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1882BA05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A270D15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bookmarkStart w:id="0" w:name="_Hlk161412759"/>
          </w:p>
          <w:p w14:paraId="772DD277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3F01864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3979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00</w:t>
            </w:r>
            <w:r w:rsidRPr="003D3979">
              <w:rPr>
                <w:rFonts w:ascii="Century Gothic" w:eastAsia="Times New Roman" w:hAnsi="Century Gothic" w:cs="Times New Roman"/>
                <w:sz w:val="24"/>
                <w:szCs w:val="24"/>
              </w:rPr>
              <w:t>–15.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</w:p>
          <w:bookmarkEnd w:id="0"/>
          <w:p w14:paraId="1CE4833B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58B2C2E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72A8799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5A0DCD6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744D8EE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423DBA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423DBA">
              <w:rPr>
                <w:rFonts w:ascii="Century Gothic" w:eastAsia="Times New Roman" w:hAnsi="Century Gothic" w:cs="Times New Roman"/>
                <w:sz w:val="24"/>
                <w:szCs w:val="24"/>
              </w:rPr>
              <w:t>0–15.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423DB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14:paraId="3742FE79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202943E5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A1E7D2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2EB466FC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59DFAA43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493A893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5FB7003E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F5453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AF5453">
              <w:rPr>
                <w:rFonts w:ascii="Century Gothic" w:eastAsia="Times New Roman" w:hAnsi="Century Gothic" w:cs="Times New Roman"/>
                <w:sz w:val="24"/>
                <w:szCs w:val="24"/>
              </w:rPr>
              <w:t>0–15.30</w:t>
            </w:r>
          </w:p>
          <w:p w14:paraId="0A9139A5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05D30BC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12233BD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CBB9300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30364C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43E53C0" w14:textId="77777777" w:rsidR="002C585D" w:rsidRPr="003D3979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15.30-15.40</w:t>
            </w:r>
          </w:p>
        </w:tc>
        <w:tc>
          <w:tcPr>
            <w:tcW w:w="7644" w:type="dxa"/>
          </w:tcPr>
          <w:p w14:paraId="461FD9C5" w14:textId="77777777" w:rsidR="002C585D" w:rsidRPr="00AF5453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lastRenderedPageBreak/>
              <w:t>Медиакласс</w:t>
            </w:r>
            <w:proofErr w:type="spellEnd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: чему учить и как учить?</w:t>
            </w:r>
          </w:p>
          <w:p w14:paraId="4EF23F6B" w14:textId="77777777" w:rsidR="002C585D" w:rsidRPr="00AF5453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proofErr w:type="spellStart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Гашинова</w:t>
            </w:r>
            <w:proofErr w:type="spellEnd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Анна Леонидовна, </w:t>
            </w:r>
            <w:r w:rsidRPr="00AF5453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руководитель Центра Медиаискусств ГБНОУ "Академия талантов" </w:t>
            </w:r>
          </w:p>
          <w:p w14:paraId="3E77D871" w14:textId="77777777" w:rsidR="002C585D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6B74876" w14:textId="77777777" w:rsidR="002C585D" w:rsidRPr="00AF5453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81771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Медиапространство современной школы: модели развития</w:t>
            </w:r>
          </w:p>
          <w:p w14:paraId="10638F71" w14:textId="77777777" w:rsidR="002C585D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lastRenderedPageBreak/>
              <w:t>Белькова Ольга Сергеевна</w:t>
            </w:r>
            <w:r w:rsidRPr="0081771E">
              <w:rPr>
                <w:rFonts w:ascii="Century Gothic" w:eastAsia="Times New Roman" w:hAnsi="Century Gothic" w:cs="Times New Roman"/>
                <w:sz w:val="24"/>
                <w:szCs w:val="23"/>
              </w:rPr>
              <w:t>, заместитель директора ГБОУ гимназия №540 Приморского района Санкт-Петербурга, учитель</w:t>
            </w:r>
            <w:r w:rsidRPr="0081771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81771E">
              <w:rPr>
                <w:rFonts w:ascii="Century Gothic" w:eastAsia="Times New Roman" w:hAnsi="Century Gothic" w:cs="Times New Roman"/>
                <w:sz w:val="24"/>
                <w:szCs w:val="23"/>
              </w:rPr>
              <w:t>истории</w:t>
            </w:r>
            <w:r w:rsidRPr="0081771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81771E">
              <w:rPr>
                <w:rFonts w:ascii="Century Gothic" w:eastAsia="Times New Roman" w:hAnsi="Century Gothic" w:cs="Times New Roman"/>
                <w:sz w:val="24"/>
                <w:szCs w:val="23"/>
              </w:rPr>
              <w:t>и обществознания</w:t>
            </w:r>
          </w:p>
          <w:p w14:paraId="56829AD8" w14:textId="77777777" w:rsidR="002C585D" w:rsidRPr="00282D14" w:rsidRDefault="002C585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282D1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Школьная киностудия: взгляд изнутри</w:t>
            </w:r>
          </w:p>
          <w:p w14:paraId="6B7B4488" w14:textId="77777777" w:rsidR="002C585D" w:rsidRDefault="002C585D" w:rsidP="00615D2D">
            <w:pPr>
              <w:tabs>
                <w:tab w:val="left" w:pos="34"/>
              </w:tabs>
              <w:spacing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Колодкина Наталия Владимировна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3"/>
              </w:rPr>
              <w:t>, педагог-организатор, педагог дополнительного образования ГБОУ школа № 5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43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Московского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района Санкт-Петербурга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,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к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3"/>
              </w:rPr>
              <w:t>уратор районного медиацентра Московского района Санкт-Петербурга</w:t>
            </w:r>
          </w:p>
          <w:p w14:paraId="7300FD1B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Медиацентр как средство развития коммуникативных и творческих способностей учащихся. Подготовка к будущему профессиональному самоопределению</w:t>
            </w:r>
          </w:p>
          <w:p w14:paraId="07FADDA3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74C9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Ногина Елена Николаевна, </w:t>
            </w:r>
            <w:r w:rsidRPr="00674C9A">
              <w:rPr>
                <w:rFonts w:ascii="Century Gothic" w:eastAsia="Times New Roman" w:hAnsi="Century Gothic" w:cs="Times New Roman"/>
                <w:sz w:val="24"/>
                <w:szCs w:val="24"/>
              </w:rPr>
              <w:t>заместитель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674C9A">
              <w:rPr>
                <w:rFonts w:ascii="Century Gothic" w:eastAsia="Times New Roman" w:hAnsi="Century Gothic" w:cs="Times New Roman"/>
                <w:sz w:val="24"/>
                <w:szCs w:val="24"/>
              </w:rPr>
              <w:t>директора по социально-культурной работе ГБУДО ДДТ «Юность» Выборгского района Санкт-Петербурга</w:t>
            </w:r>
          </w:p>
          <w:p w14:paraId="3E156E30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533F3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Реализация проекта </w:t>
            </w:r>
            <w:proofErr w:type="spellStart"/>
            <w:r w:rsidRPr="00533F3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МЕДИАтраектория</w:t>
            </w:r>
            <w:proofErr w:type="spellEnd"/>
            <w:r w:rsidRPr="00533F3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при формировании навыков музейно-медийных профессий в сотрудничестве с ВУЗом и музеями Санкт-</w:t>
            </w:r>
            <w:proofErr w:type="spellStart"/>
            <w:r w:rsidRPr="00533F3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Петерубурга</w:t>
            </w:r>
            <w:proofErr w:type="spellEnd"/>
          </w:p>
          <w:p w14:paraId="5730F536" w14:textId="77777777" w:rsidR="002C585D" w:rsidRPr="00282D14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Тетенина</w:t>
            </w:r>
            <w:proofErr w:type="spellEnd"/>
            <w:r w:rsidRPr="00AF5453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  <w:r w:rsidRPr="00282D1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Анастасия Сергеевна, 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руководитель</w:t>
            </w:r>
            <w:r w:rsidRPr="00282D14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ОДОД, социальный педагог, ГБОУ школа №98 с углубленным изучением английского языка Калининского района Санкт-Петербурга</w:t>
            </w:r>
          </w:p>
          <w:p w14:paraId="0C3C074A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677189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Взаимодействие СМИ с </w:t>
            </w:r>
            <w:proofErr w:type="spellStart"/>
            <w:r w:rsidRPr="00677189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медиаклассами</w:t>
            </w:r>
            <w:proofErr w:type="spellEnd"/>
            <w:r w:rsidRPr="00677189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. Практический опыт</w:t>
            </w:r>
          </w:p>
          <w:p w14:paraId="75F06038" w14:textId="77777777" w:rsidR="002C585D" w:rsidRDefault="002C585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77189">
              <w:rPr>
                <w:rFonts w:ascii="Century Gothic" w:eastAsia="Times New Roman" w:hAnsi="Century Gothic" w:cs="Times New Roman"/>
                <w:sz w:val="24"/>
                <w:szCs w:val="24"/>
              </w:rPr>
              <w:t>Линда Геннадьевна Черкасова, заместитель шеф-редактора АО "Первый канал -Санкт-Петербург", выпускница Мастерской новых медиа. Мастерская Соловьёва</w:t>
            </w:r>
          </w:p>
          <w:p w14:paraId="21A84958" w14:textId="77777777" w:rsidR="002C585D" w:rsidRPr="00423DBA" w:rsidRDefault="002C585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423DB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Обучение служением: коллаборация между образовательными учреждениями и некоммерческими организациями</w:t>
            </w:r>
          </w:p>
          <w:p w14:paraId="50127854" w14:textId="77777777" w:rsidR="002C585D" w:rsidRPr="00576C93" w:rsidRDefault="002C585D" w:rsidP="00615D2D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Каплун Оксана Петровна, </w:t>
            </w:r>
            <w:r w:rsidRPr="00EB5398">
              <w:rPr>
                <w:rFonts w:ascii="Century Gothic" w:eastAsia="Times New Roman" w:hAnsi="Century Gothic" w:cs="Times New Roman"/>
                <w:sz w:val="24"/>
                <w:szCs w:val="24"/>
              </w:rPr>
              <w:t>председатель комиссии по ценностно-ориентированному предпринимательству Санкт-Петербургского отделения общероссийской общественной организации малого и среднего предпринимательства «Опора России», руководитель образовательных проектов для молодежи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EB5398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НП «Деловое Поле» «Духовно-просветительский центр Серафима </w:t>
            </w:r>
            <w:proofErr w:type="spellStart"/>
            <w:r w:rsidRPr="00EB5398">
              <w:rPr>
                <w:rFonts w:ascii="Century Gothic" w:eastAsia="Times New Roman" w:hAnsi="Century Gothic" w:cs="Times New Roman"/>
                <w:sz w:val="24"/>
                <w:szCs w:val="24"/>
              </w:rPr>
              <w:t>Вырицкого</w:t>
            </w:r>
            <w:proofErr w:type="spellEnd"/>
            <w:r w:rsidRPr="00EB5398">
              <w:rPr>
                <w:rFonts w:ascii="Century Gothic" w:eastAsia="Times New Roman" w:hAnsi="Century Gothic" w:cs="Times New Roman"/>
                <w:sz w:val="24"/>
                <w:szCs w:val="24"/>
              </w:rPr>
              <w:t>»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</w:tbl>
    <w:p w14:paraId="44C26934" w14:textId="77777777" w:rsidR="002C585D" w:rsidRPr="00423DBA" w:rsidRDefault="002C585D" w:rsidP="002C585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lastRenderedPageBreak/>
        <w:t xml:space="preserve"> </w:t>
      </w:r>
      <w:r w:rsidRPr="003D3979">
        <w:rPr>
          <w:rFonts w:ascii="Century Gothic" w:eastAsia="Times New Roman" w:hAnsi="Century Gothic" w:cs="Times New Roman"/>
          <w:sz w:val="24"/>
          <w:szCs w:val="24"/>
        </w:rPr>
        <w:t>15.</w:t>
      </w:r>
      <w:r>
        <w:rPr>
          <w:rFonts w:ascii="Century Gothic" w:eastAsia="Times New Roman" w:hAnsi="Century Gothic" w:cs="Times New Roman"/>
          <w:sz w:val="24"/>
          <w:szCs w:val="24"/>
        </w:rPr>
        <w:t>40</w:t>
      </w:r>
      <w:r w:rsidRPr="003D3979">
        <w:rPr>
          <w:rFonts w:ascii="Century Gothic" w:eastAsia="Times New Roman" w:hAnsi="Century Gothic" w:cs="Times New Roman"/>
          <w:sz w:val="24"/>
          <w:szCs w:val="24"/>
        </w:rPr>
        <w:t>–15.</w:t>
      </w:r>
      <w:r>
        <w:rPr>
          <w:rFonts w:ascii="Century Gothic" w:eastAsia="Times New Roman" w:hAnsi="Century Gothic" w:cs="Times New Roman"/>
          <w:sz w:val="24"/>
          <w:szCs w:val="24"/>
        </w:rPr>
        <w:t>50</w:t>
      </w:r>
      <w:r w:rsidR="003B4EFA">
        <w:rPr>
          <w:rFonts w:ascii="Century Gothic" w:eastAsia="Times New Roman" w:hAnsi="Century Gothic" w:cs="Times New Roman"/>
          <w:sz w:val="24"/>
          <w:szCs w:val="24"/>
        </w:rPr>
        <w:t xml:space="preserve">    </w:t>
      </w:r>
      <w:r w:rsidRPr="00423DBA">
        <w:rPr>
          <w:rFonts w:ascii="Century Gothic" w:eastAsia="Times New Roman" w:hAnsi="Century Gothic" w:cs="Times New Roman"/>
          <w:b/>
          <w:sz w:val="24"/>
          <w:szCs w:val="24"/>
        </w:rPr>
        <w:t xml:space="preserve">Ювенильная журналистика и медиаобразование: </w:t>
      </w:r>
    </w:p>
    <w:p w14:paraId="714AC0E3" w14:textId="77777777" w:rsidR="002C585D" w:rsidRPr="00423DBA" w:rsidRDefault="003B4EFA" w:rsidP="002C585D">
      <w:pPr>
        <w:spacing w:after="0"/>
        <w:ind w:left="1843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="002C585D" w:rsidRPr="00423DBA">
        <w:rPr>
          <w:rFonts w:ascii="Century Gothic" w:eastAsia="Times New Roman" w:hAnsi="Century Gothic" w:cs="Times New Roman"/>
          <w:b/>
          <w:sz w:val="24"/>
          <w:szCs w:val="24"/>
        </w:rPr>
        <w:t>принципы и практики</w:t>
      </w:r>
    </w:p>
    <w:p w14:paraId="5BD6ABDD" w14:textId="77777777" w:rsidR="00A51B58" w:rsidRPr="00F70521" w:rsidRDefault="002C585D" w:rsidP="00F70521">
      <w:pPr>
        <w:spacing w:after="0"/>
        <w:ind w:left="1985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EB5398">
        <w:rPr>
          <w:rFonts w:ascii="Century Gothic" w:eastAsia="Times New Roman" w:hAnsi="Century Gothic" w:cs="Times New Roman"/>
          <w:sz w:val="24"/>
          <w:szCs w:val="24"/>
        </w:rPr>
        <w:t xml:space="preserve">Петрова </w:t>
      </w:r>
      <w:r w:rsidRPr="00576C93">
        <w:rPr>
          <w:rFonts w:ascii="Century Gothic" w:eastAsia="Times New Roman" w:hAnsi="Century Gothic" w:cs="Times New Roman"/>
          <w:sz w:val="24"/>
          <w:szCs w:val="24"/>
        </w:rPr>
        <w:t>Ольга Александровна, председатель Санкт-Петербургского регионального отделения ООДО «Лига юных журналистов», руководитель школьного медиацентра ГБОУ гимназия №540 Приморского района Санкт-Петербурга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</w:p>
    <w:p w14:paraId="558C3099" w14:textId="77777777" w:rsidR="00A51B58" w:rsidRDefault="00A51B58">
      <w:pPr>
        <w:rPr>
          <w:color w:val="0070C0"/>
        </w:rPr>
      </w:pPr>
      <w:r>
        <w:rPr>
          <w:color w:val="0070C0"/>
        </w:rPr>
        <w:br w:type="page"/>
      </w:r>
    </w:p>
    <w:p w14:paraId="7E314C53" w14:textId="77777777" w:rsidR="007235DD" w:rsidRPr="001A504A" w:rsidRDefault="007235DD" w:rsidP="007235DD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 w:rsidRPr="001A504A"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>СЕКЦИЯ 2</w:t>
      </w:r>
    </w:p>
    <w:p w14:paraId="4449F7D3" w14:textId="77777777" w:rsidR="007235DD" w:rsidRPr="001A504A" w:rsidRDefault="007235DD" w:rsidP="007235DD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64B5343D" w14:textId="77777777" w:rsidR="007235DD" w:rsidRDefault="007235DD" w:rsidP="007235DD">
      <w:pPr>
        <w:spacing w:after="0"/>
        <w:jc w:val="center"/>
        <w:rPr>
          <w:rFonts w:ascii="Century Gothic" w:hAnsi="Century Gothic"/>
          <w:b/>
          <w:sz w:val="28"/>
          <w:szCs w:val="28"/>
        </w:rPr>
      </w:pPr>
      <w:r w:rsidRPr="009973CB">
        <w:rPr>
          <w:rFonts w:ascii="Century Gothic" w:hAnsi="Century Gothic" w:cs="Times New Roman"/>
          <w:b/>
          <w:sz w:val="28"/>
          <w:szCs w:val="28"/>
        </w:rPr>
        <w:t xml:space="preserve">Тема: </w:t>
      </w:r>
      <w:r w:rsidRPr="009973CB">
        <w:rPr>
          <w:rFonts w:ascii="Century Gothic" w:hAnsi="Century Gothic"/>
          <w:b/>
          <w:sz w:val="28"/>
          <w:szCs w:val="28"/>
        </w:rPr>
        <w:t>Современные технологии и практики обучения в профильных психолого-педагогических классах</w:t>
      </w:r>
    </w:p>
    <w:p w14:paraId="16A1F928" w14:textId="77777777" w:rsidR="00BA491D" w:rsidRPr="00BA491D" w:rsidRDefault="00BA491D" w:rsidP="00BA491D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BA491D">
        <w:rPr>
          <w:rFonts w:ascii="Century Gothic" w:eastAsia="Times New Roman" w:hAnsi="Century Gothic" w:cs="Times New Roman"/>
          <w:sz w:val="24"/>
          <w:szCs w:val="24"/>
        </w:rPr>
        <w:t>14.00- 16.00</w:t>
      </w:r>
    </w:p>
    <w:p w14:paraId="5EE023B5" w14:textId="77777777" w:rsidR="00F70521" w:rsidRPr="00BA491D" w:rsidRDefault="00F70521" w:rsidP="00BA491D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57C6CF16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>ГБОУ школа № 428 Приморского района</w:t>
      </w:r>
    </w:p>
    <w:p w14:paraId="01037442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 xml:space="preserve">Юнтоловский проспект, д. 51, </w:t>
      </w:r>
    </w:p>
    <w:p w14:paraId="7C8FC5B7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>корпус 6, литера А, актовый зал.</w:t>
      </w:r>
    </w:p>
    <w:p w14:paraId="32A0F119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>Ст. метро «Старая Деревня», «Беговая».</w:t>
      </w:r>
    </w:p>
    <w:p w14:paraId="634E1596" w14:textId="77777777" w:rsidR="007235DD" w:rsidRPr="001A504A" w:rsidRDefault="007235DD" w:rsidP="007235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459EFC99" w14:textId="77777777" w:rsidR="007235DD" w:rsidRDefault="007235DD" w:rsidP="007235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4"/>
        </w:rPr>
      </w:pP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</w:rPr>
        <w:t>Сотская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</w:rPr>
        <w:t xml:space="preserve"> Ирина Игоревна, учитель математики, заместитель директора по учебно-воспитательной работе ГБОУ школа №428 Приморского района Санкт-Петербурга</w:t>
      </w:r>
    </w:p>
    <w:p w14:paraId="7F4D6301" w14:textId="77777777" w:rsidR="007235DD" w:rsidRDefault="007235DD" w:rsidP="007235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4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>Куприна Екатерина Николаевна, учитель биологии, заместитель директора по учебно-воспитательной работе ГБОУ школа №428 Приморского района Санкт-Петербурга</w:t>
      </w:r>
    </w:p>
    <w:p w14:paraId="56DC0D01" w14:textId="77777777" w:rsidR="007235DD" w:rsidRPr="001A504A" w:rsidRDefault="007235DD" w:rsidP="007235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7235DD" w:rsidRPr="007E11C4" w14:paraId="7A4C7CEE" w14:textId="77777777" w:rsidTr="00615D2D">
        <w:trPr>
          <w:jc w:val="center"/>
        </w:trPr>
        <w:tc>
          <w:tcPr>
            <w:tcW w:w="1701" w:type="dxa"/>
          </w:tcPr>
          <w:p w14:paraId="52EBD214" w14:textId="77777777" w:rsidR="007235DD" w:rsidRPr="00241DDB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241DDB">
              <w:rPr>
                <w:rFonts w:ascii="Century Gothic" w:eastAsia="Times New Roman" w:hAnsi="Century Gothic" w:cs="Times New Roman"/>
                <w:sz w:val="24"/>
                <w:szCs w:val="24"/>
              </w:rPr>
              <w:t>14.00–14.15</w:t>
            </w:r>
          </w:p>
        </w:tc>
        <w:tc>
          <w:tcPr>
            <w:tcW w:w="7644" w:type="dxa"/>
          </w:tcPr>
          <w:p w14:paraId="3BE726A0" w14:textId="77777777" w:rsidR="007235DD" w:rsidRPr="00241DDB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241DDB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Психолого-педагогические классы в современной школе: тренды, перспективы, система работы.</w:t>
            </w:r>
          </w:p>
          <w:p w14:paraId="2DC1AE67" w14:textId="77777777" w:rsidR="007235DD" w:rsidRPr="000C5B0B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proofErr w:type="spellStart"/>
            <w:r w:rsidRPr="00241DD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Топехина</w:t>
            </w:r>
            <w:proofErr w:type="spellEnd"/>
            <w:r w:rsidRPr="00241DDB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Ольга Николаевна, директор ГБОУ школа №428 Приморского района Санкт-Петербурга</w:t>
            </w:r>
          </w:p>
        </w:tc>
      </w:tr>
      <w:tr w:rsidR="007235DD" w:rsidRPr="007E11C4" w14:paraId="1A081709" w14:textId="77777777" w:rsidTr="00615D2D">
        <w:trPr>
          <w:trHeight w:val="1208"/>
          <w:jc w:val="center"/>
        </w:trPr>
        <w:tc>
          <w:tcPr>
            <w:tcW w:w="1701" w:type="dxa"/>
          </w:tcPr>
          <w:p w14:paraId="6361BCA8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sz w:val="24"/>
                <w:szCs w:val="24"/>
              </w:rPr>
              <w:t>14.15–14.35</w:t>
            </w:r>
          </w:p>
        </w:tc>
        <w:tc>
          <w:tcPr>
            <w:tcW w:w="7644" w:type="dxa"/>
          </w:tcPr>
          <w:p w14:paraId="378F5F29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Профильные псих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о</w:t>
            </w:r>
            <w:r w:rsidRPr="007E11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лого-педагогические классы: петербургский вектор </w:t>
            </w:r>
          </w:p>
          <w:p w14:paraId="1242717A" w14:textId="77777777" w:rsidR="007235DD" w:rsidRPr="000C5B0B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Шевелев Александр Николаевич, доктор педагогических наук, заведующий кафедрой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7235DD" w:rsidRPr="007E11C4" w14:paraId="274D695B" w14:textId="77777777" w:rsidTr="00615D2D">
        <w:trPr>
          <w:trHeight w:val="1234"/>
          <w:jc w:val="center"/>
        </w:trPr>
        <w:tc>
          <w:tcPr>
            <w:tcW w:w="1701" w:type="dxa"/>
          </w:tcPr>
          <w:p w14:paraId="43687336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sz w:val="24"/>
                <w:szCs w:val="24"/>
              </w:rPr>
              <w:t>14.35–14.45</w:t>
            </w:r>
          </w:p>
        </w:tc>
        <w:tc>
          <w:tcPr>
            <w:tcW w:w="7644" w:type="dxa"/>
          </w:tcPr>
          <w:p w14:paraId="1918A846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hAnsi="Century Gothic"/>
                <w:b/>
                <w:sz w:val="24"/>
                <w:szCs w:val="24"/>
              </w:rPr>
              <w:t>Методика работа в углах «Проблематика работы в психолого-педагогических классах»</w:t>
            </w:r>
          </w:p>
          <w:p w14:paraId="61FC4E1C" w14:textId="77777777" w:rsidR="007235DD" w:rsidRPr="000C5B0B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Ермолаева Марина Григорьевна, кандидат педагогических наук, профессор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</w:tbl>
    <w:p w14:paraId="39244184" w14:textId="1506A002" w:rsidR="007235DD" w:rsidRPr="00025C5C" w:rsidRDefault="007235DD" w:rsidP="00025C5C">
      <w:pPr>
        <w:tabs>
          <w:tab w:val="left" w:pos="34"/>
        </w:tabs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</w:rPr>
      </w:pPr>
      <w:bookmarkStart w:id="1" w:name="_GoBack"/>
      <w:r>
        <w:rPr>
          <w:rFonts w:ascii="Century Gothic" w:eastAsia="Times New Roman" w:hAnsi="Century Gothic" w:cs="Times New Roman"/>
          <w:b/>
          <w:sz w:val="24"/>
          <w:szCs w:val="24"/>
        </w:rPr>
        <w:t>Т</w:t>
      </w:r>
      <w:r w:rsidRPr="007E11C4">
        <w:rPr>
          <w:rFonts w:ascii="Century Gothic" w:eastAsia="Times New Roman" w:hAnsi="Century Gothic" w:cs="Times New Roman"/>
          <w:b/>
          <w:sz w:val="24"/>
          <w:szCs w:val="24"/>
        </w:rPr>
        <w:t>ехнологи</w:t>
      </w:r>
      <w:r>
        <w:rPr>
          <w:rFonts w:ascii="Century Gothic" w:eastAsia="Times New Roman" w:hAnsi="Century Gothic" w:cs="Times New Roman"/>
          <w:b/>
          <w:sz w:val="24"/>
          <w:szCs w:val="24"/>
        </w:rPr>
        <w:t>я</w:t>
      </w:r>
      <w:r w:rsidRPr="007E11C4">
        <w:rPr>
          <w:rFonts w:ascii="Century Gothic" w:eastAsia="Times New Roman" w:hAnsi="Century Gothic" w:cs="Times New Roman"/>
          <w:b/>
          <w:sz w:val="24"/>
          <w:szCs w:val="24"/>
        </w:rPr>
        <w:t xml:space="preserve"> «Работа в углах»</w:t>
      </w: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 как этап </w:t>
      </w:r>
      <w:proofErr w:type="spellStart"/>
      <w:r>
        <w:rPr>
          <w:rFonts w:ascii="Century Gothic" w:eastAsia="Times New Roman" w:hAnsi="Century Gothic" w:cs="Times New Roman"/>
          <w:b/>
          <w:sz w:val="24"/>
          <w:szCs w:val="24"/>
        </w:rPr>
        <w:t>проблематизации</w:t>
      </w:r>
      <w:proofErr w:type="spellEnd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7235DD" w:rsidRPr="007E11C4" w14:paraId="2D08571E" w14:textId="77777777" w:rsidTr="00615D2D">
        <w:trPr>
          <w:jc w:val="center"/>
        </w:trPr>
        <w:tc>
          <w:tcPr>
            <w:tcW w:w="1701" w:type="dxa"/>
          </w:tcPr>
          <w:bookmarkEnd w:id="1"/>
          <w:p w14:paraId="3EF23188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sz w:val="24"/>
                <w:szCs w:val="24"/>
              </w:rPr>
              <w:t>14.45- 15.00</w:t>
            </w:r>
          </w:p>
        </w:tc>
        <w:tc>
          <w:tcPr>
            <w:tcW w:w="7644" w:type="dxa"/>
          </w:tcPr>
          <w:p w14:paraId="6C62FA4E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hAnsi="Century Gothic"/>
                <w:b/>
                <w:sz w:val="24"/>
                <w:szCs w:val="24"/>
              </w:rPr>
              <w:t xml:space="preserve">Управленческий аспект в организации работы психолого-педагогических классов </w:t>
            </w:r>
          </w:p>
          <w:p w14:paraId="2C29829D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Даутова Ольга Борисовна, доктор педагогических наук, профессор, директор института управления образованием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  <w:r w:rsidRPr="007E11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14:paraId="4F8499AD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Вершинина Надежда Александровна, доктор педагогических наук, профессор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7235DD" w:rsidRPr="007E11C4" w14:paraId="12E6B778" w14:textId="77777777" w:rsidTr="00615D2D">
        <w:trPr>
          <w:jc w:val="center"/>
        </w:trPr>
        <w:tc>
          <w:tcPr>
            <w:tcW w:w="1701" w:type="dxa"/>
          </w:tcPr>
          <w:p w14:paraId="3402E880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6E9E3EBA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hAnsi="Century Gothic"/>
                <w:b/>
                <w:sz w:val="24"/>
                <w:szCs w:val="24"/>
              </w:rPr>
              <w:t>Роль кураторов в организации жизнедеятельности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11C4">
              <w:rPr>
                <w:rFonts w:ascii="Century Gothic" w:hAnsi="Century Gothic"/>
                <w:b/>
                <w:sz w:val="24"/>
                <w:szCs w:val="24"/>
              </w:rPr>
              <w:t xml:space="preserve">психолого-педагогических классов </w:t>
            </w:r>
          </w:p>
          <w:p w14:paraId="47D969AB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lastRenderedPageBreak/>
              <w:t>Ахтиева Гульнара Радиковна, старший преподаватель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  <w:p w14:paraId="7AB7A7F3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Смольников Владимир Юрьевич, кандидат педагогических наук, доцент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  <w:p w14:paraId="72B30584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hAnsi="Century Gothic"/>
                <w:b/>
                <w:sz w:val="24"/>
                <w:szCs w:val="24"/>
              </w:rPr>
              <w:t>Психолого-педагогическое сопровождение деятельности</w:t>
            </w:r>
            <w:r w:rsidRPr="007E11C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Pr="007E11C4">
              <w:rPr>
                <w:rFonts w:ascii="Century Gothic" w:hAnsi="Century Gothic"/>
                <w:b/>
                <w:sz w:val="24"/>
                <w:szCs w:val="24"/>
              </w:rPr>
              <w:t xml:space="preserve">психолого-педагогических классов </w:t>
            </w:r>
          </w:p>
          <w:p w14:paraId="58E79D0D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Кузина Надежда Николаевна, кандидат педагогических наук, доцент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  <w:p w14:paraId="4880DE8E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Лисович</w:t>
            </w:r>
            <w:proofErr w:type="spellEnd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Вера Никола</w:t>
            </w: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евна, кандидат педагогических наук, преподаватель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7235DD" w:rsidRPr="007E11C4" w14:paraId="5376F5D8" w14:textId="77777777" w:rsidTr="00615D2D">
        <w:trPr>
          <w:jc w:val="center"/>
        </w:trPr>
        <w:tc>
          <w:tcPr>
            <w:tcW w:w="1701" w:type="dxa"/>
          </w:tcPr>
          <w:p w14:paraId="38192DD1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38FF7FBF" w14:textId="77777777" w:rsidR="007235DD" w:rsidRPr="007E11C4" w:rsidRDefault="007235DD" w:rsidP="00615D2D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7E11C4">
              <w:rPr>
                <w:rFonts w:ascii="Century Gothic" w:hAnsi="Century Gothic"/>
                <w:b/>
                <w:sz w:val="24"/>
                <w:szCs w:val="24"/>
              </w:rPr>
              <w:t>Организация профессионального самоопределения обучающихся психолого-педагогических классов</w:t>
            </w:r>
          </w:p>
          <w:p w14:paraId="3CD48D8A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Игнатьева Елена Юрьевна, доктор педагогических наук, профессор, профессор кафедры педагогики «Новгородский государственный университет имени Ярослава Мудрого»</w:t>
            </w:r>
          </w:p>
          <w:p w14:paraId="4146C817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Шилова Ольга Николаевна, доктор педагогических наук, профессор, профессор кафедры педагогики и андрагогики 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7235DD" w:rsidRPr="007E11C4" w14:paraId="3C16D00A" w14:textId="77777777" w:rsidTr="00615D2D">
        <w:trPr>
          <w:trHeight w:val="1208"/>
          <w:jc w:val="center"/>
        </w:trPr>
        <w:tc>
          <w:tcPr>
            <w:tcW w:w="1701" w:type="dxa"/>
          </w:tcPr>
          <w:p w14:paraId="15C230FE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sz w:val="24"/>
                <w:szCs w:val="24"/>
              </w:rPr>
              <w:t>15.00–15.30</w:t>
            </w:r>
          </w:p>
        </w:tc>
        <w:tc>
          <w:tcPr>
            <w:tcW w:w="7644" w:type="dxa"/>
          </w:tcPr>
          <w:p w14:paraId="55DE4BBA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Стендовые доклады</w:t>
            </w:r>
          </w:p>
          <w:p w14:paraId="4C0BF50A" w14:textId="77777777" w:rsidR="007235DD" w:rsidRPr="0025052C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</w:pPr>
            <w:r w:rsidRPr="0025052C"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  <w:t>Вершины наставничества в психолого-педагогических классах</w:t>
            </w:r>
          </w:p>
          <w:p w14:paraId="01C44BA4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Сотская</w:t>
            </w:r>
            <w:proofErr w:type="spellEnd"/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Ирина Игоревна, учитель математики, заместитель директора по учебно-воспитательной работе ГБОУ школа №428 Приморского района Санкт-Петербурга</w:t>
            </w:r>
          </w:p>
          <w:p w14:paraId="62967F3C" w14:textId="77777777" w:rsidR="007235DD" w:rsidRPr="0025052C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</w:pPr>
            <w:r w:rsidRPr="0025052C"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  <w:t>Успешные практики реализации программы воспитания через работу в психолого-педагогических классах</w:t>
            </w:r>
          </w:p>
          <w:p w14:paraId="429C0487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Кискина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Ирина Алексеевна, учитель информатики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ГБОУ школа №428 Приморского района Санкт-Петербурга</w:t>
            </w:r>
          </w:p>
          <w:p w14:paraId="766696D1" w14:textId="77777777" w:rsidR="007235DD" w:rsidRPr="0025052C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</w:pPr>
            <w:r w:rsidRPr="0025052C"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  <w:t xml:space="preserve">Практика обучения в профильных психолого-педагогических классах на примере школы </w:t>
            </w:r>
            <w:proofErr w:type="spellStart"/>
            <w:r w:rsidRPr="0025052C"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4"/>
              </w:rPr>
              <w:t>вожатства</w:t>
            </w:r>
            <w:proofErr w:type="spellEnd"/>
          </w:p>
          <w:p w14:paraId="58B4BFB8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Зубенко Евгения Константиновна, педагог-психолог ГБОУ школа № 601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Приморского района Санкт-Петербурга</w:t>
            </w:r>
          </w:p>
          <w:p w14:paraId="292BCFFC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Самброс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Надежда Ивановна, советник директора по воспитанию ГБОУ школа № 601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Приморского района Санкт-Петербурга</w:t>
            </w:r>
          </w:p>
          <w:p w14:paraId="10D6BDBB" w14:textId="77777777" w:rsidR="007235DD" w:rsidRPr="00E30416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E3041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Профессиональные пробы. Школа ответственного выбора.</w:t>
            </w:r>
          </w:p>
          <w:p w14:paraId="193977D7" w14:textId="77777777" w:rsidR="007235DD" w:rsidRPr="001A504A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Дохневская</w:t>
            </w:r>
            <w:proofErr w:type="spellEnd"/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Мария Александровна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, учитель истории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4CB742D4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ГБОУ школа №683 Приморского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района Санкт-Петербурга</w:t>
            </w:r>
          </w:p>
          <w:p w14:paraId="2D8BA30C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Дедина Светлана Анатольевна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, директор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ГБОУ школа №683 Приморского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района Санкт-Петербурга</w:t>
            </w:r>
          </w:p>
          <w:p w14:paraId="60FAC9A4" w14:textId="77777777" w:rsidR="007235DD" w:rsidRPr="00E30416" w:rsidRDefault="007235DD" w:rsidP="00615D2D">
            <w:pPr>
              <w:jc w:val="both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E3041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Формирование психолого-педагогического пространства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 </w:t>
            </w:r>
            <w:r w:rsidRPr="00E3041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"</w:t>
            </w:r>
            <w:r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К</w:t>
            </w:r>
            <w:r w:rsidRPr="00E30416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рылья"</w:t>
            </w:r>
          </w:p>
          <w:p w14:paraId="101680F5" w14:textId="77777777" w:rsidR="007235DD" w:rsidRDefault="007235DD" w:rsidP="00615D2D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Концевая Генриетта Васильевна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, заместитель директора по УВР ГБОУ школа №43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Приморского района Санкт-Петербурга</w:t>
            </w:r>
          </w:p>
          <w:p w14:paraId="4A5DEB74" w14:textId="77777777" w:rsidR="007235DD" w:rsidRPr="00E30416" w:rsidRDefault="007235DD" w:rsidP="00615D2D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Колиенко</w:t>
            </w:r>
            <w:proofErr w:type="spellEnd"/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Татьяна Владимировна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, заместитель директора по НМР ГБОУ школа №43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Приморского района Санкт-Петербурга</w:t>
            </w:r>
          </w:p>
          <w:p w14:paraId="101EA0AD" w14:textId="77777777" w:rsidR="007235DD" w:rsidRPr="00AF1479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AF1479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Школьный педагогический </w:t>
            </w:r>
            <w:proofErr w:type="spellStart"/>
            <w:r w:rsidRPr="00AF1479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предуниверсарий</w:t>
            </w:r>
            <w:proofErr w:type="spellEnd"/>
            <w:r w:rsidRPr="00AF1479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 "Территория образования": от идеи до реализации</w:t>
            </w:r>
          </w:p>
          <w:p w14:paraId="0206D708" w14:textId="77777777" w:rsidR="007235DD" w:rsidRDefault="007235DD" w:rsidP="00615D2D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Луканина Татьяна Александровна, социальный педагог ГБОУ гимназия №49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  <w:p w14:paraId="5B73FAA3" w14:textId="77777777" w:rsidR="007235DD" w:rsidRDefault="007235DD" w:rsidP="00615D2D">
            <w:pPr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Комарова Наталья Сергеевна, учитель технологии ГБОУ гимназия №49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  <w:p w14:paraId="0B6329EB" w14:textId="77777777" w:rsidR="007235DD" w:rsidRPr="00AF1479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AF1479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Перспективы развития психолого-педагогических классов</w:t>
            </w:r>
          </w:p>
          <w:p w14:paraId="764BD9A9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Пименова Екатерина Сергеевна, директор ГБОУ школа №635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  <w:p w14:paraId="56EA1890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Леонова Татьяна Евгеньевна, заместитель директора по УВР ГБОУ школа №635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  <w:p w14:paraId="6DBD2301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BF4BD46" w14:textId="77777777" w:rsidR="007235DD" w:rsidRPr="00AF1479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AF1479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Создание образовательной среды для подготовки будущих педагогов на примере психолого-педагогических классов</w:t>
            </w:r>
          </w:p>
          <w:p w14:paraId="470DED16" w14:textId="77777777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F1479">
              <w:rPr>
                <w:rFonts w:ascii="Century Gothic" w:eastAsia="Times New Roman" w:hAnsi="Century Gothic" w:cs="Times New Roman"/>
                <w:sz w:val="24"/>
                <w:szCs w:val="24"/>
              </w:rPr>
              <w:t>Васильева Надежда Васильевна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заместитель директора по УВР ГБОУ школа №618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  <w:p w14:paraId="7C4D49D8" w14:textId="77777777" w:rsidR="007235DD" w:rsidRPr="000C5B0B" w:rsidRDefault="007235DD" w:rsidP="00615D2D">
            <w:pPr>
              <w:tabs>
                <w:tab w:val="left" w:pos="34"/>
              </w:tabs>
              <w:spacing w:after="160" w:line="259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AF1479">
              <w:rPr>
                <w:rFonts w:ascii="Century Gothic" w:eastAsia="Times New Roman" w:hAnsi="Century Gothic" w:cs="Times New Roman"/>
                <w:sz w:val="24"/>
                <w:szCs w:val="24"/>
              </w:rPr>
              <w:t>Хильчук</w:t>
            </w:r>
            <w:proofErr w:type="spellEnd"/>
            <w:r w:rsidRPr="00AF1479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Александр Геннадьевич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заместитель директора по ВР ГБОУ школа №618 </w:t>
            </w:r>
            <w:r w:rsidRPr="00E30416">
              <w:rPr>
                <w:rFonts w:ascii="Century Gothic" w:eastAsia="Times New Roman" w:hAnsi="Century Gothic" w:cs="Times New Roman"/>
                <w:sz w:val="24"/>
                <w:szCs w:val="24"/>
              </w:rPr>
              <w:t>Приморского района Санкт-Петербурга</w:t>
            </w:r>
          </w:p>
        </w:tc>
      </w:tr>
      <w:tr w:rsidR="007235DD" w:rsidRPr="007E11C4" w14:paraId="0ACE47A6" w14:textId="77777777" w:rsidTr="00615D2D">
        <w:trPr>
          <w:trHeight w:val="1234"/>
          <w:jc w:val="center"/>
        </w:trPr>
        <w:tc>
          <w:tcPr>
            <w:tcW w:w="1701" w:type="dxa"/>
          </w:tcPr>
          <w:p w14:paraId="5237F11D" w14:textId="77777777" w:rsidR="007235DD" w:rsidRPr="00025C5C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025C5C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15.30-15.45</w:t>
            </w:r>
          </w:p>
        </w:tc>
        <w:tc>
          <w:tcPr>
            <w:tcW w:w="7644" w:type="dxa"/>
          </w:tcPr>
          <w:p w14:paraId="4729CB70" w14:textId="77777777" w:rsidR="007235DD" w:rsidRPr="00025C5C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25C5C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Завершение работы в углах. Представление выводов групп.</w:t>
            </w:r>
          </w:p>
          <w:p w14:paraId="296E62BA" w14:textId="19791CCC" w:rsidR="00025C5C" w:rsidRPr="00025C5C" w:rsidRDefault="007235DD" w:rsidP="00025C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025C5C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Ермолаева Марина Григорьевна, кандидат педагогических наук, профессор кафедры педагогики и </w:t>
            </w:r>
            <w:proofErr w:type="spellStart"/>
            <w:r w:rsidRPr="00025C5C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андрагогики</w:t>
            </w:r>
            <w:proofErr w:type="spellEnd"/>
            <w:r w:rsidRPr="00025C5C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="003B4EFA" w:rsidRPr="00025C5C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СПб АППО</w:t>
            </w:r>
          </w:p>
        </w:tc>
      </w:tr>
      <w:tr w:rsidR="007235DD" w:rsidRPr="007E11C4" w14:paraId="631CB4D1" w14:textId="77777777" w:rsidTr="00615D2D">
        <w:trPr>
          <w:trHeight w:val="1234"/>
          <w:jc w:val="center"/>
        </w:trPr>
        <w:tc>
          <w:tcPr>
            <w:tcW w:w="1701" w:type="dxa"/>
          </w:tcPr>
          <w:p w14:paraId="269F691F" w14:textId="77777777" w:rsidR="007235DD" w:rsidRPr="007E11C4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sz w:val="24"/>
                <w:szCs w:val="24"/>
              </w:rPr>
              <w:t>15.45-16.00</w:t>
            </w:r>
          </w:p>
        </w:tc>
        <w:tc>
          <w:tcPr>
            <w:tcW w:w="7644" w:type="dxa"/>
          </w:tcPr>
          <w:p w14:paraId="37A22DB6" w14:textId="4EB46AD0" w:rsidR="007235DD" w:rsidRDefault="007235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7E11C4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Подведение итогов работы секции. Выступление аналитиков-экспертов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.</w:t>
            </w:r>
            <w:r w:rsidR="00025C5C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Положительный опыт работы и нерешенные вопросы в психолого-педагогических классах</w:t>
            </w:r>
          </w:p>
          <w:p w14:paraId="63C074E9" w14:textId="77777777" w:rsidR="00025C5C" w:rsidRPr="00025C5C" w:rsidRDefault="00025C5C" w:rsidP="00025C5C">
            <w:pPr>
              <w:tabs>
                <w:tab w:val="left" w:pos="34"/>
              </w:tabs>
              <w:jc w:val="both"/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</w:pPr>
            <w:proofErr w:type="spellStart"/>
            <w:r w:rsidRPr="00025C5C">
              <w:rPr>
                <w:rFonts w:ascii="Century Gothic" w:hAnsi="Century Gothic" w:cs="Arial"/>
                <w:i/>
                <w:color w:val="2C2D2E"/>
                <w:sz w:val="24"/>
                <w:szCs w:val="24"/>
                <w:shd w:val="clear" w:color="auto" w:fill="FFFFFF"/>
              </w:rPr>
              <w:t>Носаева</w:t>
            </w:r>
            <w:proofErr w:type="spellEnd"/>
            <w:r w:rsidRPr="00025C5C">
              <w:rPr>
                <w:rFonts w:ascii="Century Gothic" w:hAnsi="Century Gothic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 Ирина Владимировна, </w:t>
            </w:r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 xml:space="preserve">директор   ГБОУ СОШ № 411 «Гармония» с углубленным изучением английского языка                                                     </w:t>
            </w:r>
            <w:proofErr w:type="spellStart"/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>Петродворцового</w:t>
            </w:r>
            <w:proofErr w:type="spellEnd"/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</w:p>
          <w:p w14:paraId="4C909E7B" w14:textId="6951E7A8" w:rsidR="00025C5C" w:rsidRPr="007E11C4" w:rsidRDefault="00025C5C" w:rsidP="00025C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025C5C">
              <w:rPr>
                <w:rFonts w:ascii="Century Gothic" w:hAnsi="Century Gothic" w:cs="Arial"/>
                <w:i/>
                <w:color w:val="2C2D2E"/>
                <w:sz w:val="24"/>
                <w:szCs w:val="24"/>
                <w:shd w:val="clear" w:color="auto" w:fill="FFFFFF"/>
              </w:rPr>
              <w:t xml:space="preserve">Шибанова Вероника Владимировна, </w:t>
            </w:r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 xml:space="preserve">учитель искусства психолого-педагогического класса ГБОУ СОШ № 411 «Гармония» с углубленным изучением английского языка                                                     </w:t>
            </w:r>
            <w:proofErr w:type="spellStart"/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>Петродворцового</w:t>
            </w:r>
            <w:proofErr w:type="spellEnd"/>
            <w:r w:rsidRPr="00025C5C">
              <w:rPr>
                <w:rFonts w:ascii="Century Gothic" w:hAnsi="Century Gothic" w:cs="Arial"/>
                <w:bCs/>
                <w:i/>
                <w:color w:val="2C2D2E"/>
                <w:sz w:val="24"/>
                <w:szCs w:val="24"/>
                <w:shd w:val="clear" w:color="auto" w:fill="FFFFFF"/>
              </w:rPr>
              <w:t xml:space="preserve"> района Санкт-Петербурга</w:t>
            </w:r>
          </w:p>
        </w:tc>
      </w:tr>
    </w:tbl>
    <w:p w14:paraId="5F51917D" w14:textId="77777777" w:rsidR="00A51B58" w:rsidRDefault="00A51B58">
      <w:pPr>
        <w:rPr>
          <w:color w:val="0070C0"/>
        </w:rPr>
      </w:pPr>
    </w:p>
    <w:p w14:paraId="574740E6" w14:textId="77777777" w:rsidR="00A51B58" w:rsidRDefault="00A51B58">
      <w:pPr>
        <w:rPr>
          <w:color w:val="0070C0"/>
        </w:rPr>
      </w:pPr>
      <w:r>
        <w:rPr>
          <w:color w:val="0070C0"/>
        </w:rPr>
        <w:br w:type="page"/>
      </w:r>
    </w:p>
    <w:p w14:paraId="6391A53F" w14:textId="77777777" w:rsidR="00AE105F" w:rsidRPr="001A504A" w:rsidRDefault="00AE105F" w:rsidP="00AE105F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bookmarkStart w:id="2" w:name="_Hlk161752918"/>
      <w:r w:rsidRPr="001A504A"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 xml:space="preserve">СЕКЦИЯ </w:t>
      </w:r>
      <w:r>
        <w:rPr>
          <w:rFonts w:ascii="Century Gothic" w:hAnsi="Century Gothic" w:cs="Times New Roman"/>
          <w:b/>
          <w:color w:val="0070C0"/>
          <w:sz w:val="32"/>
          <w:szCs w:val="28"/>
        </w:rPr>
        <w:t>3</w:t>
      </w:r>
    </w:p>
    <w:p w14:paraId="657D5F17" w14:textId="77777777" w:rsidR="00AE105F" w:rsidRDefault="00AE105F" w:rsidP="00AE105F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15B5E334" w14:textId="77777777" w:rsidR="00AE105F" w:rsidRPr="001A504A" w:rsidRDefault="00AE105F" w:rsidP="00AE105F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E1026">
        <w:rPr>
          <w:rFonts w:ascii="Century Gothic" w:hAnsi="Century Gothic" w:cs="Times New Roman"/>
          <w:b/>
          <w:sz w:val="28"/>
          <w:szCs w:val="28"/>
        </w:rPr>
        <w:t>Особенности формирования функциональной грамотности учащихся в предпрофессиональных профильных классах</w:t>
      </w:r>
    </w:p>
    <w:p w14:paraId="7DDA004D" w14:textId="77777777" w:rsidR="00BA491D" w:rsidRPr="00BA491D" w:rsidRDefault="00BA491D" w:rsidP="00BA491D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BA491D">
        <w:rPr>
          <w:rFonts w:ascii="Century Gothic" w:eastAsia="Times New Roman" w:hAnsi="Century Gothic" w:cs="Times New Roman"/>
          <w:sz w:val="24"/>
          <w:szCs w:val="24"/>
        </w:rPr>
        <w:t>14.00- 16.00</w:t>
      </w:r>
    </w:p>
    <w:p w14:paraId="2F4A95F1" w14:textId="77777777" w:rsidR="00BA491D" w:rsidRPr="00BA491D" w:rsidRDefault="00BA491D" w:rsidP="00BA491D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5B66FDB7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 xml:space="preserve">ГБОУ СОШ № 98 с углубленным изучением </w:t>
      </w:r>
    </w:p>
    <w:p w14:paraId="1920340B" w14:textId="77777777" w:rsid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>английского языка Калининского района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3794651" w14:textId="77777777" w:rsid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Санкт-Петербурга, </w:t>
      </w:r>
      <w:r w:rsidRPr="00BA491D">
        <w:rPr>
          <w:rFonts w:ascii="Century Gothic" w:hAnsi="Century Gothic"/>
          <w:sz w:val="24"/>
          <w:szCs w:val="24"/>
        </w:rPr>
        <w:t xml:space="preserve">Гражданский пр. 92/3, </w:t>
      </w:r>
    </w:p>
    <w:p w14:paraId="5E8B4D5E" w14:textId="77777777" w:rsidR="00BA491D" w:rsidRPr="00BA491D" w:rsidRDefault="00BA491D" w:rsidP="00BA491D">
      <w:pPr>
        <w:shd w:val="clear" w:color="auto" w:fill="FFFFFF"/>
        <w:spacing w:after="0" w:line="240" w:lineRule="auto"/>
        <w:jc w:val="right"/>
        <w:rPr>
          <w:rFonts w:ascii="Century Gothic" w:hAnsi="Century Gothic"/>
          <w:i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 xml:space="preserve">Ст. метро </w:t>
      </w:r>
      <w:r w:rsidRPr="00BA491D">
        <w:rPr>
          <w:rFonts w:ascii="Century Gothic" w:hAnsi="Century Gothic"/>
          <w:i/>
          <w:sz w:val="24"/>
          <w:szCs w:val="24"/>
        </w:rPr>
        <w:t xml:space="preserve">«Академическая». </w:t>
      </w:r>
    </w:p>
    <w:p w14:paraId="2123F4FA" w14:textId="77777777" w:rsidR="00AE105F" w:rsidRPr="001A504A" w:rsidRDefault="00AE105F" w:rsidP="00AE10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7B79EEE3" w14:textId="77777777" w:rsidR="00AE105F" w:rsidRPr="001A504A" w:rsidRDefault="00AE105F" w:rsidP="00AE10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0FCE7307" w14:textId="77777777" w:rsidR="00AE105F" w:rsidRPr="00577824" w:rsidRDefault="00AE105F" w:rsidP="00AE10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3"/>
        </w:rPr>
      </w:pPr>
      <w:proofErr w:type="spellStart"/>
      <w:r>
        <w:rPr>
          <w:rFonts w:ascii="Century Gothic" w:eastAsia="Times New Roman" w:hAnsi="Century Gothic" w:cs="Times New Roman"/>
          <w:i/>
          <w:sz w:val="24"/>
          <w:szCs w:val="24"/>
        </w:rPr>
        <w:t>Волканова</w:t>
      </w:r>
      <w:proofErr w:type="spellEnd"/>
      <w:r>
        <w:rPr>
          <w:rFonts w:ascii="Century Gothic" w:eastAsia="Times New Roman" w:hAnsi="Century Gothic" w:cs="Times New Roman"/>
          <w:i/>
          <w:sz w:val="24"/>
          <w:szCs w:val="24"/>
        </w:rPr>
        <w:t xml:space="preserve"> Елизавета Викторовна</w:t>
      </w:r>
      <w:r w:rsidRPr="001A504A">
        <w:rPr>
          <w:rFonts w:ascii="Century Gothic" w:eastAsia="Times New Roman" w:hAnsi="Century Gothic" w:cs="Times New Roman"/>
          <w:i/>
          <w:sz w:val="24"/>
          <w:szCs w:val="24"/>
        </w:rPr>
        <w:t xml:space="preserve">, </w:t>
      </w:r>
      <w:r w:rsidRPr="00577824">
        <w:rPr>
          <w:rFonts w:ascii="Century Gothic" w:eastAsia="Times New Roman" w:hAnsi="Century Gothic" w:cs="Times New Roman"/>
          <w:sz w:val="24"/>
          <w:szCs w:val="23"/>
        </w:rPr>
        <w:t>заместитель директора по учебно-воспитательной работе (научно-методическая работа),</w:t>
      </w:r>
      <w:r w:rsidR="003B4EFA">
        <w:rPr>
          <w:rFonts w:ascii="Century Gothic" w:eastAsia="Times New Roman" w:hAnsi="Century Gothic" w:cs="Times New Roman"/>
          <w:sz w:val="24"/>
          <w:szCs w:val="23"/>
        </w:rPr>
        <w:t xml:space="preserve"> </w:t>
      </w:r>
    </w:p>
    <w:p w14:paraId="7E1F910E" w14:textId="77777777" w:rsidR="00AE105F" w:rsidRPr="00577824" w:rsidRDefault="00AE105F" w:rsidP="00AE10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3"/>
        </w:rPr>
      </w:pPr>
      <w:r w:rsidRPr="00577824">
        <w:rPr>
          <w:rFonts w:ascii="Century Gothic" w:eastAsia="Times New Roman" w:hAnsi="Century Gothic" w:cs="Times New Roman"/>
          <w:sz w:val="24"/>
          <w:szCs w:val="23"/>
        </w:rPr>
        <w:t>Государственное бюджетное общеобразовательное учреждение средняя общеобразовательная школа № 98 с углубленным изучением английского языка Калининского района Санкт-Петербурга</w:t>
      </w:r>
    </w:p>
    <w:p w14:paraId="1C0CCB29" w14:textId="77777777" w:rsidR="00AE105F" w:rsidRPr="001A504A" w:rsidRDefault="00AE105F" w:rsidP="00AE10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AE105F" w:rsidRPr="001A504A" w14:paraId="2910DC6F" w14:textId="77777777" w:rsidTr="00615D2D">
        <w:trPr>
          <w:jc w:val="center"/>
        </w:trPr>
        <w:tc>
          <w:tcPr>
            <w:tcW w:w="1701" w:type="dxa"/>
          </w:tcPr>
          <w:p w14:paraId="31DAAE26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7644" w:type="dxa"/>
          </w:tcPr>
          <w:p w14:paraId="2D57C1DF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Приветственное слово</w:t>
            </w:r>
          </w:p>
          <w:p w14:paraId="1AB5483A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37A0A619" w14:textId="77777777" w:rsidR="00AE105F" w:rsidRP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Фетисова Ирина Владимировна</w:t>
            </w:r>
            <w:r w:rsidRPr="001A504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директор, ГБОУ школа №98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Калининского района Санкт-Петербурга</w:t>
            </w:r>
          </w:p>
        </w:tc>
      </w:tr>
      <w:tr w:rsidR="00AE105F" w:rsidRPr="001A504A" w14:paraId="141276AA" w14:textId="77777777" w:rsidTr="00615D2D">
        <w:trPr>
          <w:jc w:val="center"/>
        </w:trPr>
        <w:tc>
          <w:tcPr>
            <w:tcW w:w="1701" w:type="dxa"/>
          </w:tcPr>
          <w:p w14:paraId="06E54F84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</w:p>
        </w:tc>
        <w:tc>
          <w:tcPr>
            <w:tcW w:w="7644" w:type="dxa"/>
          </w:tcPr>
          <w:p w14:paraId="26282F7B" w14:textId="77777777" w:rsidR="00AE105F" w:rsidRPr="001A504A" w:rsidRDefault="00AE105F" w:rsidP="00615D2D">
            <w:pPr>
              <w:tabs>
                <w:tab w:val="left" w:pos="34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функциональной грамотности учащихся в предпрофессиональных профильных классах. Опыт школы №98</w:t>
            </w:r>
          </w:p>
          <w:p w14:paraId="6EB241D2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479401B6" w14:textId="77777777" w:rsidR="00AE105F" w:rsidRP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Волканова</w:t>
            </w:r>
            <w:proofErr w:type="spellEnd"/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Елизавета Викторовна</w:t>
            </w:r>
            <w:r>
              <w:rPr>
                <w:color w:val="000000"/>
              </w:rPr>
              <w:t xml:space="preserve">, 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>заместитель директора по учебно-воспитательной работе (научно-методическая работа)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, ГБОУ школа №98 Калининского района Санкт-Петербурга</w:t>
            </w:r>
          </w:p>
        </w:tc>
      </w:tr>
      <w:tr w:rsidR="00AE105F" w:rsidRPr="001A504A" w14:paraId="68359BAE" w14:textId="77777777" w:rsidTr="00615D2D">
        <w:trPr>
          <w:trHeight w:val="1208"/>
          <w:jc w:val="center"/>
        </w:trPr>
        <w:tc>
          <w:tcPr>
            <w:tcW w:w="1701" w:type="dxa"/>
          </w:tcPr>
          <w:p w14:paraId="235F1F8B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14.30</w:t>
            </w:r>
          </w:p>
        </w:tc>
        <w:tc>
          <w:tcPr>
            <w:tcW w:w="7644" w:type="dxa"/>
          </w:tcPr>
          <w:p w14:paraId="1349CB6D" w14:textId="77777777" w:rsidR="00AE105F" w:rsidRPr="001A504A" w:rsidRDefault="00AE105F" w:rsidP="00615D2D">
            <w:pPr>
              <w:tabs>
                <w:tab w:val="left" w:pos="34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Ресурсный центр как средство совершенствования практики </w:t>
            </w:r>
            <w:proofErr w:type="spellStart"/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допрофессиональной</w:t>
            </w:r>
            <w:proofErr w:type="spellEnd"/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подготовки, профессионального обучения учащихся и профессиональной адаптации начинающих педагогов </w:t>
            </w:r>
          </w:p>
          <w:p w14:paraId="110DC35B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580C3AB8" w14:textId="77777777" w:rsidR="00AE105F" w:rsidRPr="00AE105F" w:rsidRDefault="00AE105F" w:rsidP="00AE105F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Кулаковская Юлия Викторовна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>,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 директор, 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>Государственно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е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учреждени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е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образования «Средняя школа № 134 г.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Минска имени Т.С. Мариненко</w:t>
            </w:r>
          </w:p>
        </w:tc>
      </w:tr>
      <w:tr w:rsidR="00AE105F" w:rsidRPr="001A504A" w14:paraId="3F9DFC01" w14:textId="77777777" w:rsidTr="00615D2D">
        <w:trPr>
          <w:trHeight w:val="665"/>
          <w:jc w:val="center"/>
        </w:trPr>
        <w:tc>
          <w:tcPr>
            <w:tcW w:w="1701" w:type="dxa"/>
          </w:tcPr>
          <w:p w14:paraId="6BA23F32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14.30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14.50</w:t>
            </w:r>
          </w:p>
        </w:tc>
        <w:tc>
          <w:tcPr>
            <w:tcW w:w="7644" w:type="dxa"/>
          </w:tcPr>
          <w:p w14:paraId="4A5F4AF6" w14:textId="77777777" w:rsidR="00AE105F" w:rsidRPr="00577824" w:rsidRDefault="00AE105F" w:rsidP="00615D2D">
            <w:pPr>
              <w:pStyle w:val="1423"/>
              <w:widowControl w:val="0"/>
              <w:spacing w:before="0" w:beforeAutospacing="0" w:after="0" w:afterAutospacing="0"/>
              <w:rPr>
                <w:rFonts w:ascii="Century Gothic" w:hAnsi="Century Gothic"/>
                <w:b/>
                <w:szCs w:val="23"/>
                <w:lang w:eastAsia="en-US"/>
              </w:rPr>
            </w:pPr>
            <w:r w:rsidRPr="00577824">
              <w:rPr>
                <w:rFonts w:ascii="Century Gothic" w:hAnsi="Century Gothic"/>
                <w:b/>
                <w:szCs w:val="23"/>
                <w:lang w:eastAsia="en-US"/>
              </w:rPr>
              <w:t>Найти подход к человеку с первых минут общения? Методика DISC: краткая диагностика и рекомендации в использовании.</w:t>
            </w:r>
          </w:p>
          <w:p w14:paraId="44CBAB7D" w14:textId="77777777" w:rsidR="00AE105F" w:rsidRPr="001A504A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547EB85F" w14:textId="77777777" w:rsid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proofErr w:type="spellStart"/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Волканова</w:t>
            </w:r>
            <w:proofErr w:type="spellEnd"/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Елизавета Викторовна</w:t>
            </w:r>
            <w:r>
              <w:rPr>
                <w:color w:val="000000"/>
              </w:rPr>
              <w:t xml:space="preserve">, 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заместитель директора по учебно-воспитательной работе (научно-методическая 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lastRenderedPageBreak/>
              <w:t>работа)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, ГБОУ школа №98 Калининского района Санкт-Петербурга</w:t>
            </w:r>
          </w:p>
          <w:p w14:paraId="1C73E5D0" w14:textId="77777777" w:rsid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2544131D" w14:textId="77777777" w:rsidR="00AE105F" w:rsidRPr="001A504A" w:rsidRDefault="00AE105F" w:rsidP="00615D2D">
            <w:pPr>
              <w:widowControl w:val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</w:t>
            </w:r>
          </w:p>
        </w:tc>
      </w:tr>
      <w:tr w:rsidR="00AE105F" w:rsidRPr="001A504A" w14:paraId="0DFE25F3" w14:textId="77777777" w:rsidTr="00615D2D">
        <w:trPr>
          <w:trHeight w:val="1234"/>
          <w:jc w:val="center"/>
        </w:trPr>
        <w:tc>
          <w:tcPr>
            <w:tcW w:w="1701" w:type="dxa"/>
          </w:tcPr>
          <w:p w14:paraId="2AD97C3F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15.00-15.40</w:t>
            </w:r>
          </w:p>
          <w:p w14:paraId="7480341B" w14:textId="77777777" w:rsid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755BEAFD" w14:textId="77777777" w:rsidR="00AE105F" w:rsidRPr="00AA2713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МЕДИАтраектория</w:t>
            </w:r>
            <w:proofErr w:type="spellEnd"/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. Медиапроект «Картина как текст» в сетевом сотрудничестве с музеем-институтом семьи Рерихов</w:t>
            </w:r>
          </w:p>
          <w:p w14:paraId="6252DD6D" w14:textId="77777777" w:rsidR="00AE105F" w:rsidRPr="00577824" w:rsidRDefault="00AE105F" w:rsidP="00615D2D">
            <w:pPr>
              <w:pStyle w:val="1423"/>
              <w:widowControl w:val="0"/>
              <w:spacing w:before="0" w:beforeAutospacing="0" w:after="0" w:afterAutospacing="0"/>
              <w:rPr>
                <w:rFonts w:ascii="Century Gothic" w:hAnsi="Century Gothic"/>
                <w:b/>
                <w:szCs w:val="23"/>
                <w:lang w:eastAsia="en-US"/>
              </w:rPr>
            </w:pPr>
          </w:p>
          <w:p w14:paraId="20057FA2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Казырбаева</w:t>
            </w:r>
            <w:proofErr w:type="spellEnd"/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Наталья Юрьевна</w:t>
            </w:r>
            <w:r>
              <w:rPr>
                <w:color w:val="000000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учитель английского языка, ГБОУ школа №98 Калининского района Санкт-Петербурга</w:t>
            </w:r>
          </w:p>
        </w:tc>
      </w:tr>
      <w:tr w:rsidR="00AE105F" w:rsidRPr="001A504A" w14:paraId="56B6FC27" w14:textId="77777777" w:rsidTr="00615D2D">
        <w:trPr>
          <w:trHeight w:val="1234"/>
          <w:jc w:val="center"/>
        </w:trPr>
        <w:tc>
          <w:tcPr>
            <w:tcW w:w="1701" w:type="dxa"/>
          </w:tcPr>
          <w:p w14:paraId="6A028250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7D4E2940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3A91758F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Проблема преемственности при формировании читательской грамотности на основе адаптации материалов УМК (учебный предмет «Иностранный язык (английский)»).</w:t>
            </w:r>
          </w:p>
          <w:p w14:paraId="7957CBC8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3831B9E2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Злобенко</w:t>
            </w:r>
            <w:proofErr w:type="spellEnd"/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Ольга Владимировна, заместитель дире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ктора по УВР (иностранные языки),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ГБОУ школа №98 Калининского района Санкт-Петербурга</w:t>
            </w:r>
          </w:p>
          <w:p w14:paraId="66B4E140" w14:textId="77777777" w:rsid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Ершова Ольга Александровна, учитель английского языка начальной школы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</w:t>
            </w:r>
            <w:r>
              <w:rPr>
                <w:rFonts w:ascii="Century Gothic" w:eastAsia="Times New Roman" w:hAnsi="Century Gothic" w:cs="Times New Roman"/>
                <w:sz w:val="24"/>
                <w:szCs w:val="23"/>
              </w:rPr>
              <w:t>ГБОУ школа №98 Калининского района Санкт-Петербурга</w:t>
            </w:r>
          </w:p>
          <w:p w14:paraId="44323F66" w14:textId="77777777" w:rsidR="007122DD" w:rsidRPr="00AE105F" w:rsidRDefault="007122DD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</w:tc>
      </w:tr>
      <w:tr w:rsidR="00AE105F" w:rsidRPr="00AE105F" w14:paraId="6F5986B6" w14:textId="77777777" w:rsidTr="00615D2D">
        <w:trPr>
          <w:trHeight w:val="1234"/>
          <w:jc w:val="center"/>
        </w:trPr>
        <w:tc>
          <w:tcPr>
            <w:tcW w:w="9345" w:type="dxa"/>
            <w:gridSpan w:val="2"/>
          </w:tcPr>
          <w:p w14:paraId="44F444AD" w14:textId="77777777" w:rsidR="00AE105F" w:rsidRPr="007122DD" w:rsidRDefault="00AE105F" w:rsidP="00AE105F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1F4E79" w:themeColor="accent1" w:themeShade="80"/>
                <w:sz w:val="24"/>
                <w:szCs w:val="23"/>
              </w:rPr>
            </w:pPr>
            <w:r w:rsidRPr="007122DD">
              <w:rPr>
                <w:rFonts w:ascii="Century Gothic" w:eastAsia="Times New Roman" w:hAnsi="Century Gothic" w:cs="Times New Roman"/>
                <w:b/>
                <w:color w:val="1F4E79" w:themeColor="accent1" w:themeShade="80"/>
                <w:sz w:val="24"/>
                <w:szCs w:val="23"/>
              </w:rPr>
              <w:t>Формирование функциональной грамотности в условиях реализации программы «Профессиональный минимум»:</w:t>
            </w:r>
          </w:p>
          <w:p w14:paraId="69FB78E3" w14:textId="77777777" w:rsidR="00AE105F" w:rsidRPr="00AE105F" w:rsidRDefault="00AE105F" w:rsidP="00AE105F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jc w:val="center"/>
              <w:rPr>
                <w:rFonts w:ascii="Century Gothic" w:eastAsia="Times New Roman" w:hAnsi="Century Gothic" w:cs="Times New Roman"/>
                <w:b/>
                <w:color w:val="FF0000"/>
                <w:sz w:val="24"/>
                <w:szCs w:val="23"/>
              </w:rPr>
            </w:pPr>
          </w:p>
        </w:tc>
      </w:tr>
      <w:tr w:rsidR="00AE105F" w:rsidRPr="001A504A" w14:paraId="2B962F0F" w14:textId="77777777" w:rsidTr="00615D2D">
        <w:trPr>
          <w:trHeight w:val="1234"/>
          <w:jc w:val="center"/>
        </w:trPr>
        <w:tc>
          <w:tcPr>
            <w:tcW w:w="1701" w:type="dxa"/>
          </w:tcPr>
          <w:p w14:paraId="5891E3AF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6FD89C3E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63EEF766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 математической грамотности на уроках математики в начальной школе.</w:t>
            </w:r>
          </w:p>
          <w:p w14:paraId="6195EE14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FDB4FEE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Васильева Лариса Геннадиевна, учитель начальных классов, ГБОУ школа №98 Калининского района </w:t>
            </w:r>
          </w:p>
        </w:tc>
      </w:tr>
      <w:tr w:rsidR="00AE105F" w:rsidRPr="001A504A" w14:paraId="2E836DC7" w14:textId="77777777" w:rsidTr="00615D2D">
        <w:trPr>
          <w:trHeight w:val="1234"/>
          <w:jc w:val="center"/>
        </w:trPr>
        <w:tc>
          <w:tcPr>
            <w:tcW w:w="1701" w:type="dxa"/>
          </w:tcPr>
          <w:p w14:paraId="3B9824DF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56CB515B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0FD01CD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читательской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грамотности на уроках литературы </w:t>
            </w: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 старшей школе.</w:t>
            </w:r>
          </w:p>
          <w:p w14:paraId="153AE4F9" w14:textId="77777777" w:rsidR="00AE105F" w:rsidRPr="00AA2713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F6EF396" w14:textId="77777777" w:rsidR="00AE105F" w:rsidRP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Ларионова Наталья Васильевна, учитель русского языка и литературы, ГБОУ школа №98 Калининского района</w:t>
            </w:r>
          </w:p>
        </w:tc>
      </w:tr>
      <w:tr w:rsidR="00AE105F" w:rsidRPr="001A504A" w14:paraId="0133E213" w14:textId="77777777" w:rsidTr="00615D2D">
        <w:trPr>
          <w:trHeight w:val="1234"/>
          <w:jc w:val="center"/>
        </w:trPr>
        <w:tc>
          <w:tcPr>
            <w:tcW w:w="1701" w:type="dxa"/>
          </w:tcPr>
          <w:p w14:paraId="03172C2F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2B06C617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3DEA30FB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естественнонаучной грамотности на уроках физики в старшей школе.</w:t>
            </w:r>
          </w:p>
          <w:p w14:paraId="5C65E8BF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C9EBFE0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Алексеева Елена Анатольевна, учитель физики, ГБОУ школа №98 Калининского района </w:t>
            </w:r>
          </w:p>
        </w:tc>
      </w:tr>
      <w:tr w:rsidR="00AE105F" w:rsidRPr="001A504A" w14:paraId="3918B392" w14:textId="77777777" w:rsidTr="00615D2D">
        <w:trPr>
          <w:trHeight w:val="1234"/>
          <w:jc w:val="center"/>
        </w:trPr>
        <w:tc>
          <w:tcPr>
            <w:tcW w:w="1701" w:type="dxa"/>
          </w:tcPr>
          <w:p w14:paraId="3E74A362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15.00-15.40</w:t>
            </w:r>
          </w:p>
          <w:p w14:paraId="1BACAE16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4A9F4BDF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глобальных компетенций на уроках истории в старшей школе.</w:t>
            </w:r>
          </w:p>
          <w:p w14:paraId="5C2E8799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014CD68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Платонова Юлия Андреевна, учитель истории и обществознания, ГБОУ школа №98 Калининского района</w:t>
            </w:r>
          </w:p>
        </w:tc>
      </w:tr>
      <w:tr w:rsidR="00AE105F" w:rsidRPr="001A504A" w14:paraId="5BD67F72" w14:textId="77777777" w:rsidTr="00615D2D">
        <w:trPr>
          <w:trHeight w:val="1234"/>
          <w:jc w:val="center"/>
        </w:trPr>
        <w:tc>
          <w:tcPr>
            <w:tcW w:w="1701" w:type="dxa"/>
          </w:tcPr>
          <w:p w14:paraId="03ADC900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3D04C7C3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7B70579B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креативного мышления на уроках английского языка в старшей школе.</w:t>
            </w:r>
          </w:p>
          <w:p w14:paraId="1FDDD85C" w14:textId="77777777" w:rsidR="00AE105F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CC20F6D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Иванова Марина Викторовна, учитель английского языка, ГБОУ школа №98 Калининского района </w:t>
            </w:r>
          </w:p>
        </w:tc>
      </w:tr>
      <w:tr w:rsidR="00AE105F" w:rsidRPr="001A504A" w14:paraId="25195D0E" w14:textId="77777777" w:rsidTr="00615D2D">
        <w:trPr>
          <w:trHeight w:val="1234"/>
          <w:jc w:val="center"/>
        </w:trPr>
        <w:tc>
          <w:tcPr>
            <w:tcW w:w="1701" w:type="dxa"/>
          </w:tcPr>
          <w:p w14:paraId="4EE410C1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15.00-15.40</w:t>
            </w:r>
          </w:p>
          <w:p w14:paraId="1E639BE0" w14:textId="77777777" w:rsidR="00AE105F" w:rsidRPr="00AA2713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6E5F9918" w14:textId="77777777" w:rsidR="00AE105F" w:rsidRPr="00AA2713" w:rsidRDefault="00AE105F" w:rsidP="00615D2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AA2713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Системность при выполнении заданий по естественнонаучной грамотности на уроках физики.</w:t>
            </w:r>
          </w:p>
          <w:p w14:paraId="64811AD0" w14:textId="77777777" w:rsidR="00AE105F" w:rsidRDefault="00AE105F" w:rsidP="00615D2D">
            <w:pPr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7EE8962" w14:textId="77777777" w:rsidR="00AE105F" w:rsidRPr="00AE105F" w:rsidRDefault="00AE105F" w:rsidP="00AE105F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Галышева</w:t>
            </w:r>
            <w:proofErr w:type="spellEnd"/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Наталья Евгеньевна, учитель физики высшей категории, ГБОУ СОШ №531 Красногвардейского района г.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Pr="00AA2713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</w:t>
            </w:r>
          </w:p>
        </w:tc>
      </w:tr>
      <w:tr w:rsidR="00AE105F" w:rsidRPr="001A504A" w14:paraId="6BEE4CCB" w14:textId="77777777" w:rsidTr="00615D2D">
        <w:trPr>
          <w:trHeight w:val="1234"/>
          <w:jc w:val="center"/>
        </w:trPr>
        <w:tc>
          <w:tcPr>
            <w:tcW w:w="1701" w:type="dxa"/>
          </w:tcPr>
          <w:p w14:paraId="59139D81" w14:textId="77777777" w:rsidR="00AE105F" w:rsidRDefault="00AE10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Запись </w:t>
            </w:r>
          </w:p>
        </w:tc>
        <w:tc>
          <w:tcPr>
            <w:tcW w:w="7644" w:type="dxa"/>
          </w:tcPr>
          <w:p w14:paraId="608E3946" w14:textId="77777777" w:rsidR="00AE105F" w:rsidRPr="007122DD" w:rsidRDefault="00AE105F" w:rsidP="00AE105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122DD">
              <w:rPr>
                <w:rFonts w:ascii="Times New Roman" w:eastAsia="Times New Roman" w:hAnsi="Times New Roman" w:cs="Times New Roman"/>
                <w:b/>
                <w:iCs/>
                <w:color w:val="1F4E79" w:themeColor="accent1" w:themeShade="80"/>
                <w:sz w:val="24"/>
                <w:szCs w:val="24"/>
                <w:lang w:eastAsia="ru-RU"/>
              </w:rPr>
              <w:t>СТЕНДОВЫЕ ДОКЛАДЫ</w:t>
            </w:r>
          </w:p>
          <w:p w14:paraId="4B382359" w14:textId="77777777" w:rsidR="00AE105F" w:rsidRDefault="00AE105F" w:rsidP="00615D2D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3B0DCE8" w14:textId="77777777" w:rsidR="00AE105F" w:rsidRPr="00C62011" w:rsidRDefault="00AE105F" w:rsidP="00AE105F">
            <w:pPr>
              <w:pStyle w:val="ab"/>
              <w:widowControl w:val="0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 w:rsidRPr="00C6201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Медиатекст</w:t>
            </w:r>
            <w:proofErr w:type="spellEnd"/>
            <w:r w:rsidRPr="00C6201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в работе учителя русского языка и литературы</w:t>
            </w:r>
          </w:p>
          <w:p w14:paraId="7317865F" w14:textId="77777777" w:rsidR="00AE105F" w:rsidRDefault="00AE105F" w:rsidP="00615D2D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Гусев Артём Владимирович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>, учитель русского языка и литературы, МБОУ «СОШ № 1» г. Гусь-Хрустальный </w:t>
            </w:r>
          </w:p>
          <w:p w14:paraId="688ADF66" w14:textId="77777777" w:rsidR="00AE105F" w:rsidRDefault="00AE105F" w:rsidP="00615D2D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32A933AF" w14:textId="77777777" w:rsidR="00AE105F" w:rsidRPr="00C62011" w:rsidRDefault="00AE105F" w:rsidP="00AE105F">
            <w:pPr>
              <w:pStyle w:val="ab"/>
              <w:widowControl w:val="0"/>
              <w:numPr>
                <w:ilvl w:val="0"/>
                <w:numId w:val="1"/>
              </w:num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C62011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Формирование естественнонаучной грамотности учащихся в курсе химии 8 класса</w:t>
            </w:r>
          </w:p>
          <w:p w14:paraId="20307C12" w14:textId="77777777" w:rsidR="00AE105F" w:rsidRDefault="00AE105F" w:rsidP="00615D2D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Кузьмин Сергей Владимирович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>, учитель химии, ГБОУ школа №58 Приморского района Санкт-Петербурга</w:t>
            </w:r>
          </w:p>
          <w:p w14:paraId="7F147A8E" w14:textId="77777777" w:rsidR="00AE105F" w:rsidRDefault="00AE105F" w:rsidP="00615D2D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4FAE8662" w14:textId="77777777" w:rsidR="00AE105F" w:rsidRPr="00AA2713" w:rsidRDefault="00AE105F" w:rsidP="00AE105F">
            <w:pPr>
              <w:pStyle w:val="ab"/>
              <w:widowControl w:val="0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00"/>
                <w:lang w:eastAsia="ru-RU"/>
              </w:rPr>
            </w:pPr>
            <w:proofErr w:type="spellStart"/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Медийно</w:t>
            </w:r>
            <w:proofErr w:type="spellEnd"/>
            <w:r w:rsidRPr="0057782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-информационная грамотность как ключевая компетенция современного человека</w:t>
            </w:r>
          </w:p>
          <w:p w14:paraId="75662D8C" w14:textId="77777777" w:rsidR="00AE105F" w:rsidRPr="00371401" w:rsidRDefault="00AE105F" w:rsidP="00615D2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82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Ольга Александровна Петрова</w:t>
            </w:r>
            <w:r w:rsidRPr="00577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77824">
              <w:rPr>
                <w:rFonts w:ascii="Century Gothic" w:eastAsia="Times New Roman" w:hAnsi="Century Gothic" w:cs="Times New Roman"/>
                <w:sz w:val="24"/>
                <w:szCs w:val="23"/>
              </w:rPr>
              <w:t xml:space="preserve"> председатель Санкт-Петербургского регионального отделения ООДО «Лига юных журналистов», руководитель медиацентра ГБОУ гимназия № 540 Приморского района Санкт-Петербурга, выпускница «Школа RT-регион»</w:t>
            </w:r>
          </w:p>
        </w:tc>
      </w:tr>
    </w:tbl>
    <w:bookmarkEnd w:id="2"/>
    <w:p w14:paraId="3004E82E" w14:textId="77777777" w:rsidR="006F785F" w:rsidRPr="001A504A" w:rsidRDefault="006F785F" w:rsidP="006F785F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>СЕКЦИЯ 4</w:t>
      </w:r>
    </w:p>
    <w:p w14:paraId="474BFDDC" w14:textId="77777777" w:rsidR="006F785F" w:rsidRPr="001A504A" w:rsidRDefault="006F785F" w:rsidP="006F785F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4956AFE5" w14:textId="77777777" w:rsidR="006F785F" w:rsidRPr="006F785F" w:rsidRDefault="006F785F" w:rsidP="006F785F">
      <w:pPr>
        <w:tabs>
          <w:tab w:val="left" w:pos="34"/>
        </w:tabs>
        <w:spacing w:line="240" w:lineRule="auto"/>
        <w:jc w:val="center"/>
        <w:rPr>
          <w:rFonts w:ascii="Century Gothic" w:eastAsia="Times New Roman" w:hAnsi="Century Gothic" w:cs="Times New Roman"/>
          <w:b/>
          <w:sz w:val="28"/>
          <w:szCs w:val="24"/>
        </w:rPr>
      </w:pPr>
      <w:r w:rsidRPr="006F785F">
        <w:rPr>
          <w:rFonts w:ascii="Century Gothic" w:eastAsia="Times New Roman" w:hAnsi="Century Gothic" w:cs="Times New Roman"/>
          <w:b/>
          <w:sz w:val="28"/>
          <w:szCs w:val="24"/>
        </w:rPr>
        <w:t xml:space="preserve"> «Предпрофессиональная подготовка учащихся кадетских классов: особенности организации обучения»</w:t>
      </w:r>
    </w:p>
    <w:p w14:paraId="1DA6CF44" w14:textId="77777777" w:rsidR="006F785F" w:rsidRPr="006F785F" w:rsidRDefault="006F785F" w:rsidP="006F785F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F785F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6F785F">
        <w:rPr>
          <w:rFonts w:ascii="Century Gothic" w:eastAsia="Times New Roman" w:hAnsi="Century Gothic" w:cs="Times New Roman"/>
          <w:sz w:val="24"/>
          <w:szCs w:val="24"/>
        </w:rPr>
        <w:t>14.00- 16.00</w:t>
      </w:r>
    </w:p>
    <w:p w14:paraId="236A2CD6" w14:textId="77777777" w:rsidR="006F785F" w:rsidRPr="006F785F" w:rsidRDefault="006F785F" w:rsidP="006F785F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F785F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3B46CC02" w14:textId="77777777" w:rsidR="006F785F" w:rsidRPr="006F785F" w:rsidRDefault="006F785F" w:rsidP="006F785F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6F785F">
        <w:rPr>
          <w:rFonts w:ascii="Century Gothic" w:hAnsi="Century Gothic"/>
          <w:i/>
          <w:sz w:val="24"/>
          <w:szCs w:val="24"/>
        </w:rPr>
        <w:t>ГБОУ СОШ № 79 Калининского района</w:t>
      </w:r>
    </w:p>
    <w:p w14:paraId="260D4065" w14:textId="77777777" w:rsidR="006F785F" w:rsidRPr="006F785F" w:rsidRDefault="006F785F" w:rsidP="006F785F">
      <w:pPr>
        <w:tabs>
          <w:tab w:val="left" w:pos="1845"/>
        </w:tabs>
        <w:spacing w:after="0" w:line="240" w:lineRule="auto"/>
        <w:jc w:val="right"/>
        <w:rPr>
          <w:rFonts w:ascii="Century Gothic" w:hAnsi="Century Gothic"/>
          <w:i/>
          <w:sz w:val="24"/>
          <w:szCs w:val="24"/>
        </w:rPr>
      </w:pPr>
      <w:r w:rsidRPr="006F785F">
        <w:rPr>
          <w:rFonts w:ascii="Century Gothic" w:hAnsi="Century Gothic"/>
          <w:sz w:val="24"/>
          <w:szCs w:val="24"/>
        </w:rPr>
        <w:t>Ул. Брянцева д.10, актовый зал.</w:t>
      </w:r>
      <w:r w:rsidRPr="006F785F">
        <w:rPr>
          <w:rFonts w:ascii="Century Gothic" w:hAnsi="Century Gothic"/>
          <w:i/>
          <w:sz w:val="24"/>
          <w:szCs w:val="24"/>
        </w:rPr>
        <w:t xml:space="preserve"> </w:t>
      </w:r>
    </w:p>
    <w:p w14:paraId="656C2A19" w14:textId="77777777" w:rsidR="006F785F" w:rsidRPr="006F785F" w:rsidRDefault="006F785F" w:rsidP="006F785F">
      <w:pPr>
        <w:spacing w:after="0" w:line="240" w:lineRule="auto"/>
        <w:jc w:val="right"/>
        <w:rPr>
          <w:rFonts w:ascii="Century Gothic" w:hAnsi="Century Gothic"/>
          <w:b/>
          <w:i/>
          <w:sz w:val="24"/>
          <w:szCs w:val="24"/>
          <w:u w:val="single"/>
        </w:rPr>
      </w:pPr>
      <w:r w:rsidRPr="006F785F">
        <w:rPr>
          <w:rFonts w:ascii="Century Gothic" w:hAnsi="Century Gothic"/>
          <w:sz w:val="24"/>
          <w:szCs w:val="24"/>
        </w:rPr>
        <w:t xml:space="preserve">Ст. метро </w:t>
      </w:r>
      <w:r w:rsidRPr="006F785F">
        <w:rPr>
          <w:rFonts w:ascii="Century Gothic" w:hAnsi="Century Gothic"/>
          <w:i/>
          <w:sz w:val="24"/>
          <w:szCs w:val="24"/>
        </w:rPr>
        <w:t>«Гражданский проспект»</w:t>
      </w:r>
    </w:p>
    <w:p w14:paraId="0197DEE5" w14:textId="77777777" w:rsidR="006F785F" w:rsidRPr="006F785F" w:rsidRDefault="006F785F" w:rsidP="006F78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70C0"/>
          <w:sz w:val="24"/>
          <w:szCs w:val="24"/>
        </w:rPr>
      </w:pPr>
    </w:p>
    <w:p w14:paraId="3A4EBA8D" w14:textId="77777777" w:rsidR="006F785F" w:rsidRPr="001A504A" w:rsidRDefault="006F785F" w:rsidP="006F78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79579860" w14:textId="77777777" w:rsidR="006F785F" w:rsidRPr="001A504A" w:rsidRDefault="006F785F" w:rsidP="006F78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>Акимова Татьяна Николаевна, кандидат педагогических наук, директор ГБОУ СОШ № 79 Калининского района Санкт-Петербурга</w:t>
      </w:r>
    </w:p>
    <w:p w14:paraId="307D886C" w14:textId="77777777" w:rsidR="006F785F" w:rsidRPr="001A504A" w:rsidRDefault="006F785F" w:rsidP="006F785F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8"/>
      </w:tblGrid>
      <w:tr w:rsidR="006F785F" w:rsidRPr="00FF3D96" w14:paraId="1CECB16D" w14:textId="77777777" w:rsidTr="00615D2D">
        <w:trPr>
          <w:jc w:val="center"/>
        </w:trPr>
        <w:tc>
          <w:tcPr>
            <w:tcW w:w="1701" w:type="dxa"/>
          </w:tcPr>
          <w:p w14:paraId="5AE7604A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14.00–14.05</w:t>
            </w:r>
          </w:p>
        </w:tc>
        <w:tc>
          <w:tcPr>
            <w:tcW w:w="7648" w:type="dxa"/>
          </w:tcPr>
          <w:p w14:paraId="7965D48A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Кадетские классы в ГБОУ СОШ № 79: предпосылки открытия </w:t>
            </w:r>
          </w:p>
          <w:p w14:paraId="5297B448" w14:textId="77777777" w:rsidR="006F785F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20EC1BA1" w14:textId="77777777" w:rsidR="006F785F" w:rsidRPr="00E6423D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3"/>
              </w:rPr>
              <w:t>Акимова Татьяна Николаевна, д</w:t>
            </w: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иректор ГБОУ СОШ № 79 Калининского района Санкт-Петербурга</w:t>
            </w:r>
          </w:p>
        </w:tc>
      </w:tr>
      <w:tr w:rsidR="006F785F" w:rsidRPr="00FF3D96" w14:paraId="7C16A89D" w14:textId="77777777" w:rsidTr="00615D2D">
        <w:trPr>
          <w:jc w:val="center"/>
        </w:trPr>
        <w:tc>
          <w:tcPr>
            <w:tcW w:w="1701" w:type="dxa"/>
          </w:tcPr>
          <w:p w14:paraId="3F5F7671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14.05–14.20</w:t>
            </w:r>
          </w:p>
        </w:tc>
        <w:tc>
          <w:tcPr>
            <w:tcW w:w="7648" w:type="dxa"/>
          </w:tcPr>
          <w:p w14:paraId="4C4FB0B4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Школьное кадетское образование в Санкт-Петербурге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как ответ на вызовы времени</w:t>
            </w:r>
          </w:p>
          <w:p w14:paraId="283AD98F" w14:textId="77777777" w:rsidR="006F785F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74B91990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Степихова</w:t>
            </w:r>
            <w:proofErr w:type="spellEnd"/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Валентина Анатольевна, кандидат педагогических наук, доцент кафедры социально-педагогического образования СПБ АППО им. К.Д. Ушинского</w:t>
            </w:r>
          </w:p>
        </w:tc>
      </w:tr>
      <w:tr w:rsidR="006F785F" w:rsidRPr="00FF3D96" w14:paraId="43ADD8E7" w14:textId="77777777" w:rsidTr="00615D2D">
        <w:trPr>
          <w:jc w:val="center"/>
        </w:trPr>
        <w:tc>
          <w:tcPr>
            <w:tcW w:w="1701" w:type="dxa"/>
          </w:tcPr>
          <w:p w14:paraId="0C4F8041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14.20–14.35</w:t>
            </w:r>
          </w:p>
        </w:tc>
        <w:tc>
          <w:tcPr>
            <w:tcW w:w="7648" w:type="dxa"/>
          </w:tcPr>
          <w:p w14:paraId="60F802C5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Кадетство в школе: пути эффективного развития </w:t>
            </w:r>
          </w:p>
          <w:p w14:paraId="258F3282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01917122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Проскура Ольга Григорьевна. Советник директора по воспитанию и взаимодействию с общественными организациями МБОУ "Кирилловская СОШ", Ленинградская обл.</w:t>
            </w:r>
          </w:p>
        </w:tc>
      </w:tr>
      <w:tr w:rsidR="006F785F" w:rsidRPr="00FF3D96" w14:paraId="129F3CC4" w14:textId="77777777" w:rsidTr="00615D2D">
        <w:trPr>
          <w:jc w:val="center"/>
        </w:trPr>
        <w:tc>
          <w:tcPr>
            <w:tcW w:w="1701" w:type="dxa"/>
          </w:tcPr>
          <w:p w14:paraId="7F66EE8E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14.35–14.50</w:t>
            </w:r>
          </w:p>
          <w:p w14:paraId="2ADAC4AF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5B8343C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Педагогическая игра как средство предпрофильного кадетского воспитания </w:t>
            </w:r>
          </w:p>
          <w:p w14:paraId="26B8A04A" w14:textId="77777777" w:rsidR="006F785F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13E9FD18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Проскура Эдуард Васильевич, учитель истории и обществознания МБОУ «Каменская СОШ», Ленинградская обл.</w:t>
            </w:r>
          </w:p>
        </w:tc>
      </w:tr>
      <w:tr w:rsidR="006F785F" w:rsidRPr="00FF3D96" w14:paraId="2132A650" w14:textId="77777777" w:rsidTr="00615D2D">
        <w:trPr>
          <w:jc w:val="center"/>
        </w:trPr>
        <w:tc>
          <w:tcPr>
            <w:tcW w:w="1701" w:type="dxa"/>
          </w:tcPr>
          <w:p w14:paraId="01EAE3C7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14.50-15.05</w:t>
            </w:r>
          </w:p>
          <w:p w14:paraId="2B310217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8" w:type="dxa"/>
          </w:tcPr>
          <w:p w14:paraId="1229FA10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Социально-ролевая игра ДОО «Георгиевская Дружина» как средство пробуждения чувства патриотизма </w:t>
            </w:r>
          </w:p>
          <w:p w14:paraId="6F6AE9C9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7397CA23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Акимов Александр Юрьевич, педагог дополнительного образования ГБОУ СОШ № 119 Калининского района Санкт-Петербурга</w:t>
            </w:r>
          </w:p>
        </w:tc>
      </w:tr>
      <w:tr w:rsidR="006F785F" w:rsidRPr="00FF3D96" w14:paraId="35880B11" w14:textId="77777777" w:rsidTr="00615D2D">
        <w:trPr>
          <w:jc w:val="center"/>
        </w:trPr>
        <w:tc>
          <w:tcPr>
            <w:tcW w:w="1701" w:type="dxa"/>
          </w:tcPr>
          <w:p w14:paraId="2F231FCF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15.05- 15.10</w:t>
            </w:r>
          </w:p>
        </w:tc>
        <w:tc>
          <w:tcPr>
            <w:tcW w:w="7648" w:type="dxa"/>
          </w:tcPr>
          <w:p w14:paraId="71880C62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Деятельность отряда «</w:t>
            </w:r>
            <w:proofErr w:type="spellStart"/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Экомиротворцы</w:t>
            </w:r>
            <w:proofErr w:type="spellEnd"/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» в системе патриотического воспитания школьников ГБОУ СОШ № 79</w:t>
            </w:r>
          </w:p>
          <w:p w14:paraId="0B4FF0AF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14D11E67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Коростелёва Юлия Викторовна,</w:t>
            </w:r>
            <w:r w:rsidRPr="00FF3D96">
              <w:t xml:space="preserve"> </w:t>
            </w: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учитель биологии ГБОУ СОШ № 79 Калининского района Санкт-Петербурга</w:t>
            </w:r>
          </w:p>
        </w:tc>
      </w:tr>
      <w:tr w:rsidR="006F785F" w:rsidRPr="00FF3D96" w14:paraId="370FF14C" w14:textId="77777777" w:rsidTr="00615D2D">
        <w:trPr>
          <w:jc w:val="center"/>
        </w:trPr>
        <w:tc>
          <w:tcPr>
            <w:tcW w:w="1701" w:type="dxa"/>
          </w:tcPr>
          <w:p w14:paraId="3F1D671D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15.10–15.20</w:t>
            </w:r>
          </w:p>
        </w:tc>
        <w:tc>
          <w:tcPr>
            <w:tcW w:w="7648" w:type="dxa"/>
          </w:tcPr>
          <w:p w14:paraId="66099880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FF3D96"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  <w:t>Музейная педагогика как средство формирования патриотизма</w:t>
            </w:r>
          </w:p>
          <w:p w14:paraId="192C65F5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57501A5B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Минецкая</w:t>
            </w:r>
            <w:proofErr w:type="spellEnd"/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Мария Владимировна, директор МОУ СОШ № 9 г. Тихвина, Ленинградская обл.(из опыта работы) </w:t>
            </w:r>
          </w:p>
        </w:tc>
      </w:tr>
      <w:tr w:rsidR="006F785F" w:rsidRPr="00FF3D96" w14:paraId="4BEFCED5" w14:textId="77777777" w:rsidTr="00615D2D">
        <w:trPr>
          <w:jc w:val="center"/>
        </w:trPr>
        <w:tc>
          <w:tcPr>
            <w:tcW w:w="1701" w:type="dxa"/>
          </w:tcPr>
          <w:p w14:paraId="79A8BB16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15.20 – 15.30</w:t>
            </w:r>
          </w:p>
        </w:tc>
        <w:tc>
          <w:tcPr>
            <w:tcW w:w="7648" w:type="dxa"/>
          </w:tcPr>
          <w:p w14:paraId="591E29F6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FF3D96"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  <w:t xml:space="preserve">Роль классного руководителя в предпрофильном образовании кадет </w:t>
            </w:r>
          </w:p>
          <w:p w14:paraId="753C9CA7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</w:pPr>
          </w:p>
          <w:p w14:paraId="3152AE27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Спиридонова Наталья Анатольевна, преподаватель-организатор ОБЖ, ГБОУ СОШ № 79 Калининского района Санкт-Петербурга</w:t>
            </w:r>
          </w:p>
        </w:tc>
      </w:tr>
      <w:tr w:rsidR="006F785F" w:rsidRPr="00FF3D96" w14:paraId="6BA3DD68" w14:textId="77777777" w:rsidTr="00615D2D">
        <w:trPr>
          <w:jc w:val="center"/>
        </w:trPr>
        <w:tc>
          <w:tcPr>
            <w:tcW w:w="1701" w:type="dxa"/>
          </w:tcPr>
          <w:p w14:paraId="49DE91DA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15.30-15.45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7A8E352E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C9B0F83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8" w:type="dxa"/>
          </w:tcPr>
          <w:p w14:paraId="23AEDA5A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</w:pPr>
            <w:r w:rsidRPr="00FF3D96">
              <w:rPr>
                <w:rFonts w:ascii="Calibri" w:hAnsi="Calibri" w:cs="Calibri"/>
                <w:color w:val="2C2D2E"/>
                <w:shd w:val="clear" w:color="auto" w:fill="FFFFFF"/>
              </w:rPr>
              <w:t xml:space="preserve"> </w:t>
            </w:r>
            <w:r w:rsidRPr="00FF3D96">
              <w:rPr>
                <w:rFonts w:ascii="Century Gothic" w:hAnsi="Century Gothic" w:cs="Calibri"/>
                <w:b/>
                <w:color w:val="2C2D2E"/>
                <w:sz w:val="24"/>
                <w:szCs w:val="24"/>
                <w:shd w:val="clear" w:color="auto" w:fill="FFFFFF"/>
              </w:rPr>
              <w:t xml:space="preserve">Современные подходы к предпрофессиональной подготовке кадет </w:t>
            </w:r>
          </w:p>
          <w:p w14:paraId="05FB664C" w14:textId="77777777" w:rsidR="006F785F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</w:pPr>
          </w:p>
          <w:p w14:paraId="18901C8C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>Щедрин Андрей Геннадьевич, куратор кадетских классов ГБОУ СОШ № 79 Калининского района Санкт-Петербурга</w:t>
            </w:r>
          </w:p>
        </w:tc>
      </w:tr>
      <w:tr w:rsidR="006F785F" w:rsidRPr="00FF3D96" w14:paraId="03DDB84C" w14:textId="77777777" w:rsidTr="00615D2D">
        <w:trPr>
          <w:jc w:val="center"/>
        </w:trPr>
        <w:tc>
          <w:tcPr>
            <w:tcW w:w="1701" w:type="dxa"/>
          </w:tcPr>
          <w:p w14:paraId="0871C19E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FF3D96">
              <w:rPr>
                <w:rFonts w:ascii="Century Gothic" w:eastAsia="Times New Roman" w:hAnsi="Century Gothic" w:cs="Times New Roman"/>
                <w:sz w:val="24"/>
                <w:szCs w:val="24"/>
              </w:rPr>
              <w:t>15.45-16.00</w:t>
            </w:r>
          </w:p>
        </w:tc>
        <w:tc>
          <w:tcPr>
            <w:tcW w:w="7648" w:type="dxa"/>
          </w:tcPr>
          <w:p w14:paraId="0F1D6DFE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Социальное партнерство как ресурс расширения возможностей предпрофессиональной подготовки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proofErr w:type="spellStart"/>
            <w:r w:rsidRPr="00FF3D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каднт</w:t>
            </w:r>
            <w:proofErr w:type="spellEnd"/>
          </w:p>
          <w:p w14:paraId="77116776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71BB10ED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Фурсова Надежда Анатольевна, директор</w:t>
            </w: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ГБОУ СОШ №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4"/>
              </w:rPr>
              <w:t xml:space="preserve"> </w:t>
            </w:r>
            <w:r w:rsidRPr="00FF3D9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253 Приморского района Санкт-Петербурга имени капитана 1-го ранга П.И. Державина</w:t>
            </w:r>
          </w:p>
          <w:p w14:paraId="30854611" w14:textId="77777777" w:rsidR="006F785F" w:rsidRPr="00FF3D96" w:rsidRDefault="006F785F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</w:tbl>
    <w:p w14:paraId="6BF3DEF9" w14:textId="77777777" w:rsidR="007122DD" w:rsidRPr="006F785F" w:rsidRDefault="007122DD" w:rsidP="006F785F">
      <w:pPr>
        <w:pageBreakBefore/>
        <w:spacing w:after="0" w:line="240" w:lineRule="auto"/>
        <w:jc w:val="center"/>
        <w:rPr>
          <w:rFonts w:ascii="Century Gothic" w:hAnsi="Century Gothic" w:cs="Times New Roman"/>
          <w:b/>
          <w:color w:val="0070C0"/>
          <w:sz w:val="24"/>
          <w:szCs w:val="24"/>
        </w:rPr>
      </w:pPr>
      <w:r w:rsidRPr="001A504A"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 xml:space="preserve">СЕКЦИЯ </w:t>
      </w:r>
      <w:r>
        <w:rPr>
          <w:rFonts w:ascii="Century Gothic" w:hAnsi="Century Gothic" w:cs="Times New Roman"/>
          <w:b/>
          <w:color w:val="0070C0"/>
          <w:sz w:val="32"/>
          <w:szCs w:val="28"/>
        </w:rPr>
        <w:t>5</w:t>
      </w:r>
    </w:p>
    <w:p w14:paraId="05BDEC79" w14:textId="77777777" w:rsidR="007122DD" w:rsidRPr="006F785F" w:rsidRDefault="007122DD" w:rsidP="007122DD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622594BA" w14:textId="77777777" w:rsidR="007122DD" w:rsidRPr="006F785F" w:rsidRDefault="007122DD" w:rsidP="007122DD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6F785F">
        <w:rPr>
          <w:rFonts w:ascii="Century Gothic" w:hAnsi="Century Gothic" w:cs="Times New Roman"/>
          <w:b/>
          <w:sz w:val="28"/>
          <w:szCs w:val="28"/>
        </w:rPr>
        <w:t>Методические аспекты реализации Профминимума на продвинутом уровне в классах естественно-научной и технологической направленности</w:t>
      </w:r>
    </w:p>
    <w:p w14:paraId="56C79B4E" w14:textId="77777777" w:rsidR="007122DD" w:rsidRDefault="007122DD" w:rsidP="007122DD">
      <w:pPr>
        <w:spacing w:after="0"/>
        <w:jc w:val="center"/>
        <w:rPr>
          <w:rFonts w:ascii="Century Gothic" w:eastAsia="Times New Roman" w:hAnsi="Century Gothic" w:cs="Times New Roman"/>
          <w:b/>
          <w:sz w:val="24"/>
          <w:szCs w:val="23"/>
        </w:rPr>
      </w:pPr>
      <w:r>
        <w:rPr>
          <w:rFonts w:ascii="Century Gothic" w:eastAsia="Times New Roman" w:hAnsi="Century Gothic" w:cs="Times New Roman"/>
          <w:b/>
          <w:sz w:val="24"/>
          <w:szCs w:val="23"/>
        </w:rPr>
        <w:t xml:space="preserve">Ссылка на регистрацию </w:t>
      </w:r>
      <w:r w:rsidRPr="00702C60">
        <w:rPr>
          <w:rFonts w:ascii="Century Gothic" w:hAnsi="Century Gothic" w:cs="Times New Roman"/>
          <w:b/>
          <w:i/>
          <w:sz w:val="28"/>
          <w:szCs w:val="28"/>
        </w:rPr>
        <w:t>(оф</w:t>
      </w:r>
      <w:r>
        <w:rPr>
          <w:rFonts w:ascii="Century Gothic" w:hAnsi="Century Gothic" w:cs="Times New Roman"/>
          <w:b/>
          <w:i/>
          <w:sz w:val="28"/>
          <w:szCs w:val="28"/>
        </w:rPr>
        <w:t>ф</w:t>
      </w:r>
      <w:r w:rsidRPr="00702C60">
        <w:rPr>
          <w:rFonts w:ascii="Century Gothic" w:hAnsi="Century Gothic" w:cs="Times New Roman"/>
          <w:b/>
          <w:i/>
          <w:sz w:val="28"/>
          <w:szCs w:val="28"/>
        </w:rPr>
        <w:t>лайн формат)</w:t>
      </w:r>
      <w:r>
        <w:rPr>
          <w:rFonts w:ascii="Century Gothic" w:eastAsia="Times New Roman" w:hAnsi="Century Gothic" w:cs="Times New Roman"/>
          <w:b/>
          <w:sz w:val="24"/>
          <w:szCs w:val="23"/>
        </w:rPr>
        <w:t>:</w:t>
      </w:r>
    </w:p>
    <w:p w14:paraId="429DE337" w14:textId="77777777" w:rsidR="007122DD" w:rsidRDefault="000D482F" w:rsidP="007122DD">
      <w:pPr>
        <w:spacing w:after="0"/>
        <w:jc w:val="center"/>
        <w:rPr>
          <w:rFonts w:ascii="Century Gothic" w:hAnsi="Century Gothic" w:cs="Times New Roman"/>
          <w:b/>
          <w:i/>
          <w:sz w:val="28"/>
          <w:szCs w:val="28"/>
        </w:rPr>
      </w:pPr>
      <w:hyperlink r:id="rId19" w:history="1">
        <w:r w:rsidR="006F785F" w:rsidRPr="003F0619">
          <w:rPr>
            <w:rStyle w:val="a7"/>
            <w:rFonts w:ascii="Century Gothic" w:hAnsi="Century Gothic" w:cs="Times New Roman"/>
            <w:b/>
            <w:i/>
            <w:sz w:val="28"/>
            <w:szCs w:val="28"/>
          </w:rPr>
          <w:t>https://eduforum.spb.ru/program/schedule/88462/</w:t>
        </w:r>
      </w:hyperlink>
    </w:p>
    <w:p w14:paraId="3E2293B1" w14:textId="77777777" w:rsidR="006F785F" w:rsidRPr="006F785F" w:rsidRDefault="006F785F" w:rsidP="006F785F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F785F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6F785F">
        <w:rPr>
          <w:rFonts w:ascii="Century Gothic" w:eastAsia="Times New Roman" w:hAnsi="Century Gothic" w:cs="Times New Roman"/>
          <w:sz w:val="24"/>
          <w:szCs w:val="24"/>
        </w:rPr>
        <w:t>14.00- 16.00</w:t>
      </w:r>
    </w:p>
    <w:p w14:paraId="4F88B78E" w14:textId="77777777" w:rsidR="006F785F" w:rsidRPr="006F785F" w:rsidRDefault="006F785F" w:rsidP="006F785F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F785F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4AF69CA6" w14:textId="77777777" w:rsidR="006F785F" w:rsidRPr="006F785F" w:rsidRDefault="006F785F" w:rsidP="006F785F">
      <w:pPr>
        <w:spacing w:after="0" w:line="240" w:lineRule="auto"/>
        <w:jc w:val="right"/>
        <w:rPr>
          <w:rFonts w:ascii="Century Gothic" w:eastAsia="Times New Roman" w:hAnsi="Century Gothic"/>
          <w:sz w:val="24"/>
          <w:szCs w:val="24"/>
        </w:rPr>
      </w:pPr>
      <w:r w:rsidRPr="006F785F">
        <w:rPr>
          <w:rFonts w:ascii="Century Gothic" w:eastAsia="Times New Roman" w:hAnsi="Century Gothic"/>
          <w:sz w:val="24"/>
          <w:szCs w:val="24"/>
        </w:rPr>
        <w:t>ГБОУ СОШ № 500 Пушкинского района</w:t>
      </w:r>
    </w:p>
    <w:p w14:paraId="71E472E1" w14:textId="77777777" w:rsidR="006F785F" w:rsidRPr="006F785F" w:rsidRDefault="006F785F" w:rsidP="006F785F">
      <w:pPr>
        <w:spacing w:after="0" w:line="240" w:lineRule="auto"/>
        <w:jc w:val="right"/>
        <w:rPr>
          <w:rFonts w:ascii="Century Gothic" w:eastAsia="Times New Roman" w:hAnsi="Century Gothic"/>
          <w:sz w:val="24"/>
          <w:szCs w:val="24"/>
        </w:rPr>
      </w:pPr>
      <w:r w:rsidRPr="006F785F">
        <w:rPr>
          <w:rFonts w:ascii="Century Gothic" w:eastAsia="Times New Roman" w:hAnsi="Century Gothic"/>
          <w:sz w:val="24"/>
          <w:szCs w:val="24"/>
        </w:rPr>
        <w:t>г. Пушкин, Госпитальная улица, дом 24,</w:t>
      </w:r>
    </w:p>
    <w:p w14:paraId="64181520" w14:textId="77777777" w:rsidR="006F785F" w:rsidRPr="006F785F" w:rsidRDefault="006F785F" w:rsidP="006F785F">
      <w:pPr>
        <w:spacing w:after="0" w:line="240" w:lineRule="auto"/>
        <w:jc w:val="right"/>
        <w:rPr>
          <w:rFonts w:ascii="Century Gothic" w:eastAsia="Times New Roman" w:hAnsi="Century Gothic"/>
          <w:sz w:val="24"/>
          <w:szCs w:val="24"/>
        </w:rPr>
      </w:pPr>
      <w:r w:rsidRPr="006F785F">
        <w:rPr>
          <w:rFonts w:ascii="Century Gothic" w:eastAsia="Times New Roman" w:hAnsi="Century Gothic"/>
          <w:sz w:val="24"/>
          <w:szCs w:val="24"/>
        </w:rPr>
        <w:t>литера А, актовый зал.</w:t>
      </w:r>
    </w:p>
    <w:p w14:paraId="0AEF6257" w14:textId="77777777" w:rsidR="006F785F" w:rsidRDefault="006F785F" w:rsidP="007122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1C9C64CC" w14:textId="77777777" w:rsidR="007122DD" w:rsidRPr="00702C60" w:rsidRDefault="007122DD" w:rsidP="007122DD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Модератор: </w:t>
      </w:r>
      <w:proofErr w:type="spellStart"/>
      <w:r w:rsidRPr="00D13411">
        <w:rPr>
          <w:rFonts w:ascii="Century Gothic" w:eastAsia="Times New Roman" w:hAnsi="Century Gothic" w:cs="Times New Roman"/>
          <w:i/>
          <w:sz w:val="24"/>
          <w:szCs w:val="23"/>
        </w:rPr>
        <w:t>Святоха</w:t>
      </w:r>
      <w:proofErr w:type="spellEnd"/>
      <w:r w:rsidRPr="00D13411">
        <w:rPr>
          <w:rFonts w:ascii="Century Gothic" w:eastAsia="Times New Roman" w:hAnsi="Century Gothic" w:cs="Times New Roman"/>
          <w:i/>
          <w:sz w:val="24"/>
          <w:szCs w:val="23"/>
        </w:rPr>
        <w:t xml:space="preserve"> Людмила Сергеевна, заместитель директора по УВР, учитель биологии ГБОУ школа № 500 Пушкинского района</w:t>
      </w:r>
      <w:r>
        <w:rPr>
          <w:rFonts w:ascii="Century Gothic" w:eastAsia="Times New Roman" w:hAnsi="Century Gothic" w:cs="Times New Roman"/>
          <w:i/>
          <w:sz w:val="24"/>
          <w:szCs w:val="23"/>
        </w:rPr>
        <w:t xml:space="preserve"> Санкт-Петербурга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7122DD" w:rsidRPr="001A504A" w14:paraId="271FAC1E" w14:textId="77777777" w:rsidTr="00615D2D">
        <w:trPr>
          <w:jc w:val="center"/>
        </w:trPr>
        <w:tc>
          <w:tcPr>
            <w:tcW w:w="9345" w:type="dxa"/>
            <w:gridSpan w:val="2"/>
          </w:tcPr>
          <w:p w14:paraId="36D39AA3" w14:textId="77777777" w:rsidR="007122DD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sz w:val="28"/>
                <w:szCs w:val="28"/>
              </w:rPr>
            </w:pPr>
          </w:p>
          <w:p w14:paraId="6EE01F5A" w14:textId="77777777" w:rsidR="007122DD" w:rsidRPr="00B45CAF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</w:pPr>
            <w:r w:rsidRPr="00974D0E"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  <w:t>ОСНОВНАЯ ПРОГРАММА СЕКЦИИ</w:t>
            </w:r>
          </w:p>
        </w:tc>
      </w:tr>
      <w:tr w:rsidR="007122DD" w:rsidRPr="001A504A" w14:paraId="0D9C29BB" w14:textId="77777777" w:rsidTr="00615D2D">
        <w:trPr>
          <w:jc w:val="center"/>
        </w:trPr>
        <w:tc>
          <w:tcPr>
            <w:tcW w:w="1701" w:type="dxa"/>
          </w:tcPr>
          <w:p w14:paraId="051ACE73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14.00-14.10</w:t>
            </w:r>
          </w:p>
          <w:p w14:paraId="706EB331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61DD5F73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Методические аспекты реализации Профминимума на продвинутом уровне </w:t>
            </w:r>
          </w:p>
          <w:p w14:paraId="04A3BA57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18303CE0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Святоха</w:t>
            </w:r>
            <w:proofErr w:type="spellEnd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Людмила Сергеевна, заместитель директора по УВР, учитель биологии 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7122DD" w:rsidRPr="001A504A" w14:paraId="46026BC3" w14:textId="77777777" w:rsidTr="00615D2D">
        <w:trPr>
          <w:jc w:val="center"/>
        </w:trPr>
        <w:tc>
          <w:tcPr>
            <w:tcW w:w="1701" w:type="dxa"/>
          </w:tcPr>
          <w:p w14:paraId="3AF9A1EE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15C60DBE" w14:textId="77777777" w:rsidR="007122DD" w:rsidRPr="00CF3EB7" w:rsidRDefault="007122D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Модель многопрофильного предпрофессионального класса: из опыта работы ГБОУ школ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ы</w:t>
            </w: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№ 500</w:t>
            </w:r>
          </w:p>
          <w:p w14:paraId="6A09E32D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185D152F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Базина</w:t>
            </w:r>
            <w:proofErr w:type="spellEnd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Надежда Геннадьевна, </w:t>
            </w:r>
            <w:proofErr w:type="spellStart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к.и.н</w:t>
            </w:r>
            <w:proofErr w:type="spellEnd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директор, учитель истории ГБОУ школы № 500 Пушкинского района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</w:p>
        </w:tc>
      </w:tr>
      <w:tr w:rsidR="007122DD" w:rsidRPr="001A504A" w14:paraId="43AC904A" w14:textId="77777777" w:rsidTr="00615D2D">
        <w:trPr>
          <w:trHeight w:val="1208"/>
          <w:jc w:val="center"/>
        </w:trPr>
        <w:tc>
          <w:tcPr>
            <w:tcW w:w="1701" w:type="dxa"/>
          </w:tcPr>
          <w:p w14:paraId="65ED00D0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504517C2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974D0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Портрет выпускника школы и студента математико-механического факультета СПбГУ: точки соприкосновения и возможности взаимодействия школ и СПбГУ для развития у учащихся необходимых для обучения в СПбГУ компетенций</w:t>
            </w:r>
          </w:p>
          <w:p w14:paraId="05AD5269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653F2CF5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Савельева Анастасия Глебовна, старший преподаватель кафедры математического анализа ФГБОУВО «Санкт-Петербургский государственный университет»</w:t>
            </w:r>
          </w:p>
        </w:tc>
      </w:tr>
      <w:tr w:rsidR="007122DD" w:rsidRPr="001A504A" w14:paraId="50BEBE69" w14:textId="77777777" w:rsidTr="00615D2D">
        <w:trPr>
          <w:trHeight w:val="1234"/>
          <w:jc w:val="center"/>
        </w:trPr>
        <w:tc>
          <w:tcPr>
            <w:tcW w:w="1701" w:type="dxa"/>
          </w:tcPr>
          <w:p w14:paraId="4E284631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7A19A16F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974D0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Возможности профориентационных программ Санкт-Петербургского медико-социального института для реализации практико-ориентированного модуля Профминимума в естественно-научных классах </w:t>
            </w:r>
          </w:p>
          <w:p w14:paraId="44532525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4C4E62A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lastRenderedPageBreak/>
              <w:t>Щербович Ирина Александровна, кандидат юридических наук, проректор по учебной и воспитательной работе ЧОУВО «</w:t>
            </w:r>
            <w:proofErr w:type="spellStart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СПбМСИ</w:t>
            </w:r>
            <w:proofErr w:type="spellEnd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» («Санкт-Петербургский медико-социальный институт»)</w:t>
            </w:r>
          </w:p>
        </w:tc>
      </w:tr>
      <w:tr w:rsidR="007122DD" w:rsidRPr="001A504A" w14:paraId="11312D17" w14:textId="77777777" w:rsidTr="00615D2D">
        <w:trPr>
          <w:trHeight w:val="1234"/>
          <w:jc w:val="center"/>
        </w:trPr>
        <w:tc>
          <w:tcPr>
            <w:tcW w:w="1701" w:type="dxa"/>
          </w:tcPr>
          <w:p w14:paraId="409BA43A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2DF815FF" w14:textId="77777777" w:rsidR="007122DD" w:rsidRPr="00974D0E" w:rsidRDefault="007122DD" w:rsidP="00615D2D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974D0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Возможности сетевого сотрудничества при реализации программы обучения по профессии «Младшая медицинская сестра по уходу за больными» (из опыта работы)</w:t>
            </w:r>
          </w:p>
          <w:p w14:paraId="217091B5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76929DD3" w14:textId="77777777" w:rsidR="007122DD" w:rsidRPr="00974D0E" w:rsidRDefault="007122DD" w:rsidP="00615D2D">
            <w:pP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Долотова</w:t>
            </w:r>
            <w:proofErr w:type="spellEnd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Елена Владимировна, врач эксперт качества медицинской помощи ООО «Европейский институт здоровья семьи»;</w:t>
            </w:r>
          </w:p>
          <w:p w14:paraId="71BD9605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proofErr w:type="spellStart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Койло</w:t>
            </w:r>
            <w:proofErr w:type="spellEnd"/>
            <w:r w:rsidRPr="00974D0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Михаил Михайлович, генеральный директор ООО «Европейский институт здоровья семьи»</w:t>
            </w:r>
          </w:p>
        </w:tc>
      </w:tr>
      <w:tr w:rsidR="007122DD" w:rsidRPr="001A504A" w14:paraId="039DF5C4" w14:textId="77777777" w:rsidTr="00615D2D">
        <w:trPr>
          <w:trHeight w:val="458"/>
          <w:jc w:val="center"/>
        </w:trPr>
        <w:tc>
          <w:tcPr>
            <w:tcW w:w="9345" w:type="dxa"/>
            <w:gridSpan w:val="2"/>
          </w:tcPr>
          <w:p w14:paraId="269B74CB" w14:textId="77777777" w:rsidR="007122DD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14:paraId="34DC5462" w14:textId="77777777" w:rsidR="007122DD" w:rsidRPr="00974D0E" w:rsidRDefault="007122DD" w:rsidP="00615D2D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B45CAF"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  <w:t>ПРАКТИКО-ОРИЕНТИРОВАННЫЕ СОБЫТИЯ</w:t>
            </w:r>
          </w:p>
        </w:tc>
      </w:tr>
      <w:tr w:rsidR="007122DD" w:rsidRPr="001A504A" w14:paraId="745EB422" w14:textId="77777777" w:rsidTr="00615D2D">
        <w:trPr>
          <w:trHeight w:val="1234"/>
          <w:jc w:val="center"/>
        </w:trPr>
        <w:tc>
          <w:tcPr>
            <w:tcW w:w="1701" w:type="dxa"/>
            <w:vMerge w:val="restart"/>
          </w:tcPr>
          <w:p w14:paraId="5DEA2297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A3DD225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0B3C6BC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BDBE659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3E20CC2F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B45F7A0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163972B8" w14:textId="77777777" w:rsidR="007122DD" w:rsidRPr="00B45CAF" w:rsidRDefault="007122D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B45CAF">
              <w:rPr>
                <w:rFonts w:ascii="Century Gothic" w:eastAsia="Times New Roman" w:hAnsi="Century Gothic" w:cs="Times New Roman"/>
                <w:sz w:val="24"/>
                <w:szCs w:val="24"/>
              </w:rPr>
              <w:t>15.00– 15.30</w:t>
            </w:r>
          </w:p>
          <w:p w14:paraId="34F2BC29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F293707" w14:textId="77777777" w:rsidR="007122DD" w:rsidRPr="00B45CAF" w:rsidRDefault="007122DD" w:rsidP="00615D2D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B45CAF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Мастер-класс «Выстраивание и сопровождение индивидуальных образовательных маршрутов в рамках предпрофессиональных классов на уровне СОО естественно-научной, инженерной и технологической направленности»</w:t>
            </w:r>
          </w:p>
          <w:p w14:paraId="4B30E1FB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2D5A3D3E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Святоха</w:t>
            </w:r>
            <w:proofErr w:type="spellEnd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Людмила Сергеевна, заместитель директора по УВР, учитель биологии 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79EC2BF1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7122DD" w:rsidRPr="001A504A" w14:paraId="1E501CE8" w14:textId="77777777" w:rsidTr="00615D2D">
        <w:trPr>
          <w:trHeight w:val="1234"/>
          <w:jc w:val="center"/>
        </w:trPr>
        <w:tc>
          <w:tcPr>
            <w:tcW w:w="1701" w:type="dxa"/>
            <w:vMerge/>
          </w:tcPr>
          <w:p w14:paraId="703178A8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34EEAC0F" w14:textId="77777777" w:rsidR="007122DD" w:rsidRPr="00B45CAF" w:rsidRDefault="007122D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B45CAF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Мастер-класс «Сетевая форма реализации образовательных программ профессионального образования в рамках проекта «Моя первая профессия» (из опыта работы)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»</w:t>
            </w:r>
          </w:p>
          <w:p w14:paraId="434B8BFF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4469997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B45CAF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Федотова Юлия Александровна, заместитель директора по УВР, учитель иностранного языка ГБОУ школа № 500</w:t>
            </w:r>
            <w:r w:rsidRPr="001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637F1B88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  <w:tr w:rsidR="007122DD" w:rsidRPr="001A504A" w14:paraId="26521B4B" w14:textId="77777777" w:rsidTr="00615D2D">
        <w:trPr>
          <w:trHeight w:val="1234"/>
          <w:jc w:val="center"/>
        </w:trPr>
        <w:tc>
          <w:tcPr>
            <w:tcW w:w="1701" w:type="dxa"/>
            <w:vMerge/>
          </w:tcPr>
          <w:p w14:paraId="0271A45C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CBB1A1D" w14:textId="77777777" w:rsidR="007122DD" w:rsidRPr="00B45CAF" w:rsidRDefault="007122D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B45CAF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Мастер-класс «Сетевое взаимодействие и сотрудничество как инструмент организации и проведения профессиональных практик и интенсивов в рамках внеурочной деятельности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»</w:t>
            </w:r>
          </w:p>
          <w:p w14:paraId="10E5A953" w14:textId="77777777" w:rsidR="007122DD" w:rsidRPr="00974D0E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559D9703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B45CAF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Смирнова Екатерина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Сергеевна</w:t>
            </w:r>
            <w:r w:rsidRPr="00B45CAF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учитель информатики ГБОУ школа № 500</w:t>
            </w:r>
            <w:r w:rsidRPr="00191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19B74155" w14:textId="77777777" w:rsidR="007122DD" w:rsidRPr="00B45CAF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7122DD" w:rsidRPr="001A504A" w14:paraId="6247C2D9" w14:textId="77777777" w:rsidTr="00615D2D">
        <w:trPr>
          <w:trHeight w:val="385"/>
          <w:jc w:val="center"/>
        </w:trPr>
        <w:tc>
          <w:tcPr>
            <w:tcW w:w="1701" w:type="dxa"/>
          </w:tcPr>
          <w:p w14:paraId="36EDD5AD" w14:textId="77777777" w:rsidR="007122DD" w:rsidRDefault="007122DD" w:rsidP="00615D2D">
            <w:pP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5D2B27FC" w14:textId="77777777" w:rsidR="007122DD" w:rsidRPr="0069026B" w:rsidRDefault="007122DD" w:rsidP="00615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6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15.30 - 15.45</w:t>
            </w:r>
          </w:p>
        </w:tc>
        <w:tc>
          <w:tcPr>
            <w:tcW w:w="7644" w:type="dxa"/>
            <w:vAlign w:val="center"/>
          </w:tcPr>
          <w:p w14:paraId="5BA9DC17" w14:textId="77777777" w:rsidR="007122DD" w:rsidRDefault="007122D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E6D4DA0" w14:textId="77777777" w:rsidR="007122DD" w:rsidRPr="0069026B" w:rsidRDefault="007122DD" w:rsidP="00615D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C6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lastRenderedPageBreak/>
              <w:t>Кофе-брейк</w:t>
            </w:r>
          </w:p>
        </w:tc>
      </w:tr>
      <w:tr w:rsidR="007122DD" w:rsidRPr="001A504A" w14:paraId="60FDBD68" w14:textId="77777777" w:rsidTr="00615D2D">
        <w:trPr>
          <w:trHeight w:val="1234"/>
          <w:jc w:val="center"/>
        </w:trPr>
        <w:tc>
          <w:tcPr>
            <w:tcW w:w="1701" w:type="dxa"/>
          </w:tcPr>
          <w:p w14:paraId="760AE2DC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02C6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15.30 - 15.45</w:t>
            </w:r>
          </w:p>
        </w:tc>
        <w:tc>
          <w:tcPr>
            <w:tcW w:w="7644" w:type="dxa"/>
          </w:tcPr>
          <w:p w14:paraId="1AADFE92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702C6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Открытый микрофон: Перспективные направления диссеминации опыта по реализации Профминимума на продвинутом уровне в классах естественно-научной, инженерной и технологической направленности</w:t>
            </w:r>
          </w:p>
          <w:p w14:paraId="200BE934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3FE3248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702C6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Рефлексия. Подведение итогов работы секции</w:t>
            </w:r>
          </w:p>
          <w:p w14:paraId="49DBA516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0A5907ED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Базина</w:t>
            </w:r>
            <w:proofErr w:type="spellEnd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Надежда Геннадьевна, </w:t>
            </w:r>
            <w:proofErr w:type="spellStart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</w:t>
            </w:r>
            <w:proofErr w:type="gramStart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.</w:t>
            </w:r>
            <w:proofErr w:type="gramEnd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и.н</w:t>
            </w:r>
            <w:proofErr w:type="spellEnd"/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директор, учитель истории ГБОУ школ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а</w:t>
            </w:r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№ 500 Пушкинского района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</w:p>
          <w:p w14:paraId="1491B4CA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34D16ADF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Святоха</w:t>
            </w:r>
            <w:proofErr w:type="spellEnd"/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Людмила Сергеевна, заместитель директора по УВР, учитель биологии 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7122DD" w:rsidRPr="001A504A" w14:paraId="67E572DF" w14:textId="77777777" w:rsidTr="00615D2D">
        <w:trPr>
          <w:trHeight w:val="1234"/>
          <w:jc w:val="center"/>
        </w:trPr>
        <w:tc>
          <w:tcPr>
            <w:tcW w:w="9345" w:type="dxa"/>
            <w:gridSpan w:val="2"/>
          </w:tcPr>
          <w:p w14:paraId="01583B2B" w14:textId="77777777" w:rsidR="007122DD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14:paraId="30E281D1" w14:textId="77777777" w:rsidR="007122DD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</w:pPr>
            <w:r w:rsidRPr="00702C60"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  <w:t>МЕРОПРИЯТИЯ СЕКЦИИ В ФОРМАТЕ ОНЛАЙН</w:t>
            </w:r>
          </w:p>
          <w:p w14:paraId="7C9AF44F" w14:textId="77777777" w:rsidR="007122DD" w:rsidRDefault="007122DD" w:rsidP="00615D2D">
            <w:pPr>
              <w:tabs>
                <w:tab w:val="left" w:pos="34"/>
              </w:tabs>
              <w:jc w:val="center"/>
              <w:rPr>
                <w:rFonts w:ascii="Century Gothic" w:hAnsi="Century Gothic" w:cs="Times New Roman"/>
                <w:b/>
                <w:color w:val="2E74B5" w:themeColor="accent1" w:themeShade="BF"/>
                <w:sz w:val="28"/>
                <w:szCs w:val="28"/>
              </w:rPr>
            </w:pPr>
          </w:p>
          <w:p w14:paraId="5F9B67AE" w14:textId="77777777" w:rsidR="007122DD" w:rsidRPr="00D1261D" w:rsidRDefault="007122DD" w:rsidP="00615D2D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Ссылка на регистрацию: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https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://</w:t>
            </w:r>
            <w:proofErr w:type="spellStart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eduforum</w:t>
            </w:r>
            <w:proofErr w:type="spellEnd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.</w:t>
            </w:r>
            <w:proofErr w:type="spellStart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spb</w:t>
            </w:r>
            <w:proofErr w:type="spellEnd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.</w:t>
            </w:r>
            <w:proofErr w:type="spellStart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ru</w:t>
            </w:r>
            <w:proofErr w:type="spellEnd"/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/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program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/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  <w:lang w:val="en-US"/>
              </w:rPr>
              <w:t>schedule</w:t>
            </w:r>
            <w:r w:rsidRPr="00D1261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/95117/</w:t>
            </w:r>
          </w:p>
        </w:tc>
      </w:tr>
      <w:tr w:rsidR="007122DD" w:rsidRPr="001A504A" w14:paraId="6288E8CF" w14:textId="77777777" w:rsidTr="00615D2D">
        <w:trPr>
          <w:trHeight w:val="1234"/>
          <w:jc w:val="center"/>
        </w:trPr>
        <w:tc>
          <w:tcPr>
            <w:tcW w:w="1701" w:type="dxa"/>
          </w:tcPr>
          <w:p w14:paraId="6874CE18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14.00-14.15</w:t>
            </w:r>
          </w:p>
          <w:p w14:paraId="64135CF0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55E14472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Методические аспекты реализации Профминимума на продвинутом уровне </w:t>
            </w:r>
          </w:p>
          <w:p w14:paraId="3E0B9A69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5E2F958B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02C60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Тихомирова Юлия Александровна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к.п.н.,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заместитель директора по УВР, учитель биологии 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7122DD" w:rsidRPr="001A504A" w14:paraId="788BEBE2" w14:textId="77777777" w:rsidTr="00615D2D">
        <w:trPr>
          <w:trHeight w:val="1234"/>
          <w:jc w:val="center"/>
        </w:trPr>
        <w:tc>
          <w:tcPr>
            <w:tcW w:w="1701" w:type="dxa"/>
          </w:tcPr>
          <w:p w14:paraId="39583BF2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</w:p>
        </w:tc>
        <w:tc>
          <w:tcPr>
            <w:tcW w:w="7644" w:type="dxa"/>
          </w:tcPr>
          <w:p w14:paraId="0900783A" w14:textId="77777777" w:rsidR="007122DD" w:rsidRPr="00CF3EB7" w:rsidRDefault="007122DD" w:rsidP="00615D2D">
            <w:pP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Модель многопрофильного предпрофессионального класса: из опыта работы ГБОУ школ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ы</w:t>
            </w:r>
            <w:r w:rsidRPr="00CF3EB7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№ 500</w:t>
            </w:r>
          </w:p>
          <w:p w14:paraId="7210FD38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10CF375F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702C60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Коротаева Галина Николаевна, учитель математики </w:t>
            </w:r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ГБОУ школ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а</w:t>
            </w:r>
            <w:r w:rsidRPr="00CF3EB7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№ 500 Пушкинского района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</w:p>
        </w:tc>
      </w:tr>
      <w:tr w:rsidR="007122DD" w:rsidRPr="001A504A" w14:paraId="17D01083" w14:textId="77777777" w:rsidTr="00615D2D">
        <w:trPr>
          <w:trHeight w:val="1234"/>
          <w:jc w:val="center"/>
        </w:trPr>
        <w:tc>
          <w:tcPr>
            <w:tcW w:w="1701" w:type="dxa"/>
          </w:tcPr>
          <w:p w14:paraId="2AE53C08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45</w:t>
            </w:r>
          </w:p>
        </w:tc>
        <w:tc>
          <w:tcPr>
            <w:tcW w:w="7644" w:type="dxa"/>
          </w:tcPr>
          <w:p w14:paraId="373CCD5B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Сетевое взаимодействие и сотрудничество как инструмент организации и проведения профессиональных практик и интенсивов в рамках внеурочной деятельности </w:t>
            </w:r>
          </w:p>
          <w:p w14:paraId="329EFCB8" w14:textId="77777777" w:rsidR="007122DD" w:rsidRPr="003738A5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851DE76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Фахриева</w:t>
            </w:r>
            <w:proofErr w:type="spellEnd"/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Лилия Анатольевна, заместитель директора по УВР, учитель математики и информатики</w:t>
            </w:r>
            <w:r w:rsidRPr="0090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</w:tc>
      </w:tr>
      <w:tr w:rsidR="007122DD" w:rsidRPr="001A504A" w14:paraId="637929AC" w14:textId="77777777" w:rsidTr="00615D2D">
        <w:trPr>
          <w:trHeight w:val="1234"/>
          <w:jc w:val="center"/>
        </w:trPr>
        <w:tc>
          <w:tcPr>
            <w:tcW w:w="1701" w:type="dxa"/>
          </w:tcPr>
          <w:p w14:paraId="24163B8C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45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15.00</w:t>
            </w:r>
          </w:p>
        </w:tc>
        <w:tc>
          <w:tcPr>
            <w:tcW w:w="7644" w:type="dxa"/>
          </w:tcPr>
          <w:p w14:paraId="03F7280E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Дополнительное образование по профориентационному направлению: использование VR-технологий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</w:p>
          <w:p w14:paraId="3BC84B6C" w14:textId="77777777" w:rsidR="007122DD" w:rsidRPr="003738A5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E0239C4" w14:textId="77777777" w:rsidR="007122DD" w:rsidRPr="003738A5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Ткачев Валентин Витальевич, учитель физики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</w:p>
          <w:p w14:paraId="066ECB47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7122DD" w:rsidRPr="001A504A" w14:paraId="482BEFA7" w14:textId="77777777" w:rsidTr="00615D2D">
        <w:trPr>
          <w:trHeight w:val="1234"/>
          <w:jc w:val="center"/>
        </w:trPr>
        <w:tc>
          <w:tcPr>
            <w:tcW w:w="1701" w:type="dxa"/>
          </w:tcPr>
          <w:p w14:paraId="3A40A53E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15.00-15.20</w:t>
            </w:r>
          </w:p>
        </w:tc>
        <w:tc>
          <w:tcPr>
            <w:tcW w:w="7644" w:type="dxa"/>
          </w:tcPr>
          <w:p w14:paraId="5D101BBB" w14:textId="77777777" w:rsidR="007122DD" w:rsidRPr="003738A5" w:rsidRDefault="007122DD" w:rsidP="00615D2D">
            <w:pPr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Возможности ОО в организации прохождения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  <w:p w14:paraId="4E04B777" w14:textId="77777777" w:rsidR="007122DD" w:rsidRPr="003738A5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25FF249A" w14:textId="77777777" w:rsidR="007122DD" w:rsidRP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Чупина Татьяна Ивановна, заместитель директора по УВР, учитель информатики ГБОУ гимназия № 631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</w:p>
        </w:tc>
      </w:tr>
      <w:tr w:rsidR="007122DD" w:rsidRPr="001A504A" w14:paraId="3B19ABC9" w14:textId="77777777" w:rsidTr="00615D2D">
        <w:trPr>
          <w:trHeight w:val="1234"/>
          <w:jc w:val="center"/>
        </w:trPr>
        <w:tc>
          <w:tcPr>
            <w:tcW w:w="1701" w:type="dxa"/>
          </w:tcPr>
          <w:p w14:paraId="5895ACFD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15.20-15.40</w:t>
            </w:r>
          </w:p>
        </w:tc>
        <w:tc>
          <w:tcPr>
            <w:tcW w:w="7644" w:type="dxa"/>
          </w:tcPr>
          <w:p w14:paraId="011A3F27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Технологии профессионального самоопределения обучающихся по направлению «Курчатовский класс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»</w:t>
            </w:r>
          </w:p>
          <w:p w14:paraId="66F57B74" w14:textId="77777777" w:rsidR="007122DD" w:rsidRPr="003738A5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</w:p>
          <w:p w14:paraId="728E0B7F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Шишигина Ольга Викторовна, методист, ГБОУ гимназия № 406 Пушкинского района Санкт-Петербурга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;</w:t>
            </w:r>
          </w:p>
          <w:p w14:paraId="4E5C0431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3738A5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Башкина Алиса Алексеевна, ученица 11.1 Курчатовского класса, ГБОУ гимназия № 406 Пушкинского района Санкт-Петербурга</w:t>
            </w:r>
          </w:p>
        </w:tc>
      </w:tr>
      <w:tr w:rsidR="007122DD" w:rsidRPr="001A504A" w14:paraId="7CB3EC22" w14:textId="77777777" w:rsidTr="00615D2D">
        <w:trPr>
          <w:trHeight w:val="1234"/>
          <w:jc w:val="center"/>
        </w:trPr>
        <w:tc>
          <w:tcPr>
            <w:tcW w:w="1701" w:type="dxa"/>
          </w:tcPr>
          <w:p w14:paraId="62E00BA5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15.40-16.00</w:t>
            </w:r>
          </w:p>
        </w:tc>
        <w:tc>
          <w:tcPr>
            <w:tcW w:w="7644" w:type="dxa"/>
          </w:tcPr>
          <w:p w14:paraId="482B99AC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702C6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Открытый микрофон: Перспективные направления диссеминации опыта по реализации Профминимума на продвинутом уровне в классах естественно-научной, инженерной и технологической направленности</w:t>
            </w:r>
          </w:p>
          <w:p w14:paraId="4BB3486E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37EE81D9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702C60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Рефлексия. Подведение итогов работы секции</w:t>
            </w:r>
          </w:p>
          <w:p w14:paraId="53F82C29" w14:textId="77777777" w:rsidR="007122DD" w:rsidRPr="001A504A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72C301ED" w14:textId="77777777" w:rsidR="007122DD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702C60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Тихомирова Юлия Александровна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к.п.н., </w:t>
            </w:r>
            <w:r w:rsidRPr="00D13411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заместитель директора по УВР, учитель биологии ГБОУ школа № 500 Пушкинского района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Санкт-Петербурга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</w:p>
          <w:p w14:paraId="3E2DC38E" w14:textId="77777777" w:rsidR="007122DD" w:rsidRPr="00702C60" w:rsidRDefault="007122DD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</w:tc>
      </w:tr>
    </w:tbl>
    <w:p w14:paraId="1D76D47B" w14:textId="77777777" w:rsidR="007122DD" w:rsidRDefault="007122DD" w:rsidP="007122DD">
      <w:pPr>
        <w:rPr>
          <w:color w:val="0070C0"/>
        </w:rPr>
      </w:pPr>
    </w:p>
    <w:p w14:paraId="72C23D89" w14:textId="77777777" w:rsidR="007122DD" w:rsidRPr="0086019E" w:rsidRDefault="007122DD" w:rsidP="007122DD">
      <w:pPr>
        <w:rPr>
          <w:color w:val="0070C0"/>
        </w:rPr>
      </w:pPr>
      <w:r>
        <w:rPr>
          <w:color w:val="0070C0"/>
        </w:rPr>
        <w:br w:type="page"/>
      </w:r>
    </w:p>
    <w:p w14:paraId="34DC5CA4" w14:textId="48D23395" w:rsidR="00DA0269" w:rsidRPr="00DA0269" w:rsidRDefault="00DA0269" w:rsidP="00DA0269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 w:rsidRPr="001A504A"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 xml:space="preserve">СЕКЦИЯ </w:t>
      </w:r>
      <w:r w:rsidRPr="00DA0269">
        <w:rPr>
          <w:rFonts w:ascii="Century Gothic" w:hAnsi="Century Gothic" w:cs="Times New Roman"/>
          <w:b/>
          <w:color w:val="0070C0"/>
          <w:sz w:val="32"/>
          <w:szCs w:val="28"/>
        </w:rPr>
        <w:t>6</w:t>
      </w:r>
    </w:p>
    <w:p w14:paraId="04DACC02" w14:textId="77777777" w:rsidR="00DA0269" w:rsidRDefault="00DA0269" w:rsidP="00DA0269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</w:p>
    <w:p w14:paraId="58D126B1" w14:textId="04C4DD75" w:rsidR="00DA0269" w:rsidRPr="00DA0269" w:rsidRDefault="00DA0269" w:rsidP="00DA0269">
      <w:pPr>
        <w:spacing w:after="0"/>
        <w:jc w:val="center"/>
        <w:rPr>
          <w:rFonts w:ascii="Century Gothic" w:hAnsi="Century Gothic" w:cs="Times New Roman"/>
          <w:b/>
          <w:sz w:val="28"/>
          <w:szCs w:val="28"/>
        </w:rPr>
      </w:pPr>
      <w:r>
        <w:rPr>
          <w:rFonts w:ascii="Century Gothic" w:hAnsi="Century Gothic" w:cs="Times New Roman"/>
          <w:b/>
          <w:sz w:val="28"/>
          <w:szCs w:val="28"/>
        </w:rPr>
        <w:t>Конструирование траектории предпрофессионального обучения предпрофессиональных классов</w:t>
      </w:r>
    </w:p>
    <w:p w14:paraId="6AC63674" w14:textId="0F70934B" w:rsidR="00DA0269" w:rsidRPr="00BA491D" w:rsidRDefault="00DA0269" w:rsidP="00DA0269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BA491D">
        <w:rPr>
          <w:rFonts w:ascii="Century Gothic" w:eastAsia="Times New Roman" w:hAnsi="Century Gothic" w:cs="Times New Roman"/>
          <w:sz w:val="24"/>
          <w:szCs w:val="24"/>
        </w:rPr>
        <w:t>14.00</w:t>
      </w:r>
      <w:r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BA491D">
        <w:rPr>
          <w:rFonts w:ascii="Century Gothic" w:eastAsia="Times New Roman" w:hAnsi="Century Gothic" w:cs="Times New Roman"/>
          <w:sz w:val="24"/>
          <w:szCs w:val="24"/>
        </w:rPr>
        <w:t>- 16.00</w:t>
      </w:r>
    </w:p>
    <w:p w14:paraId="5123FE65" w14:textId="77777777" w:rsidR="00DA0269" w:rsidRPr="00BA491D" w:rsidRDefault="00DA0269" w:rsidP="00DA0269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BA491D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65DDE8AE" w14:textId="2B92F5B8" w:rsidR="00DA0269" w:rsidRDefault="00DA0269" w:rsidP="00DA0269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 w:rsidRPr="00BA491D">
        <w:rPr>
          <w:rFonts w:ascii="Century Gothic" w:hAnsi="Century Gothic"/>
          <w:sz w:val="24"/>
          <w:szCs w:val="24"/>
        </w:rPr>
        <w:t>ГБОУ</w:t>
      </w:r>
      <w:r>
        <w:rPr>
          <w:rFonts w:ascii="Century Gothic" w:hAnsi="Century Gothic"/>
          <w:sz w:val="24"/>
          <w:szCs w:val="24"/>
        </w:rPr>
        <w:t xml:space="preserve"> Лицей</w:t>
      </w:r>
      <w:r w:rsidRPr="00BA491D">
        <w:rPr>
          <w:rFonts w:ascii="Century Gothic" w:hAnsi="Century Gothic"/>
          <w:sz w:val="24"/>
          <w:szCs w:val="24"/>
        </w:rPr>
        <w:t xml:space="preserve"> № </w:t>
      </w:r>
      <w:r>
        <w:rPr>
          <w:rFonts w:ascii="Century Gothic" w:hAnsi="Century Gothic"/>
          <w:sz w:val="24"/>
          <w:szCs w:val="24"/>
        </w:rPr>
        <w:t>126</w:t>
      </w:r>
      <w:r w:rsidRPr="00BA491D">
        <w:rPr>
          <w:rFonts w:ascii="Century Gothic" w:hAnsi="Century Gothic"/>
          <w:sz w:val="24"/>
          <w:szCs w:val="24"/>
        </w:rPr>
        <w:t xml:space="preserve"> Калининского района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0D3441F1" w14:textId="5AB38348" w:rsidR="00DA0269" w:rsidRDefault="00DA0269" w:rsidP="00DA0269">
      <w:pPr>
        <w:shd w:val="clear" w:color="auto" w:fill="FFFFFF"/>
        <w:spacing w:after="0" w:line="240" w:lineRule="auto"/>
        <w:jc w:val="righ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Санкт-Петербурга, ул. </w:t>
      </w:r>
      <w:proofErr w:type="spellStart"/>
      <w:r>
        <w:rPr>
          <w:rFonts w:ascii="Century Gothic" w:hAnsi="Century Gothic"/>
          <w:sz w:val="24"/>
          <w:szCs w:val="24"/>
        </w:rPr>
        <w:t>Замшина</w:t>
      </w:r>
      <w:proofErr w:type="spellEnd"/>
      <w:r>
        <w:rPr>
          <w:rFonts w:ascii="Century Gothic" w:hAnsi="Century Gothic"/>
          <w:sz w:val="24"/>
          <w:szCs w:val="24"/>
        </w:rPr>
        <w:t xml:space="preserve">, д.14. </w:t>
      </w:r>
      <w:r w:rsidRPr="00BA491D">
        <w:rPr>
          <w:rFonts w:ascii="Century Gothic" w:hAnsi="Century Gothic"/>
          <w:sz w:val="24"/>
          <w:szCs w:val="24"/>
        </w:rPr>
        <w:t xml:space="preserve"> </w:t>
      </w:r>
    </w:p>
    <w:p w14:paraId="28D26F27" w14:textId="22CD6898" w:rsidR="00DA0269" w:rsidRPr="00BA491D" w:rsidRDefault="00DA0269" w:rsidP="00DA0269">
      <w:pPr>
        <w:shd w:val="clear" w:color="auto" w:fill="FFFFFF"/>
        <w:spacing w:after="0" w:line="240" w:lineRule="auto"/>
        <w:jc w:val="right"/>
        <w:rPr>
          <w:rFonts w:ascii="Century Gothic" w:hAnsi="Century Gothic"/>
          <w:i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с</w:t>
      </w:r>
      <w:r w:rsidRPr="00BA491D">
        <w:rPr>
          <w:rFonts w:ascii="Century Gothic" w:hAnsi="Century Gothic"/>
          <w:sz w:val="24"/>
          <w:szCs w:val="24"/>
        </w:rPr>
        <w:t xml:space="preserve">т. метро </w:t>
      </w:r>
      <w:r w:rsidRPr="00BA491D">
        <w:rPr>
          <w:rFonts w:ascii="Century Gothic" w:hAnsi="Century Gothic"/>
          <w:i/>
          <w:sz w:val="24"/>
          <w:szCs w:val="24"/>
        </w:rPr>
        <w:t>«</w:t>
      </w:r>
      <w:r w:rsidR="0086019E">
        <w:rPr>
          <w:rFonts w:ascii="Century Gothic" w:hAnsi="Century Gothic"/>
          <w:i/>
          <w:sz w:val="24"/>
          <w:szCs w:val="24"/>
        </w:rPr>
        <w:t>Лесна</w:t>
      </w:r>
      <w:r w:rsidRPr="00BA491D">
        <w:rPr>
          <w:rFonts w:ascii="Century Gothic" w:hAnsi="Century Gothic"/>
          <w:i/>
          <w:sz w:val="24"/>
          <w:szCs w:val="24"/>
        </w:rPr>
        <w:t xml:space="preserve">я». </w:t>
      </w:r>
    </w:p>
    <w:p w14:paraId="2BFEF247" w14:textId="77777777" w:rsidR="00DA0269" w:rsidRPr="001A504A" w:rsidRDefault="00DA0269" w:rsidP="00DA0269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6EA14FBA" w14:textId="77777777" w:rsidR="00DA0269" w:rsidRPr="001A504A" w:rsidRDefault="00DA0269" w:rsidP="00DA0269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3D7C8CC7" w14:textId="3D39DEA2" w:rsidR="00DA0269" w:rsidRPr="00577824" w:rsidRDefault="00DA0269" w:rsidP="00DA0269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3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>Сухова Ксения Юлиановна</w:t>
      </w:r>
      <w:r w:rsidRPr="001A504A">
        <w:rPr>
          <w:rFonts w:ascii="Century Gothic" w:eastAsia="Times New Roman" w:hAnsi="Century Gothic" w:cs="Times New Roman"/>
          <w:i/>
          <w:sz w:val="24"/>
          <w:szCs w:val="24"/>
        </w:rPr>
        <w:t xml:space="preserve">, </w:t>
      </w:r>
      <w:r w:rsidRPr="00577824">
        <w:rPr>
          <w:rFonts w:ascii="Century Gothic" w:eastAsia="Times New Roman" w:hAnsi="Century Gothic" w:cs="Times New Roman"/>
          <w:sz w:val="24"/>
          <w:szCs w:val="23"/>
        </w:rPr>
        <w:t>заместитель директора по учебно-воспитательной работе (научно-методическая работа),</w:t>
      </w:r>
      <w:r>
        <w:rPr>
          <w:rFonts w:ascii="Century Gothic" w:eastAsia="Times New Roman" w:hAnsi="Century Gothic" w:cs="Times New Roman"/>
          <w:sz w:val="24"/>
          <w:szCs w:val="23"/>
        </w:rPr>
        <w:t xml:space="preserve"> </w:t>
      </w:r>
    </w:p>
    <w:p w14:paraId="6E319205" w14:textId="37373D01" w:rsidR="00DA0269" w:rsidRPr="00577824" w:rsidRDefault="00DA0269" w:rsidP="00DA0269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3"/>
        </w:rPr>
      </w:pPr>
      <w:r w:rsidRPr="00577824">
        <w:rPr>
          <w:rFonts w:ascii="Century Gothic" w:eastAsia="Times New Roman" w:hAnsi="Century Gothic" w:cs="Times New Roman"/>
          <w:sz w:val="24"/>
          <w:szCs w:val="23"/>
        </w:rPr>
        <w:t xml:space="preserve">Государственное бюджетное общеобразовательное учреждение </w:t>
      </w:r>
      <w:r>
        <w:rPr>
          <w:rFonts w:ascii="Century Gothic" w:eastAsia="Times New Roman" w:hAnsi="Century Gothic" w:cs="Times New Roman"/>
          <w:sz w:val="24"/>
          <w:szCs w:val="23"/>
        </w:rPr>
        <w:t xml:space="preserve">Лицей </w:t>
      </w:r>
      <w:r w:rsidRPr="00577824">
        <w:rPr>
          <w:rFonts w:ascii="Century Gothic" w:eastAsia="Times New Roman" w:hAnsi="Century Gothic" w:cs="Times New Roman"/>
          <w:sz w:val="24"/>
          <w:szCs w:val="23"/>
        </w:rPr>
        <w:t>№ </w:t>
      </w:r>
      <w:r>
        <w:rPr>
          <w:rFonts w:ascii="Century Gothic" w:eastAsia="Times New Roman" w:hAnsi="Century Gothic" w:cs="Times New Roman"/>
          <w:sz w:val="24"/>
          <w:szCs w:val="23"/>
        </w:rPr>
        <w:t>126</w:t>
      </w:r>
      <w:r w:rsidRPr="00577824">
        <w:rPr>
          <w:rFonts w:ascii="Century Gothic" w:eastAsia="Times New Roman" w:hAnsi="Century Gothic" w:cs="Times New Roman"/>
          <w:sz w:val="24"/>
          <w:szCs w:val="23"/>
        </w:rPr>
        <w:t xml:space="preserve"> Калининского района Санкт-Петербурга</w:t>
      </w:r>
    </w:p>
    <w:p w14:paraId="7EBBC0F3" w14:textId="77777777" w:rsidR="00DA0269" w:rsidRPr="001A504A" w:rsidRDefault="00DA0269" w:rsidP="00DA0269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DA0269" w:rsidRPr="001A504A" w14:paraId="063006E6" w14:textId="77777777" w:rsidTr="00F077A4">
        <w:trPr>
          <w:jc w:val="center"/>
        </w:trPr>
        <w:tc>
          <w:tcPr>
            <w:tcW w:w="1701" w:type="dxa"/>
          </w:tcPr>
          <w:p w14:paraId="03E6234A" w14:textId="2E91E97F" w:rsidR="00DA0269" w:rsidRPr="001A504A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7644" w:type="dxa"/>
          </w:tcPr>
          <w:p w14:paraId="355ED3A4" w14:textId="77777777" w:rsidR="00DA0269" w:rsidRPr="00DA0269" w:rsidRDefault="00DA0269" w:rsidP="00DA026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3"/>
              </w:rPr>
            </w:pPr>
            <w:r w:rsidRPr="00DA0269">
              <w:rPr>
                <w:rFonts w:ascii="Century Gothic" w:eastAsia="Times New Roman" w:hAnsi="Century Gothic" w:cs="Times New Roman"/>
                <w:b/>
                <w:bCs/>
                <w:i/>
                <w:sz w:val="24"/>
                <w:szCs w:val="23"/>
              </w:rPr>
              <w:t>Открытие семинара. Приветственное слово</w:t>
            </w:r>
          </w:p>
          <w:p w14:paraId="1C73FCF2" w14:textId="3E99D23F" w:rsidR="00DA0269" w:rsidRDefault="00DA0269" w:rsidP="00DA026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</w:pPr>
            <w:r w:rsidRPr="00DA0269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Рагимова</w:t>
            </w:r>
            <w:r w:rsidR="0086019E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 xml:space="preserve"> </w:t>
            </w:r>
            <w:r w:rsidR="0086019E" w:rsidRPr="00DA0269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Алевтина Алексеевна</w:t>
            </w:r>
            <w:r w:rsidRPr="00DA0269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, директор ГБОУ Лицей №126 Калининского района Санкт-Петербурга</w:t>
            </w:r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 xml:space="preserve"> </w:t>
            </w:r>
          </w:p>
          <w:p w14:paraId="33E57E6E" w14:textId="26A8AE43" w:rsidR="00DA0269" w:rsidRPr="0086019E" w:rsidRDefault="00DA0269" w:rsidP="00DA026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</w:pPr>
            <w:proofErr w:type="spellStart"/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>Авво</w:t>
            </w:r>
            <w:proofErr w:type="spellEnd"/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 xml:space="preserve"> Борис </w:t>
            </w:r>
            <w:proofErr w:type="spellStart"/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>Вольдемарович</w:t>
            </w:r>
            <w:proofErr w:type="spellEnd"/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>, кандидат педагогических наук, доцент кафедры теории и методики непрерывного педагогического образования</w:t>
            </w:r>
            <w:r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Pr="00DA0269">
              <w:rPr>
                <w:rFonts w:ascii="Century Gothic" w:eastAsia="Times New Roman" w:hAnsi="Century Gothic" w:cs="Times New Roman"/>
                <w:i/>
                <w:iCs/>
                <w:sz w:val="24"/>
                <w:szCs w:val="23"/>
              </w:rPr>
              <w:t>Российского государственного педагогического университета им. А.И. Герцена</w:t>
            </w:r>
          </w:p>
        </w:tc>
      </w:tr>
      <w:tr w:rsidR="00DA0269" w:rsidRPr="001A504A" w14:paraId="53C026D3" w14:textId="77777777" w:rsidTr="00F077A4">
        <w:trPr>
          <w:jc w:val="center"/>
        </w:trPr>
        <w:tc>
          <w:tcPr>
            <w:tcW w:w="1701" w:type="dxa"/>
          </w:tcPr>
          <w:p w14:paraId="7B855D39" w14:textId="4E342F6C" w:rsidR="00DA0269" w:rsidRPr="001A504A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25</w:t>
            </w:r>
          </w:p>
        </w:tc>
        <w:tc>
          <w:tcPr>
            <w:tcW w:w="7644" w:type="dxa"/>
          </w:tcPr>
          <w:p w14:paraId="70D1C60F" w14:textId="77777777" w:rsidR="00DA0269" w:rsidRPr="00DA0269" w:rsidRDefault="00DA0269" w:rsidP="00DA0269">
            <w:pPr>
              <w:tabs>
                <w:tab w:val="left" w:pos="34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DA0269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Атлас новых профессий: из прошлого через настоящее в будущее</w:t>
            </w:r>
          </w:p>
          <w:p w14:paraId="78A1862E" w14:textId="77777777" w:rsidR="00DA0269" w:rsidRPr="001A504A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71741CB8" w14:textId="562AB67C" w:rsidR="00DA0269" w:rsidRPr="00DA0269" w:rsidRDefault="00DA0269" w:rsidP="00DA026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Сухова</w:t>
            </w:r>
            <w:r w:rsidR="0086019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="0086019E"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Ксения </w:t>
            </w:r>
            <w:proofErr w:type="spellStart"/>
            <w:r w:rsidR="0086019E"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Юлиановна</w:t>
            </w:r>
            <w:proofErr w:type="spellEnd"/>
            <w:r w:rsidRPr="00DA0269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, учитель физики, заместитель директора ГБОУ Лицей №126 Калининского района Санкт-Петербурга</w:t>
            </w:r>
            <w:r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</w:p>
          <w:p w14:paraId="67A583DA" w14:textId="163DEA82" w:rsidR="00DA0269" w:rsidRPr="00AE105F" w:rsidRDefault="00DA0269" w:rsidP="00DA0269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Кольцова</w:t>
            </w:r>
            <w:r w:rsidR="0086019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="0086019E"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Ольга Геннадьевна</w:t>
            </w:r>
            <w:r w:rsidRPr="00DA0269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учитель русского языка и литературы, </w:t>
            </w:r>
            <w:r w:rsidRPr="00DA0269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заместитель директора ГБОУ Лицей №126 Калининского района Санкт-Петербурга</w:t>
            </w:r>
          </w:p>
        </w:tc>
      </w:tr>
      <w:tr w:rsidR="00DA0269" w:rsidRPr="001A504A" w14:paraId="0B7027F1" w14:textId="77777777" w:rsidTr="00F077A4">
        <w:trPr>
          <w:trHeight w:val="1208"/>
          <w:jc w:val="center"/>
        </w:trPr>
        <w:tc>
          <w:tcPr>
            <w:tcW w:w="1701" w:type="dxa"/>
          </w:tcPr>
          <w:p w14:paraId="1ADC4DE0" w14:textId="77777777" w:rsidR="009A0E5D" w:rsidRDefault="009A0E5D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0A4CCA32" w14:textId="77777777" w:rsidR="009A0E5D" w:rsidRDefault="009A0E5D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E2DCC3F" w14:textId="77777777" w:rsidR="009A0E5D" w:rsidRDefault="009A0E5D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FD47202" w14:textId="77777777" w:rsidR="0086019E" w:rsidRDefault="0086019E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0FA33F4" w14:textId="605A35F2" w:rsidR="00DA0269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30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4.5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14:paraId="0D9E4452" w14:textId="0CB529E9" w:rsidR="009A0E5D" w:rsidRPr="001A504A" w:rsidRDefault="009A0E5D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712CECF9" w14:textId="14565BB1" w:rsidR="00DA0269" w:rsidRPr="009A0E5D" w:rsidRDefault="00D61760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Мастер-классы по формированию траектории предпрофессиональной подготовки обучающихся: из опыта работы</w:t>
            </w:r>
          </w:p>
          <w:p w14:paraId="4BD53719" w14:textId="77777777" w:rsidR="00D61760" w:rsidRPr="001A504A" w:rsidRDefault="00D61760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14"/>
                <w:szCs w:val="23"/>
              </w:rPr>
            </w:pPr>
          </w:p>
          <w:p w14:paraId="7E91DC6D" w14:textId="5FCE4125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  <w:proofErr w:type="spellStart"/>
            <w:r w:rsidRPr="009A0E5D"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  <w:t>Медиастудия</w:t>
            </w:r>
            <w:proofErr w:type="spellEnd"/>
          </w:p>
          <w:p w14:paraId="3CC2447F" w14:textId="4C3C5E62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</w:pPr>
            <w:proofErr w:type="spellStart"/>
            <w:r w:rsidRPr="009A0E5D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Халецкая</w:t>
            </w:r>
            <w:proofErr w:type="spellEnd"/>
            <w:r w:rsidR="0086019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="0086019E" w:rsidRPr="009A0E5D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Ольга Евгеньевна</w:t>
            </w:r>
            <w:r w:rsidRPr="009A0E5D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, педагог дополнительного образования ГБОУ Лицей №126 </w:t>
            </w:r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Калининского района Санкт-Петербурга</w:t>
            </w:r>
            <w:r w:rsidRPr="009A0E5D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 </w:t>
            </w:r>
          </w:p>
          <w:p w14:paraId="5EC931CE" w14:textId="77777777" w:rsidR="00DA0269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Иванов Павел Игоревич, педагог дополнительного образования ГБОУ Лицей №126 </w:t>
            </w:r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Калининского района Санкт-Петербурга</w:t>
            </w:r>
          </w:p>
          <w:p w14:paraId="638BF62E" w14:textId="36E8D6C0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</w:p>
        </w:tc>
      </w:tr>
      <w:tr w:rsidR="00DA0269" w:rsidRPr="001A504A" w14:paraId="4FC0B45C" w14:textId="77777777" w:rsidTr="00F077A4">
        <w:trPr>
          <w:trHeight w:val="665"/>
          <w:jc w:val="center"/>
        </w:trPr>
        <w:tc>
          <w:tcPr>
            <w:tcW w:w="1701" w:type="dxa"/>
          </w:tcPr>
          <w:p w14:paraId="68B90B3C" w14:textId="4B2B890E" w:rsidR="00DA0269" w:rsidRPr="001A504A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4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–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7644" w:type="dxa"/>
          </w:tcPr>
          <w:p w14:paraId="1D8345B0" w14:textId="77777777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4"/>
                <w:szCs w:val="23"/>
              </w:rPr>
              <w:t>Оператор БПЛА</w:t>
            </w:r>
          </w:p>
          <w:p w14:paraId="501544C8" w14:textId="77777777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Крылатых Данил Николаевич, педагог дополнительного образования ЦЦО «</w:t>
            </w:r>
            <w:proofErr w:type="spellStart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ИнфинITи</w:t>
            </w:r>
            <w:proofErr w:type="spellEnd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» (ГБОУ Лицей №126) Калининского района Санкт-Петербурга</w:t>
            </w:r>
          </w:p>
          <w:p w14:paraId="5AFC904F" w14:textId="77777777" w:rsid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Дьяченко Элина Александровна, педагог дополнительного образования ЦЦО «</w:t>
            </w:r>
            <w:proofErr w:type="spellStart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ИнфинITи</w:t>
            </w:r>
            <w:proofErr w:type="spellEnd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» (ГБОУ Лицей №126) Калининского района Санкт-Петербурга</w:t>
            </w:r>
          </w:p>
          <w:p w14:paraId="268B797F" w14:textId="024184E5" w:rsidR="00DA0269" w:rsidRPr="001A504A" w:rsidRDefault="00DA0269" w:rsidP="00F077A4">
            <w:pPr>
              <w:widowControl w:val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DA0269" w:rsidRPr="001A504A" w14:paraId="6CC26ACD" w14:textId="77777777" w:rsidTr="00F077A4">
        <w:trPr>
          <w:trHeight w:val="1234"/>
          <w:jc w:val="center"/>
        </w:trPr>
        <w:tc>
          <w:tcPr>
            <w:tcW w:w="1701" w:type="dxa"/>
          </w:tcPr>
          <w:p w14:paraId="2ED4023E" w14:textId="5C7FF289" w:rsidR="00DA0269" w:rsidRPr="00AA2713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1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0-1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14:paraId="1666CFAE" w14:textId="77777777" w:rsidR="00DA0269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06137925" w14:textId="77777777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4"/>
                <w:szCs w:val="23"/>
                <w:lang w:val="en-US"/>
              </w:rPr>
              <w:t>VR</w:t>
            </w:r>
            <w:r w:rsidRPr="009A0E5D">
              <w:rPr>
                <w:rFonts w:ascii="Century Gothic" w:eastAsia="Times New Roman" w:hAnsi="Century Gothic" w:cs="Times New Roman"/>
                <w:b/>
                <w:bCs/>
                <w:i/>
                <w:iCs/>
                <w:sz w:val="24"/>
                <w:szCs w:val="23"/>
              </w:rPr>
              <w:t>-разработчик</w:t>
            </w:r>
          </w:p>
          <w:p w14:paraId="341B3B1C" w14:textId="72A366D1" w:rsidR="009A0E5D" w:rsidRPr="009A0E5D" w:rsidRDefault="009A0E5D" w:rsidP="009A0E5D">
            <w:pPr>
              <w:widowControl w:val="0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  <w:proofErr w:type="spellStart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Голева</w:t>
            </w:r>
            <w:proofErr w:type="spellEnd"/>
            <w:r w:rsidR="0086019E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 xml:space="preserve"> </w:t>
            </w:r>
            <w:r w:rsidR="0086019E"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Екатерина Александровна</w:t>
            </w:r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, педагог дополнительного образования ЦЦО «</w:t>
            </w:r>
            <w:proofErr w:type="spellStart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ИнфинITи</w:t>
            </w:r>
            <w:proofErr w:type="spellEnd"/>
            <w:r w:rsidRPr="009A0E5D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 xml:space="preserve">» (ГБОУ Лицей №126) Калининского района Санкт-Петербурга </w:t>
            </w:r>
          </w:p>
          <w:p w14:paraId="013A00CF" w14:textId="10505803" w:rsidR="00DA0269" w:rsidRPr="00AA2713" w:rsidRDefault="009A0E5D" w:rsidP="009A0E5D">
            <w:pPr>
              <w:pStyle w:val="1423"/>
              <w:widowControl w:val="0"/>
              <w:spacing w:before="0" w:beforeAutospacing="0" w:after="0" w:afterAutospacing="0"/>
              <w:rPr>
                <w:rFonts w:ascii="Century Gothic" w:hAnsi="Century Gothic"/>
                <w:b/>
                <w:szCs w:val="23"/>
              </w:rPr>
            </w:pPr>
            <w:r w:rsidRPr="009A0E5D">
              <w:rPr>
                <w:rFonts w:ascii="Century Gothic" w:hAnsi="Century Gothic"/>
                <w:bCs/>
                <w:i/>
                <w:iCs/>
                <w:szCs w:val="23"/>
              </w:rPr>
              <w:t>Андреева Мария Андреевна, учитель математики ГБОУ Лицей №126 Калининского района Санкт-Петербурга</w:t>
            </w:r>
            <w:r w:rsidR="00DA0269" w:rsidRPr="00AA2713">
              <w:rPr>
                <w:rFonts w:ascii="Century Gothic" w:hAnsi="Century Gothic"/>
                <w:b/>
                <w:szCs w:val="23"/>
              </w:rPr>
              <w:t xml:space="preserve"> </w:t>
            </w:r>
          </w:p>
          <w:p w14:paraId="4021D3AD" w14:textId="754D1AF7" w:rsidR="00DA0269" w:rsidRPr="00AE105F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</w:tc>
      </w:tr>
      <w:tr w:rsidR="00DA0269" w:rsidRPr="00AE105F" w14:paraId="65BDFB67" w14:textId="77777777" w:rsidTr="00F077A4">
        <w:trPr>
          <w:trHeight w:val="1234"/>
          <w:jc w:val="center"/>
        </w:trPr>
        <w:tc>
          <w:tcPr>
            <w:tcW w:w="9345" w:type="dxa"/>
            <w:gridSpan w:val="2"/>
          </w:tcPr>
          <w:p w14:paraId="22F9D71B" w14:textId="7F09DDD9" w:rsidR="00DA0269" w:rsidRPr="0041765C" w:rsidRDefault="009A0E5D" w:rsidP="0086019E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1F4E79" w:themeColor="accent1" w:themeShade="80"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color w:val="1F4E79" w:themeColor="accent1" w:themeShade="80"/>
                <w:sz w:val="24"/>
                <w:szCs w:val="23"/>
              </w:rPr>
              <w:t>Калейдоскоп педагогических идей: из опыта работы</w:t>
            </w:r>
          </w:p>
        </w:tc>
      </w:tr>
      <w:tr w:rsidR="00DA0269" w:rsidRPr="001A504A" w14:paraId="72796DA4" w14:textId="77777777" w:rsidTr="00F077A4">
        <w:trPr>
          <w:trHeight w:val="1234"/>
          <w:jc w:val="center"/>
        </w:trPr>
        <w:tc>
          <w:tcPr>
            <w:tcW w:w="1701" w:type="dxa"/>
          </w:tcPr>
          <w:p w14:paraId="44627B08" w14:textId="7E618640" w:rsidR="00DA0269" w:rsidRPr="00AA2713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3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0-15.</w:t>
            </w:r>
            <w:r w:rsidR="009A0E5D"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14:paraId="1116A8DE" w14:textId="77777777" w:rsidR="00DA0269" w:rsidRPr="00AA2713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2E273CF3" w14:textId="77777777" w:rsidR="009A0E5D" w:rsidRPr="009A0E5D" w:rsidRDefault="009A0E5D" w:rsidP="009A0E5D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9A0E5D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Возможности траектории предпрофессиональной подготовки обучающихся для формирования различных видов функциональной грамотности (математическая, естественнонаучная и читательская грамотность)</w:t>
            </w:r>
          </w:p>
          <w:p w14:paraId="4A7ABC64" w14:textId="77777777" w:rsidR="00DA0269" w:rsidRDefault="00DA0269" w:rsidP="00F077A4">
            <w:pPr>
              <w:widowControl w:val="0"/>
              <w:shd w:val="clear" w:color="auto" w:fill="FFFFFF"/>
              <w:tabs>
                <w:tab w:val="left" w:pos="284"/>
                <w:tab w:val="left" w:pos="426"/>
                <w:tab w:val="left" w:pos="709"/>
              </w:tabs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FC6A699" w14:textId="77777777" w:rsidR="0041765C" w:rsidRP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Маврина Светлана Анатольевна, учитель физики, 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заместитель директора ГБОУ Лицей №126 Калининского района Санкт-Петербурга</w:t>
            </w:r>
          </w:p>
          <w:p w14:paraId="22F20A2F" w14:textId="39A40AC5" w:rsidR="0041765C" w:rsidRP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</w:pPr>
            <w:proofErr w:type="spell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Снежинская</w:t>
            </w:r>
            <w:proofErr w:type="spellEnd"/>
            <w:r w:rsidR="0086019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="0086019E"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Ксения Владимировна</w:t>
            </w: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учитель русского зыка и литературы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, ГБОУ Лицей №126 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Калининского района Санкт-Петербурга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 </w:t>
            </w:r>
          </w:p>
          <w:p w14:paraId="3A7D754E" w14:textId="77777777" w:rsidR="0041765C" w:rsidRP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Ольшина Марина Валерьевна, учитель математики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, ГБОУ Лицей №126 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Калининского района Санкт-Петербурга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 </w:t>
            </w:r>
          </w:p>
          <w:p w14:paraId="7A0A0F11" w14:textId="77777777" w:rsidR="0041765C" w:rsidRP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Гудкова Ольга Викторовна, учитель математики ГБОУ Лицей №126 Калининского района Санкт-Петербурга</w:t>
            </w:r>
          </w:p>
          <w:p w14:paraId="34CAFAFF" w14:textId="587778BD" w:rsidR="00DA0269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Попова</w:t>
            </w:r>
            <w:r w:rsidR="0086019E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 </w:t>
            </w:r>
            <w:r w:rsidR="0086019E"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>Людмила Павловна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sz w:val="24"/>
                <w:szCs w:val="23"/>
              </w:rPr>
              <w:t xml:space="preserve">, учитель биологии ГБОУ Лицей №126 </w:t>
            </w:r>
            <w:r w:rsidRPr="0041765C">
              <w:rPr>
                <w:rFonts w:ascii="Century Gothic" w:eastAsia="Times New Roman" w:hAnsi="Century Gothic" w:cs="Times New Roman"/>
                <w:bCs/>
                <w:i/>
                <w:iCs/>
                <w:sz w:val="24"/>
                <w:szCs w:val="23"/>
              </w:rPr>
              <w:t>Калининского района Санкт-Петербурга</w:t>
            </w:r>
          </w:p>
          <w:p w14:paraId="617DB4D3" w14:textId="77777777" w:rsidR="0086019E" w:rsidRDefault="0086019E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iCs/>
                <w:sz w:val="24"/>
                <w:szCs w:val="23"/>
              </w:rPr>
            </w:pPr>
          </w:p>
          <w:p w14:paraId="37468E0F" w14:textId="41A13BBE" w:rsidR="0041765C" w:rsidRPr="00174ADD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iCs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b/>
                <w:iCs/>
                <w:sz w:val="24"/>
                <w:szCs w:val="23"/>
              </w:rPr>
              <w:t>Обучение первой профессии как компонент   предпрофессиональной подготовки учащихся</w:t>
            </w:r>
          </w:p>
          <w:p w14:paraId="4DFB9B7D" w14:textId="77777777" w:rsidR="0041765C" w:rsidRP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i/>
                <w:sz w:val="24"/>
                <w:szCs w:val="23"/>
              </w:rPr>
            </w:pPr>
          </w:p>
          <w:p w14:paraId="6550CD96" w14:textId="07E6F066" w:rsidR="0041765C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lastRenderedPageBreak/>
              <w:t>Фетисова</w:t>
            </w:r>
            <w:r w:rsidR="0086019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="0086019E"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Татьяна Николаевна</w:t>
            </w: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, методист ГБНОУ «Центр опережающей профессиональной подготовки Санкт-Петербурга», преподаватель ГБПОУ педагогический колледж № 1 им. Н. А. Некрасова</w:t>
            </w:r>
          </w:p>
          <w:p w14:paraId="619A2B3B" w14:textId="28C4985D" w:rsidR="0041765C" w:rsidRPr="00AE105F" w:rsidRDefault="0041765C" w:rsidP="0041765C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</w:tc>
      </w:tr>
      <w:tr w:rsidR="00DA0269" w:rsidRPr="001A504A" w14:paraId="069A5134" w14:textId="77777777" w:rsidTr="00F077A4">
        <w:trPr>
          <w:trHeight w:val="1234"/>
          <w:jc w:val="center"/>
        </w:trPr>
        <w:tc>
          <w:tcPr>
            <w:tcW w:w="1701" w:type="dxa"/>
          </w:tcPr>
          <w:p w14:paraId="10C2C66B" w14:textId="77777777" w:rsidR="00DA0269" w:rsidRDefault="00DA0269" w:rsidP="00F077A4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Запись </w:t>
            </w:r>
          </w:p>
        </w:tc>
        <w:tc>
          <w:tcPr>
            <w:tcW w:w="7644" w:type="dxa"/>
          </w:tcPr>
          <w:p w14:paraId="1B42B4D7" w14:textId="77777777" w:rsidR="00DA0269" w:rsidRPr="007122DD" w:rsidRDefault="00DA0269" w:rsidP="00F077A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7122DD">
              <w:rPr>
                <w:rFonts w:ascii="Times New Roman" w:eastAsia="Times New Roman" w:hAnsi="Times New Roman" w:cs="Times New Roman"/>
                <w:b/>
                <w:iCs/>
                <w:color w:val="1F4E79" w:themeColor="accent1" w:themeShade="80"/>
                <w:sz w:val="24"/>
                <w:szCs w:val="24"/>
                <w:lang w:eastAsia="ru-RU"/>
              </w:rPr>
              <w:t>СТЕНДОВЫЕ ДОКЛАДЫ</w:t>
            </w:r>
          </w:p>
          <w:p w14:paraId="692057E5" w14:textId="77777777" w:rsidR="00DA0269" w:rsidRDefault="00DA0269" w:rsidP="00F077A4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8D8EA73" w14:textId="58DFD183" w:rsidR="00DA0269" w:rsidRPr="0086019E" w:rsidRDefault="0041765C" w:rsidP="0086019E">
            <w:pPr>
              <w:widowControl w:val="0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86019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Просто о сложном</w:t>
            </w:r>
          </w:p>
          <w:p w14:paraId="23E0F805" w14:textId="06A261D2" w:rsidR="00DA0269" w:rsidRDefault="0041765C" w:rsidP="00F077A4">
            <w:pPr>
              <w:widowControl w:val="0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Покашникова</w:t>
            </w:r>
            <w:proofErr w:type="spell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Мария Владимировна, учитель биологии, Муниципальное автономное общеобразовательное учреждение «Средняя общеобразовательная школа №8 с углубленным изучением математики и английского языка» г. Боровичи Новгородской области</w:t>
            </w:r>
          </w:p>
          <w:p w14:paraId="7F0934FE" w14:textId="77777777" w:rsidR="0041765C" w:rsidRDefault="0041765C" w:rsidP="00F077A4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</w:p>
          <w:p w14:paraId="28A9C77E" w14:textId="77777777" w:rsidR="0041765C" w:rsidRPr="0086019E" w:rsidRDefault="0041765C" w:rsidP="0086019E">
            <w:pPr>
              <w:widowControl w:val="0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86019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Организация работы в профильных классах в учреждениях образования расположенных в сельской местности (из опыта работы)</w:t>
            </w:r>
          </w:p>
          <w:p w14:paraId="6D7CD4F7" w14:textId="77777777" w:rsidR="0041765C" w:rsidRPr="0041765C" w:rsidRDefault="0041765C" w:rsidP="0041765C">
            <w:pPr>
              <w:widowControl w:val="0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Мельникова Лилия Геннадьевна, директор </w:t>
            </w:r>
            <w:proofErr w:type="gram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ГУО  «</w:t>
            </w:r>
            <w:proofErr w:type="spellStart"/>
            <w:proofErr w:type="gram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Межитская</w:t>
            </w:r>
            <w:proofErr w:type="spell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средняя школа» Могилевского района  Могилевской области Республики Беларусь</w:t>
            </w:r>
          </w:p>
          <w:p w14:paraId="230C2EF1" w14:textId="69030C5A" w:rsidR="00DA0269" w:rsidRDefault="0041765C" w:rsidP="0041765C">
            <w:pPr>
              <w:widowControl w:val="0"/>
              <w:rPr>
                <w:rFonts w:ascii="Century Gothic" w:eastAsia="Times New Roman" w:hAnsi="Century Gothic" w:cs="Times New Roman"/>
                <w:sz w:val="24"/>
                <w:szCs w:val="23"/>
              </w:rPr>
            </w:pPr>
            <w:proofErr w:type="spell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Трей</w:t>
            </w:r>
            <w:proofErr w:type="spell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Андрей </w:t>
            </w:r>
            <w:proofErr w:type="spell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Айвовович</w:t>
            </w:r>
            <w:proofErr w:type="spell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заместитель директора </w:t>
            </w:r>
            <w:proofErr w:type="gramStart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ГУО  «</w:t>
            </w:r>
            <w:proofErr w:type="spellStart"/>
            <w:proofErr w:type="gram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Межитская</w:t>
            </w:r>
            <w:proofErr w:type="spellEnd"/>
            <w:r w:rsidRPr="0041765C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средняя школа» Могилевского района  Могилевской области Республики Беларусь</w:t>
            </w:r>
          </w:p>
          <w:p w14:paraId="14972CB1" w14:textId="34FDC604" w:rsidR="00DA0269" w:rsidRPr="00371401" w:rsidRDefault="00DA0269" w:rsidP="00F077A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ADD" w:rsidRPr="001A504A" w14:paraId="37814A34" w14:textId="77777777" w:rsidTr="00F077A4">
        <w:trPr>
          <w:trHeight w:val="1234"/>
          <w:jc w:val="center"/>
        </w:trPr>
        <w:tc>
          <w:tcPr>
            <w:tcW w:w="1701" w:type="dxa"/>
          </w:tcPr>
          <w:p w14:paraId="645F8535" w14:textId="33D68B43" w:rsidR="00174ADD" w:rsidRPr="00AA2713" w:rsidRDefault="00174ADD" w:rsidP="00174AD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15.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5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0-1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6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  <w:r w:rsidRPr="00AA2713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  <w:p w14:paraId="57FDCA09" w14:textId="72D805B2" w:rsidR="00174ADD" w:rsidRPr="00AA2713" w:rsidRDefault="00174ADD" w:rsidP="00F077A4">
            <w:pPr>
              <w:tabs>
                <w:tab w:val="left" w:pos="3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4" w:type="dxa"/>
          </w:tcPr>
          <w:p w14:paraId="03CC9203" w14:textId="0BABEC88" w:rsidR="00174ADD" w:rsidRDefault="00174ADD" w:rsidP="00174AD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iCs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b/>
                <w:iCs/>
                <w:sz w:val="24"/>
                <w:szCs w:val="23"/>
              </w:rPr>
              <w:t>Подведение итогов</w:t>
            </w:r>
          </w:p>
          <w:p w14:paraId="3E3CA48B" w14:textId="39B10B3B" w:rsidR="00174ADD" w:rsidRPr="00174ADD" w:rsidRDefault="00174ADD" w:rsidP="00174ADD">
            <w:pPr>
              <w:rPr>
                <w:rFonts w:ascii="Century Gothic" w:eastAsia="Times New Roman" w:hAnsi="Century Gothic" w:cs="Times New Roman"/>
                <w:color w:val="1F4E79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174ADD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Авво</w:t>
            </w:r>
            <w:proofErr w:type="spellEnd"/>
            <w:r w:rsidRPr="00174ADD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Борис </w:t>
            </w:r>
            <w:proofErr w:type="spellStart"/>
            <w:r w:rsidRPr="00174ADD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Вольдемарович</w:t>
            </w:r>
            <w:proofErr w:type="spellEnd"/>
            <w:r w:rsidRPr="00174ADD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, кандидат педагогических наук, доцент кафедры теории и методики непрерывного педагогического образования Российского государственного педагогического университета им. А.И. Герцена</w:t>
            </w:r>
          </w:p>
        </w:tc>
      </w:tr>
    </w:tbl>
    <w:p w14:paraId="30E50FA1" w14:textId="77777777" w:rsidR="00DA0269" w:rsidRPr="00DA0269" w:rsidRDefault="00DA0269" w:rsidP="007122DD">
      <w:pPr>
        <w:rPr>
          <w:color w:val="0070C0"/>
        </w:rPr>
      </w:pPr>
    </w:p>
    <w:p w14:paraId="20BF9C38" w14:textId="77777777" w:rsidR="00B663D7" w:rsidRPr="00014696" w:rsidRDefault="00B663D7" w:rsidP="00B663D7">
      <w:pPr>
        <w:pageBreakBefore/>
        <w:spacing w:after="0"/>
        <w:jc w:val="center"/>
        <w:rPr>
          <w:rFonts w:ascii="Century Gothic" w:hAnsi="Century Gothic" w:cs="Times New Roman"/>
          <w:b/>
          <w:color w:val="0070C0"/>
          <w:sz w:val="32"/>
          <w:szCs w:val="28"/>
        </w:rPr>
      </w:pPr>
      <w:r>
        <w:rPr>
          <w:rFonts w:ascii="Century Gothic" w:hAnsi="Century Gothic" w:cs="Times New Roman"/>
          <w:b/>
          <w:color w:val="0070C0"/>
          <w:sz w:val="32"/>
          <w:szCs w:val="28"/>
        </w:rPr>
        <w:lastRenderedPageBreak/>
        <w:t xml:space="preserve">СЕКЦИЯ </w:t>
      </w:r>
      <w:r w:rsidRPr="00014696">
        <w:rPr>
          <w:rFonts w:ascii="Century Gothic" w:hAnsi="Century Gothic" w:cs="Times New Roman"/>
          <w:b/>
          <w:color w:val="0070C0"/>
          <w:sz w:val="32"/>
          <w:szCs w:val="28"/>
        </w:rPr>
        <w:t>7</w:t>
      </w:r>
    </w:p>
    <w:p w14:paraId="71D8D619" w14:textId="77777777" w:rsidR="00B663D7" w:rsidRPr="00B663D7" w:rsidRDefault="00B663D7" w:rsidP="00B663D7">
      <w:pPr>
        <w:spacing w:after="0"/>
        <w:jc w:val="center"/>
        <w:rPr>
          <w:rFonts w:ascii="Century Gothic" w:hAnsi="Century Gothic" w:cs="Times New Roman"/>
          <w:b/>
          <w:color w:val="0070C0"/>
          <w:sz w:val="28"/>
          <w:szCs w:val="28"/>
        </w:rPr>
      </w:pPr>
      <w:r w:rsidRPr="00B663D7">
        <w:rPr>
          <w:rFonts w:ascii="Century Gothic" w:hAnsi="Century Gothic" w:cs="Times New Roman"/>
          <w:b/>
          <w:color w:val="0070C0"/>
          <w:sz w:val="28"/>
          <w:szCs w:val="28"/>
        </w:rPr>
        <w:t xml:space="preserve">Иностранный язык как инвестиционное решение </w:t>
      </w:r>
    </w:p>
    <w:p w14:paraId="269A8168" w14:textId="77777777" w:rsidR="00B663D7" w:rsidRPr="00B663D7" w:rsidRDefault="00B663D7" w:rsidP="00B663D7">
      <w:pPr>
        <w:spacing w:after="0"/>
        <w:jc w:val="center"/>
        <w:rPr>
          <w:rFonts w:ascii="Century Gothic" w:hAnsi="Century Gothic" w:cs="Times New Roman"/>
          <w:b/>
          <w:color w:val="0070C0"/>
          <w:sz w:val="28"/>
          <w:szCs w:val="28"/>
        </w:rPr>
      </w:pPr>
      <w:r w:rsidRPr="00B663D7">
        <w:rPr>
          <w:rFonts w:ascii="Century Gothic" w:hAnsi="Century Gothic" w:cs="Times New Roman"/>
          <w:b/>
          <w:color w:val="0070C0"/>
          <w:sz w:val="28"/>
          <w:szCs w:val="28"/>
        </w:rPr>
        <w:t xml:space="preserve">в контексте предпрофессиональной подготовки </w:t>
      </w:r>
    </w:p>
    <w:p w14:paraId="1063443B" w14:textId="77777777" w:rsidR="00B663D7" w:rsidRDefault="00B663D7" w:rsidP="00B663D7">
      <w:pPr>
        <w:spacing w:after="0"/>
        <w:jc w:val="center"/>
        <w:rPr>
          <w:rFonts w:ascii="Century Gothic" w:hAnsi="Century Gothic" w:cs="Times New Roman"/>
          <w:b/>
          <w:color w:val="0070C0"/>
          <w:sz w:val="28"/>
          <w:szCs w:val="28"/>
        </w:rPr>
      </w:pPr>
      <w:r w:rsidRPr="00B663D7">
        <w:rPr>
          <w:rFonts w:ascii="Century Gothic" w:hAnsi="Century Gothic" w:cs="Times New Roman"/>
          <w:b/>
          <w:color w:val="0070C0"/>
          <w:sz w:val="28"/>
          <w:szCs w:val="28"/>
        </w:rPr>
        <w:t>современного конкурентно-способного специалиста</w:t>
      </w:r>
    </w:p>
    <w:p w14:paraId="4B3D4FEB" w14:textId="77777777" w:rsidR="00615D2D" w:rsidRPr="00615D2D" w:rsidRDefault="00615D2D" w:rsidP="00615D2D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15D2D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615D2D">
        <w:rPr>
          <w:rFonts w:ascii="Century Gothic" w:eastAsia="Times New Roman" w:hAnsi="Century Gothic" w:cs="Times New Roman"/>
          <w:sz w:val="24"/>
          <w:szCs w:val="24"/>
        </w:rPr>
        <w:t>13.00- 16.00</w:t>
      </w:r>
    </w:p>
    <w:p w14:paraId="0A2FC4F7" w14:textId="77777777" w:rsidR="00615D2D" w:rsidRPr="00615D2D" w:rsidRDefault="00615D2D" w:rsidP="00615D2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15D2D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65A3DBFE" w14:textId="77777777" w:rsidR="00615D2D" w:rsidRPr="00615D2D" w:rsidRDefault="00615D2D" w:rsidP="00615D2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615D2D">
        <w:rPr>
          <w:rFonts w:ascii="Century Gothic" w:hAnsi="Century Gothic"/>
          <w:i/>
          <w:sz w:val="24"/>
          <w:szCs w:val="24"/>
        </w:rPr>
        <w:t xml:space="preserve">ЦНППМ СПб АППО </w:t>
      </w:r>
    </w:p>
    <w:p w14:paraId="5A3B9C2D" w14:textId="77777777" w:rsidR="00615D2D" w:rsidRPr="00615D2D" w:rsidRDefault="00615D2D" w:rsidP="00615D2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615D2D">
        <w:rPr>
          <w:rFonts w:ascii="Century Gothic" w:hAnsi="Century Gothic"/>
          <w:i/>
          <w:sz w:val="24"/>
          <w:szCs w:val="24"/>
        </w:rPr>
        <w:t>ул. Ломоносова, 11-13,</w:t>
      </w:r>
      <w:r w:rsidRPr="00615D2D">
        <w:rPr>
          <w:sz w:val="24"/>
          <w:szCs w:val="24"/>
        </w:rPr>
        <w:t xml:space="preserve"> </w:t>
      </w:r>
      <w:r w:rsidRPr="00615D2D">
        <w:rPr>
          <w:rFonts w:ascii="Century Gothic" w:hAnsi="Century Gothic"/>
          <w:i/>
          <w:sz w:val="24"/>
          <w:szCs w:val="24"/>
        </w:rPr>
        <w:t xml:space="preserve">метро «Владимирская», «Достоевская», </w:t>
      </w:r>
    </w:p>
    <w:p w14:paraId="3BE362AF" w14:textId="77777777" w:rsidR="00615D2D" w:rsidRPr="00615D2D" w:rsidRDefault="00615D2D" w:rsidP="00615D2D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615D2D">
        <w:rPr>
          <w:rFonts w:ascii="Century Gothic" w:hAnsi="Century Gothic"/>
          <w:i/>
          <w:sz w:val="24"/>
          <w:szCs w:val="24"/>
        </w:rPr>
        <w:t xml:space="preserve">4 этаж </w:t>
      </w:r>
      <w:r w:rsidRPr="00615D2D">
        <w:rPr>
          <w:rFonts w:ascii="Century Gothic" w:hAnsi="Century Gothic"/>
          <w:sz w:val="24"/>
          <w:szCs w:val="24"/>
        </w:rPr>
        <w:t>ауд. 429</w:t>
      </w:r>
    </w:p>
    <w:p w14:paraId="1D4DA27A" w14:textId="77777777" w:rsidR="00B663D7" w:rsidRPr="001A504A" w:rsidRDefault="00B663D7" w:rsidP="00B663D7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465EE010" w14:textId="77777777" w:rsidR="00B663D7" w:rsidRPr="001A504A" w:rsidRDefault="00B663D7" w:rsidP="00B663D7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1A504A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40C69310" w14:textId="77777777" w:rsidR="00B663D7" w:rsidRDefault="00B663D7" w:rsidP="00B663D7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4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 xml:space="preserve">Кузнецова Екатерина Николаевна, кандидат педагогических наук, методист ЦНППМ </w:t>
      </w:r>
      <w:r w:rsidR="003B4EFA">
        <w:rPr>
          <w:rFonts w:ascii="Century Gothic" w:eastAsia="Times New Roman" w:hAnsi="Century Gothic" w:cs="Times New Roman"/>
          <w:i/>
          <w:sz w:val="24"/>
          <w:szCs w:val="24"/>
        </w:rPr>
        <w:t>СПб АППО</w:t>
      </w:r>
    </w:p>
    <w:p w14:paraId="1D04B112" w14:textId="77777777" w:rsidR="00B663D7" w:rsidRPr="00014696" w:rsidRDefault="00B663D7" w:rsidP="00B663D7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4"/>
          <w:szCs w:val="24"/>
        </w:rPr>
      </w:pPr>
      <w:r>
        <w:rPr>
          <w:rFonts w:ascii="Century Gothic" w:eastAsia="Times New Roman" w:hAnsi="Century Gothic" w:cs="Times New Roman"/>
          <w:i/>
          <w:sz w:val="24"/>
          <w:szCs w:val="24"/>
        </w:rPr>
        <w:t xml:space="preserve">Харитонова Татьяна Сергеевна, </w:t>
      </w:r>
      <w:r w:rsidRPr="00014696">
        <w:rPr>
          <w:rFonts w:ascii="Century Gothic" w:eastAsia="Times New Roman" w:hAnsi="Century Gothic" w:cs="Times New Roman"/>
          <w:i/>
          <w:sz w:val="24"/>
          <w:szCs w:val="24"/>
        </w:rPr>
        <w:t>методист ЦНППМ СПБ АППО</w:t>
      </w:r>
    </w:p>
    <w:p w14:paraId="5809B45D" w14:textId="77777777" w:rsidR="00B663D7" w:rsidRPr="001A504A" w:rsidRDefault="00B663D7" w:rsidP="00B663D7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B663D7" w:rsidRPr="001A504A" w14:paraId="45B65406" w14:textId="77777777" w:rsidTr="00615D2D">
        <w:trPr>
          <w:jc w:val="center"/>
        </w:trPr>
        <w:tc>
          <w:tcPr>
            <w:tcW w:w="1701" w:type="dxa"/>
          </w:tcPr>
          <w:p w14:paraId="07592FCD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13.00–13.15</w:t>
            </w:r>
          </w:p>
        </w:tc>
        <w:tc>
          <w:tcPr>
            <w:tcW w:w="7644" w:type="dxa"/>
          </w:tcPr>
          <w:p w14:paraId="038B810D" w14:textId="77777777" w:rsidR="00B663D7" w:rsidRPr="0001469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1469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Актуальные подходы к преподаванию иностранных языков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в условиях современных вызовов</w:t>
            </w:r>
          </w:p>
          <w:p w14:paraId="19E27E55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2115359C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1469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Кузнецова Екатерина Николаевна, кандидат педагогических наук,</w:t>
            </w:r>
            <w:r w:rsidRPr="0001469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ab/>
              <w:t xml:space="preserve">методист ЦНППМ СПб АППО </w:t>
            </w:r>
          </w:p>
        </w:tc>
      </w:tr>
      <w:tr w:rsidR="00B663D7" w:rsidRPr="001A504A" w14:paraId="7216793D" w14:textId="77777777" w:rsidTr="00615D2D">
        <w:trPr>
          <w:jc w:val="center"/>
        </w:trPr>
        <w:tc>
          <w:tcPr>
            <w:tcW w:w="1701" w:type="dxa"/>
          </w:tcPr>
          <w:p w14:paraId="7EC2466A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13.15–13.3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7E144159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A5BB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Инструменты искусственного интеллекта в обучении английскому языку: я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щик Пандоры или новые горизонты</w:t>
            </w:r>
          </w:p>
          <w:p w14:paraId="6A1BE273" w14:textId="77777777" w:rsidR="00B663D7" w:rsidRPr="000A5BBE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ACB3E01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proofErr w:type="spellStart"/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Коренецкая</w:t>
            </w:r>
            <w:proofErr w:type="spellEnd"/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Ирина Николаевна, кандидат педагогических наук, доцент кафедры иностранных языков для нелингвистических направлений </w:t>
            </w:r>
            <w:proofErr w:type="spellStart"/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ПсковГУ</w:t>
            </w:r>
            <w:proofErr w:type="spellEnd"/>
            <w:r w:rsidRPr="000A5BB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</w:p>
        </w:tc>
      </w:tr>
      <w:tr w:rsidR="00B663D7" w:rsidRPr="001A504A" w14:paraId="084D7C9D" w14:textId="77777777" w:rsidTr="00615D2D">
        <w:trPr>
          <w:trHeight w:val="1208"/>
          <w:jc w:val="center"/>
        </w:trPr>
        <w:tc>
          <w:tcPr>
            <w:tcW w:w="1701" w:type="dxa"/>
          </w:tcPr>
          <w:p w14:paraId="633600EF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13.30–13.45</w:t>
            </w:r>
          </w:p>
        </w:tc>
        <w:tc>
          <w:tcPr>
            <w:tcW w:w="7644" w:type="dxa"/>
          </w:tcPr>
          <w:p w14:paraId="29CEC0B2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60C2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Способы организации профессиональных проб на уроках английского языка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и во внеурочной деятельности</w:t>
            </w:r>
          </w:p>
          <w:p w14:paraId="7BC32768" w14:textId="77777777" w:rsidR="00B663D7" w:rsidRPr="00F60C2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8CBAA36" w14:textId="77777777" w:rsidR="00B663D7" w:rsidRPr="00B663D7" w:rsidRDefault="00B663D7" w:rsidP="00B663D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Лебедева Ирина Викторовна, </w:t>
            </w:r>
            <w:r w:rsidRPr="00F60C2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методист отдела развития общего образования, ГАУ ДПО РК Карельский институт развития образования </w:t>
            </w:r>
          </w:p>
        </w:tc>
      </w:tr>
      <w:tr w:rsidR="00B663D7" w:rsidRPr="001A504A" w14:paraId="25AC2D9C" w14:textId="77777777" w:rsidTr="00615D2D">
        <w:trPr>
          <w:trHeight w:val="1234"/>
          <w:jc w:val="center"/>
        </w:trPr>
        <w:tc>
          <w:tcPr>
            <w:tcW w:w="1701" w:type="dxa"/>
          </w:tcPr>
          <w:p w14:paraId="1FB23FD8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13.45–13.55</w:t>
            </w:r>
          </w:p>
          <w:p w14:paraId="14480CC6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7644" w:type="dxa"/>
          </w:tcPr>
          <w:p w14:paraId="2B1ED076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60C2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Учебно-исследовательская деятельность на английском языке как база для реал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изации непрерывного образования</w:t>
            </w:r>
          </w:p>
          <w:p w14:paraId="5830121D" w14:textId="77777777" w:rsidR="00B663D7" w:rsidRPr="00F60C2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733B4CE" w14:textId="77777777" w:rsidR="00B663D7" w:rsidRPr="000554D4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F60C2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Смирнова Александра Вячеславовна, заместитель директора по УВР (иностранные языки) ГБОУ СОШ 119 с углубленным изучением английского языка Калининского района Санкт-Петербурга </w:t>
            </w:r>
          </w:p>
        </w:tc>
      </w:tr>
      <w:tr w:rsidR="00B663D7" w:rsidRPr="001A504A" w14:paraId="779E9E04" w14:textId="77777777" w:rsidTr="00615D2D">
        <w:trPr>
          <w:trHeight w:val="1234"/>
          <w:jc w:val="center"/>
        </w:trPr>
        <w:tc>
          <w:tcPr>
            <w:tcW w:w="1701" w:type="dxa"/>
          </w:tcPr>
          <w:p w14:paraId="595E8D4A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13.55–14.05</w:t>
            </w:r>
          </w:p>
        </w:tc>
        <w:tc>
          <w:tcPr>
            <w:tcW w:w="7644" w:type="dxa"/>
          </w:tcPr>
          <w:p w14:paraId="1B5F4500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Иноязычная коммуникативная компетентность как неотъемлемая часть профессио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нальной компетенции специалиста</w:t>
            </w:r>
          </w:p>
          <w:p w14:paraId="30E6C0CE" w14:textId="77777777" w:rsidR="00B663D7" w:rsidRPr="00D4618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F7F7455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Цихович</w:t>
            </w:r>
            <w:proofErr w:type="spellEnd"/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Юлия Олеговна,</w:t>
            </w: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ab/>
              <w:t xml:space="preserve"> старший преподаватель кафедры иностранных языков ГБУ ДПО «Челябинский 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институт развития образования» </w:t>
            </w:r>
          </w:p>
        </w:tc>
      </w:tr>
      <w:tr w:rsidR="00B663D7" w:rsidRPr="001A504A" w14:paraId="5636206D" w14:textId="77777777" w:rsidTr="00615D2D">
        <w:trPr>
          <w:trHeight w:val="1234"/>
          <w:jc w:val="center"/>
        </w:trPr>
        <w:tc>
          <w:tcPr>
            <w:tcW w:w="1701" w:type="dxa"/>
          </w:tcPr>
          <w:p w14:paraId="1B21080D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14.05–14.20</w:t>
            </w:r>
          </w:p>
        </w:tc>
        <w:tc>
          <w:tcPr>
            <w:tcW w:w="7644" w:type="dxa"/>
          </w:tcPr>
          <w:p w14:paraId="5D3E934B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Развитие </w:t>
            </w:r>
            <w:proofErr w:type="spellStart"/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допрофессиональных</w:t>
            </w:r>
            <w:proofErr w:type="spellEnd"/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компетенций при подготовке школьников к участию в конкурсе ю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ных гидов-переводчиков</w:t>
            </w:r>
          </w:p>
          <w:p w14:paraId="44A58368" w14:textId="77777777" w:rsidR="00B663D7" w:rsidRPr="00D4618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CAEFA7C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Шмулевич Лия Ильинична, кандидат филологических наук, учитель английского языка ГБОУ СОШ №606 с углубленным изучением английского языка Пушкинского района </w:t>
            </w:r>
          </w:p>
          <w:p w14:paraId="7FCC2861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 имени Героя Российской Федерации К.Ю. Сомова</w:t>
            </w:r>
          </w:p>
        </w:tc>
      </w:tr>
      <w:tr w:rsidR="00B663D7" w:rsidRPr="001A504A" w14:paraId="61190734" w14:textId="77777777" w:rsidTr="00615D2D">
        <w:trPr>
          <w:trHeight w:val="1234"/>
          <w:jc w:val="center"/>
        </w:trPr>
        <w:tc>
          <w:tcPr>
            <w:tcW w:w="1701" w:type="dxa"/>
          </w:tcPr>
          <w:p w14:paraId="7586D3EE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14.20–14.30</w:t>
            </w:r>
          </w:p>
        </w:tc>
        <w:tc>
          <w:tcPr>
            <w:tcW w:w="7644" w:type="dxa"/>
          </w:tcPr>
          <w:p w14:paraId="507D4599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Иностранный язык как средство профессиональной подготовки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и деятельности IT специалистов</w:t>
            </w:r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</w:p>
          <w:p w14:paraId="70E3ED66" w14:textId="77777777" w:rsidR="00B663D7" w:rsidRPr="00D4618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731754B1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Перл Ольга Вячеславовна, ассистент, факультет программной инженерии и компьютерной техники, университет ИТМО, г. Санкт-Петербург </w:t>
            </w:r>
          </w:p>
        </w:tc>
      </w:tr>
      <w:tr w:rsidR="00B663D7" w:rsidRPr="001A504A" w14:paraId="4FEE84D8" w14:textId="77777777" w:rsidTr="00615D2D">
        <w:trPr>
          <w:trHeight w:val="1234"/>
          <w:jc w:val="center"/>
        </w:trPr>
        <w:tc>
          <w:tcPr>
            <w:tcW w:w="1701" w:type="dxa"/>
          </w:tcPr>
          <w:p w14:paraId="18364E4E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14.30–14.45</w:t>
            </w:r>
          </w:p>
        </w:tc>
        <w:tc>
          <w:tcPr>
            <w:tcW w:w="7644" w:type="dxa"/>
          </w:tcPr>
          <w:p w14:paraId="7666B5D6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Синтез лингвистической и IT сфер как неотъемлемая часть подготовки современных специалистов на базе языковой школы в современных усл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овиях цифровизации образования</w:t>
            </w:r>
          </w:p>
          <w:p w14:paraId="5D5AD916" w14:textId="77777777" w:rsidR="00B663D7" w:rsidRPr="00D4618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147150F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Ревенко Наталья Викторовна, заведующий учебной частью ОДОД ГБОУ СОШ №303 Фрунзенского района </w:t>
            </w:r>
          </w:p>
          <w:p w14:paraId="1EFFA1CA" w14:textId="77777777" w:rsidR="00B663D7" w:rsidRPr="001A504A" w:rsidRDefault="00B663D7" w:rsidP="00B663D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D4618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Санкт-Петербурга </w:t>
            </w:r>
          </w:p>
        </w:tc>
      </w:tr>
      <w:tr w:rsidR="00B663D7" w:rsidRPr="001A504A" w14:paraId="10DFDAF9" w14:textId="77777777" w:rsidTr="00615D2D">
        <w:trPr>
          <w:trHeight w:val="1234"/>
          <w:jc w:val="center"/>
        </w:trPr>
        <w:tc>
          <w:tcPr>
            <w:tcW w:w="1701" w:type="dxa"/>
          </w:tcPr>
          <w:p w14:paraId="0C6B3C3C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14.45–15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.00</w:t>
            </w:r>
          </w:p>
        </w:tc>
        <w:tc>
          <w:tcPr>
            <w:tcW w:w="7644" w:type="dxa"/>
          </w:tcPr>
          <w:p w14:paraId="08F278DB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F60C2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Роль визуализации учебного материала в обучени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 школьников иностранному языку</w:t>
            </w:r>
            <w:r w:rsidRPr="00F60C26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(на материалах по немецкому языку)</w:t>
            </w:r>
          </w:p>
          <w:p w14:paraId="59131FBB" w14:textId="77777777" w:rsidR="00B663D7" w:rsidRPr="00F60C26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4DB52F49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F60C2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Шустрова Наталья Дмитриевна, учитель немецкого языка ГБОУ СОШ №303</w:t>
            </w:r>
            <w:r w:rsidR="003B4EFA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</w:t>
            </w:r>
            <w:r w:rsidRPr="00F60C26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Фрунз</w:t>
            </w:r>
            <w:r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енского района Санкт-Петербурга</w:t>
            </w:r>
          </w:p>
          <w:p w14:paraId="3AE3E201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</w:p>
          <w:p w14:paraId="53621C13" w14:textId="77777777" w:rsidR="00B663D7" w:rsidRPr="00B663D7" w:rsidRDefault="00B663D7" w:rsidP="00B663D7">
            <w:pPr>
              <w:tabs>
                <w:tab w:val="left" w:pos="34"/>
              </w:tabs>
              <w:jc w:val="center"/>
              <w:rPr>
                <w:rFonts w:ascii="Century Gothic" w:eastAsia="Times New Roman" w:hAnsi="Century Gothic" w:cs="Times New Roman"/>
                <w:b/>
                <w:color w:val="0070C0"/>
                <w:sz w:val="24"/>
                <w:szCs w:val="23"/>
              </w:rPr>
            </w:pPr>
            <w:r w:rsidRPr="00B663D7">
              <w:rPr>
                <w:rFonts w:ascii="Century Gothic" w:eastAsia="Times New Roman" w:hAnsi="Century Gothic" w:cs="Times New Roman"/>
                <w:b/>
                <w:color w:val="0070C0"/>
                <w:sz w:val="24"/>
                <w:szCs w:val="23"/>
              </w:rPr>
              <w:t>Мастер-классы</w:t>
            </w:r>
          </w:p>
          <w:p w14:paraId="75DBEB54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B663D7" w:rsidRPr="001A504A" w14:paraId="648EF6FA" w14:textId="77777777" w:rsidTr="00615D2D">
        <w:trPr>
          <w:trHeight w:val="1234"/>
          <w:jc w:val="center"/>
        </w:trPr>
        <w:tc>
          <w:tcPr>
            <w:tcW w:w="1701" w:type="dxa"/>
          </w:tcPr>
          <w:p w14:paraId="76E033D5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15.00–15.3</w:t>
            </w:r>
            <w:r w:rsidRPr="001A504A">
              <w:rPr>
                <w:rFonts w:ascii="Century Gothic" w:eastAsia="Times New Roman" w:hAnsi="Century Gothic" w:cs="Times New Roman"/>
                <w:sz w:val="24"/>
                <w:szCs w:val="24"/>
              </w:rPr>
              <w:t>0</w:t>
            </w:r>
          </w:p>
        </w:tc>
        <w:tc>
          <w:tcPr>
            <w:tcW w:w="7644" w:type="dxa"/>
          </w:tcPr>
          <w:p w14:paraId="1231671F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A5BB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Индивидуальный проект как ресурс необхо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димых навыков для учебы в ВУЗе</w:t>
            </w:r>
          </w:p>
          <w:p w14:paraId="0C4DC3BE" w14:textId="77777777" w:rsidR="00B663D7" w:rsidRPr="000A5BBE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1E5AFB56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proofErr w:type="spellStart"/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Ротаренко</w:t>
            </w:r>
            <w:proofErr w:type="spellEnd"/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 Ольга Александровна, </w:t>
            </w:r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ab/>
              <w:t xml:space="preserve">учитель английского языка ГБОУ СОШ № 160 Красногвардейского района </w:t>
            </w:r>
          </w:p>
          <w:p w14:paraId="2368C545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Санкт-Петербурга; </w:t>
            </w:r>
          </w:p>
          <w:p w14:paraId="0564B64C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lastRenderedPageBreak/>
              <w:t xml:space="preserve">Коптяева Марина Анатольевна, учитель английского языка ГБОУ СОШ № 160 Красногвардейского района </w:t>
            </w:r>
          </w:p>
          <w:p w14:paraId="03B22701" w14:textId="77777777" w:rsidR="00B663D7" w:rsidRPr="00B663D7" w:rsidRDefault="00B663D7" w:rsidP="00B663D7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A5BBE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  <w:r w:rsidRPr="000A5BBE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 xml:space="preserve"> </w:t>
            </w:r>
          </w:p>
        </w:tc>
      </w:tr>
    </w:tbl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644"/>
      </w:tblGrid>
      <w:tr w:rsidR="00B663D7" w:rsidRPr="001A504A" w14:paraId="7B4FFE68" w14:textId="77777777" w:rsidTr="00615D2D">
        <w:trPr>
          <w:trHeight w:val="1234"/>
          <w:jc w:val="center"/>
        </w:trPr>
        <w:tc>
          <w:tcPr>
            <w:tcW w:w="1701" w:type="dxa"/>
          </w:tcPr>
          <w:p w14:paraId="5BA5B5B4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15.30–15.45</w:t>
            </w:r>
          </w:p>
        </w:tc>
        <w:tc>
          <w:tcPr>
            <w:tcW w:w="7644" w:type="dxa"/>
          </w:tcPr>
          <w:p w14:paraId="7F388EE8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Воспитание патриоти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зма на уроках английского языка</w:t>
            </w:r>
          </w:p>
          <w:p w14:paraId="37CF564A" w14:textId="77777777" w:rsidR="00B663D7" w:rsidRPr="000554D4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282E200A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Курочкина Наталья Владимировна, учитель английского языка ГБОУ СОШ № 160 Красногвардейского района </w:t>
            </w:r>
          </w:p>
          <w:p w14:paraId="0C8FDA3B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Санкт-Петербурга, </w:t>
            </w:r>
          </w:p>
          <w:p w14:paraId="05B3BE90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Наконечная Марина </w:t>
            </w:r>
            <w:proofErr w:type="spellStart"/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Велиоровна</w:t>
            </w:r>
            <w:proofErr w:type="spellEnd"/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, учитель английского языка ГБОУ СОШ № 160 Красногвардейского района </w:t>
            </w:r>
          </w:p>
          <w:p w14:paraId="5BA24578" w14:textId="77777777" w:rsidR="00B663D7" w:rsidRP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</w:p>
        </w:tc>
      </w:tr>
      <w:tr w:rsidR="00B663D7" w:rsidRPr="001A504A" w14:paraId="34BA791F" w14:textId="77777777" w:rsidTr="00615D2D">
        <w:trPr>
          <w:trHeight w:val="1234"/>
          <w:jc w:val="center"/>
        </w:trPr>
        <w:tc>
          <w:tcPr>
            <w:tcW w:w="1701" w:type="dxa"/>
          </w:tcPr>
          <w:p w14:paraId="46DFD89D" w14:textId="77777777" w:rsidR="00B663D7" w:rsidRPr="001A504A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15.45–16.00</w:t>
            </w:r>
          </w:p>
        </w:tc>
        <w:tc>
          <w:tcPr>
            <w:tcW w:w="7644" w:type="dxa"/>
          </w:tcPr>
          <w:p w14:paraId="1485CA31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Работа с конвертом на уроке англ</w:t>
            </w:r>
            <w:r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  <w:t>ийского языка в старших классах</w:t>
            </w:r>
          </w:p>
          <w:p w14:paraId="6BAA7464" w14:textId="77777777" w:rsidR="00B663D7" w:rsidRPr="000554D4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b/>
                <w:sz w:val="24"/>
                <w:szCs w:val="23"/>
              </w:rPr>
            </w:pPr>
          </w:p>
          <w:p w14:paraId="0540222F" w14:textId="77777777" w:rsidR="00B663D7" w:rsidRDefault="00B663D7" w:rsidP="00615D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 xml:space="preserve">Сергеева Татьяна Николаевна, учитель английского языка ГБОУ СОШ № 160 Красногвардейского района </w:t>
            </w:r>
          </w:p>
          <w:p w14:paraId="086C1050" w14:textId="77777777" w:rsidR="00B663D7" w:rsidRPr="0010162D" w:rsidRDefault="00B663D7" w:rsidP="0010162D">
            <w:pPr>
              <w:tabs>
                <w:tab w:val="left" w:pos="34"/>
              </w:tabs>
              <w:jc w:val="both"/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</w:pPr>
            <w:r w:rsidRPr="000554D4">
              <w:rPr>
                <w:rFonts w:ascii="Century Gothic" w:eastAsia="Times New Roman" w:hAnsi="Century Gothic" w:cs="Times New Roman"/>
                <w:i/>
                <w:sz w:val="24"/>
                <w:szCs w:val="23"/>
              </w:rPr>
              <w:t>Санкт-Петербурга</w:t>
            </w:r>
          </w:p>
        </w:tc>
      </w:tr>
    </w:tbl>
    <w:p w14:paraId="70C56C9B" w14:textId="77777777" w:rsidR="00B663D7" w:rsidRDefault="00B663D7" w:rsidP="007122DD">
      <w:pPr>
        <w:rPr>
          <w:color w:val="0070C0"/>
        </w:rPr>
      </w:pPr>
    </w:p>
    <w:p w14:paraId="60E4680C" w14:textId="77777777" w:rsidR="003D01D0" w:rsidRPr="008A0883" w:rsidRDefault="003D01D0" w:rsidP="003D01D0">
      <w:pPr>
        <w:pageBreakBefore/>
        <w:spacing w:after="0"/>
        <w:jc w:val="center"/>
        <w:rPr>
          <w:rFonts w:ascii="Century Gothic" w:eastAsia="Calibri" w:hAnsi="Century Gothic" w:cs="Times New Roman"/>
          <w:b/>
          <w:color w:val="0070C0"/>
          <w:sz w:val="32"/>
          <w:szCs w:val="28"/>
        </w:rPr>
      </w:pPr>
      <w:r w:rsidRPr="008A0883">
        <w:rPr>
          <w:rFonts w:ascii="Century Gothic" w:eastAsia="Calibri" w:hAnsi="Century Gothic" w:cs="Times New Roman"/>
          <w:b/>
          <w:color w:val="0070C0"/>
          <w:sz w:val="32"/>
          <w:szCs w:val="28"/>
        </w:rPr>
        <w:lastRenderedPageBreak/>
        <w:t>СЕКЦИЯ 8</w:t>
      </w:r>
    </w:p>
    <w:p w14:paraId="35788A5F" w14:textId="77777777" w:rsidR="003D01D0" w:rsidRPr="008A0883" w:rsidRDefault="003D01D0" w:rsidP="003D01D0">
      <w:pPr>
        <w:spacing w:after="0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6C613B92" w14:textId="77777777" w:rsidR="003D01D0" w:rsidRPr="003D01D0" w:rsidRDefault="003D01D0" w:rsidP="003D01D0">
      <w:pPr>
        <w:spacing w:after="0"/>
        <w:jc w:val="center"/>
        <w:rPr>
          <w:rFonts w:ascii="Century Gothic" w:eastAsia="Calibri" w:hAnsi="Century Gothic" w:cs="Times New Roman"/>
          <w:b/>
          <w:color w:val="0070C0"/>
          <w:sz w:val="28"/>
          <w:szCs w:val="28"/>
        </w:rPr>
      </w:pPr>
      <w:r w:rsidRPr="003D01D0">
        <w:rPr>
          <w:rFonts w:ascii="Century Gothic" w:eastAsia="Calibri" w:hAnsi="Century Gothic" w:cs="Times New Roman"/>
          <w:b/>
          <w:color w:val="0070C0"/>
          <w:sz w:val="28"/>
          <w:szCs w:val="28"/>
        </w:rPr>
        <w:t xml:space="preserve">Реализация модели ранней профилизации </w:t>
      </w:r>
    </w:p>
    <w:p w14:paraId="693740CE" w14:textId="77777777" w:rsidR="003D01D0" w:rsidRDefault="003D01D0" w:rsidP="003D01D0">
      <w:pPr>
        <w:spacing w:after="0"/>
        <w:jc w:val="center"/>
        <w:rPr>
          <w:rFonts w:ascii="Century Gothic" w:eastAsia="Calibri" w:hAnsi="Century Gothic" w:cs="Times New Roman"/>
          <w:b/>
          <w:color w:val="0070C0"/>
          <w:sz w:val="28"/>
          <w:szCs w:val="28"/>
        </w:rPr>
      </w:pPr>
      <w:r w:rsidRPr="003D01D0">
        <w:rPr>
          <w:rFonts w:ascii="Century Gothic" w:eastAsia="Calibri" w:hAnsi="Century Gothic" w:cs="Times New Roman"/>
          <w:b/>
          <w:color w:val="0070C0"/>
          <w:sz w:val="28"/>
          <w:szCs w:val="28"/>
        </w:rPr>
        <w:t>на примере организации деятельности профильных классов</w:t>
      </w:r>
    </w:p>
    <w:p w14:paraId="07BE06EA" w14:textId="77777777" w:rsidR="003D01D0" w:rsidRDefault="003D01D0" w:rsidP="003D01D0">
      <w:pPr>
        <w:spacing w:after="0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</w:p>
    <w:p w14:paraId="201BFDF3" w14:textId="77777777" w:rsidR="003D01D0" w:rsidRPr="00615D2D" w:rsidRDefault="003D01D0" w:rsidP="003D01D0">
      <w:pPr>
        <w:tabs>
          <w:tab w:val="left" w:pos="34"/>
        </w:tabs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15D2D">
        <w:rPr>
          <w:rFonts w:ascii="Century Gothic" w:eastAsia="Times New Roman" w:hAnsi="Century Gothic" w:cs="Times New Roman"/>
          <w:b/>
          <w:sz w:val="24"/>
          <w:szCs w:val="24"/>
        </w:rPr>
        <w:t xml:space="preserve">Время: </w:t>
      </w:r>
      <w:r w:rsidRPr="00615D2D">
        <w:rPr>
          <w:rFonts w:ascii="Century Gothic" w:eastAsia="Times New Roman" w:hAnsi="Century Gothic" w:cs="Times New Roman"/>
          <w:sz w:val="24"/>
          <w:szCs w:val="24"/>
        </w:rPr>
        <w:t>1</w:t>
      </w:r>
      <w:r>
        <w:rPr>
          <w:rFonts w:ascii="Century Gothic" w:eastAsia="Times New Roman" w:hAnsi="Century Gothic" w:cs="Times New Roman"/>
          <w:sz w:val="24"/>
          <w:szCs w:val="24"/>
        </w:rPr>
        <w:t>0</w:t>
      </w:r>
      <w:r w:rsidRPr="00615D2D">
        <w:rPr>
          <w:rFonts w:ascii="Century Gothic" w:eastAsia="Times New Roman" w:hAnsi="Century Gothic" w:cs="Times New Roman"/>
          <w:sz w:val="24"/>
          <w:szCs w:val="24"/>
        </w:rPr>
        <w:t>.00- 16.00</w:t>
      </w:r>
    </w:p>
    <w:p w14:paraId="6CEA1CEE" w14:textId="77777777" w:rsidR="003D01D0" w:rsidRPr="00615D2D" w:rsidRDefault="003D01D0" w:rsidP="003D01D0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eastAsia="Times New Roman" w:hAnsi="Century Gothic" w:cs="Times New Roman"/>
          <w:b/>
          <w:sz w:val="24"/>
          <w:szCs w:val="24"/>
        </w:rPr>
      </w:pPr>
      <w:r w:rsidRPr="00615D2D">
        <w:rPr>
          <w:rFonts w:ascii="Century Gothic" w:eastAsia="Times New Roman" w:hAnsi="Century Gothic" w:cs="Times New Roman"/>
          <w:b/>
          <w:sz w:val="24"/>
          <w:szCs w:val="24"/>
        </w:rPr>
        <w:t>Место проведения:</w:t>
      </w:r>
    </w:p>
    <w:p w14:paraId="6C64C581" w14:textId="77777777" w:rsidR="003D01D0" w:rsidRPr="003D01D0" w:rsidRDefault="003D01D0" w:rsidP="003D01D0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3D01D0">
        <w:rPr>
          <w:rFonts w:ascii="Century Gothic" w:hAnsi="Century Gothic"/>
          <w:i/>
          <w:sz w:val="24"/>
          <w:szCs w:val="24"/>
        </w:rPr>
        <w:t>ГБОУ СОШ № 290 САНКТ-ПЕТЕРБУРГА. СПБ, УЛ. ПИОНЕРСТРОЯ, Д.10, К.2.</w:t>
      </w:r>
      <w:r w:rsidR="003B4EFA">
        <w:rPr>
          <w:rFonts w:ascii="Century Gothic" w:hAnsi="Century Gothic"/>
          <w:i/>
          <w:sz w:val="24"/>
          <w:szCs w:val="24"/>
        </w:rPr>
        <w:t xml:space="preserve"> </w:t>
      </w:r>
      <w:r w:rsidRPr="003D01D0">
        <w:rPr>
          <w:rFonts w:ascii="Century Gothic" w:hAnsi="Century Gothic"/>
          <w:i/>
          <w:sz w:val="24"/>
          <w:szCs w:val="24"/>
        </w:rPr>
        <w:t xml:space="preserve"> (СТ. МЕТРО «ПРОСПЕКТ ВЕТЕРАНОВ», </w:t>
      </w:r>
    </w:p>
    <w:p w14:paraId="70F9C731" w14:textId="77777777" w:rsidR="003D01D0" w:rsidRPr="003D01D0" w:rsidRDefault="003D01D0" w:rsidP="003D01D0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3D01D0">
        <w:rPr>
          <w:rFonts w:ascii="Century Gothic" w:hAnsi="Century Gothic"/>
          <w:i/>
          <w:sz w:val="24"/>
          <w:szCs w:val="24"/>
        </w:rPr>
        <w:t>ВЫХОД направо № 6, АВТОБУС – ЭКСПРЕСС № 343 до остановки «Переулок Рогачева» или «МАГАЗИН «БРИЗ»;</w:t>
      </w:r>
    </w:p>
    <w:p w14:paraId="395BA135" w14:textId="77777777" w:rsidR="003D01D0" w:rsidRPr="00615D2D" w:rsidRDefault="003D01D0" w:rsidP="003D01D0">
      <w:pPr>
        <w:tabs>
          <w:tab w:val="left" w:pos="34"/>
        </w:tabs>
        <w:spacing w:after="0" w:line="240" w:lineRule="auto"/>
        <w:ind w:firstLine="3402"/>
        <w:jc w:val="right"/>
        <w:rPr>
          <w:rFonts w:ascii="Century Gothic" w:hAnsi="Century Gothic"/>
          <w:i/>
          <w:sz w:val="24"/>
          <w:szCs w:val="24"/>
        </w:rPr>
      </w:pPr>
      <w:r w:rsidRPr="003D01D0">
        <w:rPr>
          <w:rFonts w:ascii="Century Gothic" w:hAnsi="Century Gothic"/>
          <w:i/>
          <w:sz w:val="24"/>
          <w:szCs w:val="24"/>
        </w:rPr>
        <w:t>ВЫХОД налево до проспекта Ветеранов, подземный переход к АВТОБУСАМ</w:t>
      </w:r>
      <w:r w:rsidR="003B4EFA">
        <w:rPr>
          <w:rFonts w:ascii="Century Gothic" w:hAnsi="Century Gothic"/>
          <w:i/>
          <w:sz w:val="24"/>
          <w:szCs w:val="24"/>
        </w:rPr>
        <w:t xml:space="preserve"> </w:t>
      </w:r>
      <w:r w:rsidRPr="003D01D0">
        <w:rPr>
          <w:rFonts w:ascii="Century Gothic" w:hAnsi="Century Gothic"/>
          <w:i/>
          <w:sz w:val="24"/>
          <w:szCs w:val="24"/>
        </w:rPr>
        <w:t>№ 68,68А, ДО ОСТАНОВКИ «МАГАЗИН «БРИЗ» или «Переулок Рогачева»).</w:t>
      </w:r>
    </w:p>
    <w:p w14:paraId="0B443238" w14:textId="77777777" w:rsidR="003D01D0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52473827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b/>
          <w:sz w:val="24"/>
          <w:szCs w:val="24"/>
        </w:rPr>
        <w:t xml:space="preserve">Модераторы: </w:t>
      </w:r>
    </w:p>
    <w:p w14:paraId="114217A6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sz w:val="24"/>
          <w:szCs w:val="24"/>
        </w:rPr>
        <w:t>Бочкарева Алла Григорьевна, кандидат педагогических наук,</w:t>
      </w:r>
      <w:r w:rsidRPr="008A0883">
        <w:rPr>
          <w:rFonts w:ascii="Century Gothic" w:eastAsia="Times New Roman" w:hAnsi="Century Gothic" w:cs="Times New Roman"/>
          <w:b/>
          <w:sz w:val="24"/>
          <w:szCs w:val="24"/>
        </w:rPr>
        <w:t xml:space="preserve"> </w:t>
      </w:r>
      <w:r w:rsidRPr="008A0883">
        <w:rPr>
          <w:rFonts w:ascii="Century Gothic" w:eastAsia="Times New Roman" w:hAnsi="Century Gothic" w:cs="Times New Roman"/>
          <w:sz w:val="24"/>
          <w:szCs w:val="24"/>
        </w:rPr>
        <w:t>региональный методист ЦНППМ СПб АППО;</w:t>
      </w:r>
    </w:p>
    <w:p w14:paraId="2F91E8DD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sz w:val="24"/>
          <w:szCs w:val="24"/>
        </w:rPr>
        <w:t>Зайцева Кристина Сергеевна, руководитель ЦНППМ СПб АППО.</w:t>
      </w:r>
    </w:p>
    <w:p w14:paraId="0B9F2A8C" w14:textId="77777777" w:rsidR="003D01D0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7430028A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b/>
          <w:sz w:val="24"/>
          <w:szCs w:val="24"/>
        </w:rPr>
        <w:t>Цель:</w:t>
      </w:r>
      <w:r w:rsidRPr="008A0883">
        <w:rPr>
          <w:rFonts w:ascii="Century Gothic" w:eastAsia="Times New Roman" w:hAnsi="Century Gothic" w:cs="Times New Roman"/>
          <w:sz w:val="24"/>
          <w:szCs w:val="24"/>
        </w:rPr>
        <w:t xml:space="preserve"> обмен опытом работы и мнениями по достижению целевых значений показателей магистрального направления «Профориентация» проекта «Школа Минпросвещения России»; выявление продуктивных образовательных практик урочной и внеурочной деятельности.</w:t>
      </w:r>
    </w:p>
    <w:p w14:paraId="70DE657C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b/>
          <w:sz w:val="24"/>
          <w:szCs w:val="24"/>
        </w:rPr>
        <w:t xml:space="preserve">Задачи: </w:t>
      </w:r>
    </w:p>
    <w:p w14:paraId="1EE841E8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sz w:val="24"/>
          <w:szCs w:val="24"/>
        </w:rPr>
        <w:t>- стимулировать появление точек роста для повышения педагогического мастерства и методических компетенций, развития педагогической инициативы, повышения профессионального мастерства педагогов в вопросах ранней профилизации;</w:t>
      </w:r>
    </w:p>
    <w:p w14:paraId="4F351E7F" w14:textId="77777777" w:rsidR="003D01D0" w:rsidRPr="008A0883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8A0883">
        <w:rPr>
          <w:rFonts w:ascii="Century Gothic" w:eastAsia="Times New Roman" w:hAnsi="Century Gothic" w:cs="Times New Roman"/>
          <w:sz w:val="24"/>
          <w:szCs w:val="24"/>
        </w:rPr>
        <w:t>- выявить актуальные и востребованные образовательные практики для актуализации направлений деятельности субъектов.</w:t>
      </w:r>
    </w:p>
    <w:p w14:paraId="43DFD756" w14:textId="77777777" w:rsidR="003D01D0" w:rsidRDefault="003D01D0" w:rsidP="003D01D0">
      <w:pPr>
        <w:tabs>
          <w:tab w:val="left" w:pos="34"/>
          <w:tab w:val="left" w:pos="1418"/>
        </w:tabs>
        <w:spacing w:after="0" w:line="240" w:lineRule="auto"/>
        <w:jc w:val="both"/>
        <w:rPr>
          <w:rFonts w:ascii="Century Gothic" w:eastAsia="Times New Roman" w:hAnsi="Century Gothic" w:cs="Times New Roman"/>
          <w:i/>
          <w:sz w:val="28"/>
          <w:szCs w:val="24"/>
        </w:rPr>
      </w:pPr>
    </w:p>
    <w:tbl>
      <w:tblPr>
        <w:tblW w:w="10068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673"/>
        <w:gridCol w:w="67"/>
        <w:gridCol w:w="5773"/>
        <w:gridCol w:w="255"/>
        <w:gridCol w:w="2300"/>
      </w:tblGrid>
      <w:tr w:rsidR="003D01D0" w:rsidRPr="003D01D0" w14:paraId="46C0170D" w14:textId="77777777" w:rsidTr="003D01D0">
        <w:tc>
          <w:tcPr>
            <w:tcW w:w="1740" w:type="dxa"/>
            <w:gridSpan w:val="2"/>
          </w:tcPr>
          <w:p w14:paraId="7D54D8FA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09:10-10:00</w:t>
            </w:r>
          </w:p>
        </w:tc>
        <w:tc>
          <w:tcPr>
            <w:tcW w:w="5773" w:type="dxa"/>
          </w:tcPr>
          <w:p w14:paraId="3B14EDC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Регистрация участников конференции</w:t>
            </w:r>
          </w:p>
        </w:tc>
        <w:tc>
          <w:tcPr>
            <w:tcW w:w="2555" w:type="dxa"/>
            <w:gridSpan w:val="2"/>
          </w:tcPr>
          <w:p w14:paraId="2CF1AD34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Вестибюль</w:t>
            </w:r>
          </w:p>
          <w:p w14:paraId="4E8E5E2F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 этажа</w:t>
            </w:r>
          </w:p>
        </w:tc>
      </w:tr>
      <w:tr w:rsidR="003D01D0" w:rsidRPr="003D01D0" w14:paraId="0AEC3E7C" w14:textId="77777777" w:rsidTr="003D01D0">
        <w:tc>
          <w:tcPr>
            <w:tcW w:w="1740" w:type="dxa"/>
            <w:gridSpan w:val="2"/>
          </w:tcPr>
          <w:p w14:paraId="52412FBA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09:10-10:00</w:t>
            </w:r>
          </w:p>
        </w:tc>
        <w:tc>
          <w:tcPr>
            <w:tcW w:w="5773" w:type="dxa"/>
          </w:tcPr>
          <w:p w14:paraId="29D0E2E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Кофе-брейк для участников конференции</w:t>
            </w:r>
          </w:p>
          <w:p w14:paraId="4D9D030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1B89A784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Танцевальный зал</w:t>
            </w:r>
          </w:p>
        </w:tc>
      </w:tr>
      <w:tr w:rsidR="003D01D0" w:rsidRPr="003D01D0" w14:paraId="1645930C" w14:textId="77777777" w:rsidTr="003D01D0">
        <w:tc>
          <w:tcPr>
            <w:tcW w:w="1740" w:type="dxa"/>
            <w:gridSpan w:val="2"/>
          </w:tcPr>
          <w:p w14:paraId="2425D21F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10:00– 10:20</w:t>
            </w:r>
          </w:p>
        </w:tc>
        <w:tc>
          <w:tcPr>
            <w:tcW w:w="5773" w:type="dxa"/>
          </w:tcPr>
          <w:p w14:paraId="59FAB62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Открытие научно-практической конференции: </w:t>
            </w:r>
          </w:p>
          <w:p w14:paraId="022A7CD7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демонстрационное выступление обучающихся кадетских классов ГБОУ СОШ № 290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Красносельского района СПб.</w:t>
            </w:r>
          </w:p>
          <w:p w14:paraId="3303FDF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 xml:space="preserve">Руководители: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Холопенкова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Инесса Николаевна, заместитель директора по воспитательной работе,</w:t>
            </w:r>
          </w:p>
          <w:p w14:paraId="3B3235D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Гергало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Николай Владимирович, классный руководитель, воспитатель кадетского класса.</w:t>
            </w:r>
          </w:p>
        </w:tc>
        <w:tc>
          <w:tcPr>
            <w:tcW w:w="2555" w:type="dxa"/>
            <w:gridSpan w:val="2"/>
          </w:tcPr>
          <w:p w14:paraId="10473193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Спортивный зал</w:t>
            </w:r>
          </w:p>
        </w:tc>
      </w:tr>
      <w:tr w:rsidR="003D01D0" w:rsidRPr="003D01D0" w14:paraId="1C97FB3F" w14:textId="77777777" w:rsidTr="003D01D0">
        <w:tc>
          <w:tcPr>
            <w:tcW w:w="10068" w:type="dxa"/>
            <w:gridSpan w:val="5"/>
          </w:tcPr>
          <w:p w14:paraId="0626E125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44B5D0CE" w14:textId="77777777" w:rsidTr="003D01D0">
        <w:tc>
          <w:tcPr>
            <w:tcW w:w="1740" w:type="dxa"/>
            <w:gridSpan w:val="2"/>
          </w:tcPr>
          <w:p w14:paraId="0D8E5936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10.25-10.30</w:t>
            </w:r>
          </w:p>
        </w:tc>
        <w:tc>
          <w:tcPr>
            <w:tcW w:w="6028" w:type="dxa"/>
            <w:gridSpan w:val="2"/>
          </w:tcPr>
          <w:p w14:paraId="29011E5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Создание условий для формирования у обучающихся компетенций, необходимых для успешного самоопределения в процессе ранней профилизации</w:t>
            </w:r>
          </w:p>
          <w:p w14:paraId="2AF6ED5E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Гуцалова Марина Викторовна.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директор ГБОУ СОШ № </w:t>
            </w:r>
            <w:proofErr w:type="gram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290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Красносельского</w:t>
            </w:r>
            <w:proofErr w:type="gram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района СПб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</w:t>
            </w:r>
          </w:p>
          <w:p w14:paraId="5DFCF43B" w14:textId="77777777" w:rsidR="003D01D0" w:rsidRPr="003D01D0" w:rsidRDefault="003D01D0" w:rsidP="006C762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</w:tcPr>
          <w:p w14:paraId="4C32676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</w:tc>
      </w:tr>
      <w:tr w:rsidR="003D01D0" w:rsidRPr="003D01D0" w14:paraId="7101E175" w14:textId="77777777" w:rsidTr="003D01D0">
        <w:tc>
          <w:tcPr>
            <w:tcW w:w="1740" w:type="dxa"/>
            <w:gridSpan w:val="2"/>
            <w:vMerge w:val="restart"/>
          </w:tcPr>
          <w:p w14:paraId="0E184861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10.30-10.55</w:t>
            </w:r>
          </w:p>
        </w:tc>
        <w:tc>
          <w:tcPr>
            <w:tcW w:w="6028" w:type="dxa"/>
            <w:gridSpan w:val="2"/>
          </w:tcPr>
          <w:p w14:paraId="549D6709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Панельная дискуссия по проблеме конференции.</w:t>
            </w:r>
          </w:p>
          <w:p w14:paraId="3586AE2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Модератор: Бочкарева Алла Григорьевна, региональный методист ЦНППМ СПб АППО</w:t>
            </w:r>
          </w:p>
        </w:tc>
        <w:tc>
          <w:tcPr>
            <w:tcW w:w="2300" w:type="dxa"/>
            <w:vMerge/>
          </w:tcPr>
          <w:p w14:paraId="0AD38E2C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7AE38DC2" w14:textId="77777777" w:rsidTr="003D01D0">
        <w:tc>
          <w:tcPr>
            <w:tcW w:w="1740" w:type="dxa"/>
            <w:gridSpan w:val="2"/>
            <w:vMerge/>
          </w:tcPr>
          <w:p w14:paraId="70333D89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78CCB0AB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Зайцева Кристина Сергеевна, заведующий ЦНППМ СПб АППО им. К. Ушинского</w:t>
            </w:r>
          </w:p>
        </w:tc>
        <w:tc>
          <w:tcPr>
            <w:tcW w:w="2300" w:type="dxa"/>
            <w:vMerge/>
          </w:tcPr>
          <w:p w14:paraId="5FA292B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64388E00" w14:textId="77777777" w:rsidTr="003D01D0">
        <w:tc>
          <w:tcPr>
            <w:tcW w:w="1740" w:type="dxa"/>
            <w:gridSpan w:val="2"/>
            <w:vMerge/>
          </w:tcPr>
          <w:p w14:paraId="06C2416B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655455C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Масленникова Ольга Александровна, директор по развитию музея-макета “Петровская акватория”</w:t>
            </w:r>
          </w:p>
        </w:tc>
        <w:tc>
          <w:tcPr>
            <w:tcW w:w="2300" w:type="dxa"/>
            <w:vMerge/>
          </w:tcPr>
          <w:p w14:paraId="6F6A8335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604D5AB9" w14:textId="77777777" w:rsidTr="003D01D0">
        <w:tc>
          <w:tcPr>
            <w:tcW w:w="1740" w:type="dxa"/>
            <w:gridSpan w:val="2"/>
            <w:vMerge/>
          </w:tcPr>
          <w:p w14:paraId="68AC78AE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3B9E8D8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Кремлева Елена Борисовна, директор Центра довузовского образования ФГБОУ ВО «ГУМРФ имени адмирала С. О. Макарова».</w:t>
            </w:r>
          </w:p>
        </w:tc>
        <w:tc>
          <w:tcPr>
            <w:tcW w:w="2300" w:type="dxa"/>
            <w:vMerge/>
          </w:tcPr>
          <w:p w14:paraId="4CA7E6C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1A5267F9" w14:textId="77777777" w:rsidTr="003D01D0">
        <w:tc>
          <w:tcPr>
            <w:tcW w:w="1740" w:type="dxa"/>
            <w:gridSpan w:val="2"/>
            <w:vMerge/>
          </w:tcPr>
          <w:p w14:paraId="129E63C5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61663A0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Федосеева Ирина Александровна, Кандидат педагогических наук, профессор кафедры теории и методики непрерывного профессионального образования Санкт-Петербургского военного института войск национальной гвардии Российской Федерации.</w:t>
            </w:r>
          </w:p>
        </w:tc>
        <w:tc>
          <w:tcPr>
            <w:tcW w:w="2300" w:type="dxa"/>
            <w:vMerge/>
          </w:tcPr>
          <w:p w14:paraId="29CC367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61557DDC" w14:textId="77777777" w:rsidTr="003D01D0">
        <w:tc>
          <w:tcPr>
            <w:tcW w:w="1740" w:type="dxa"/>
            <w:gridSpan w:val="2"/>
            <w:vMerge/>
          </w:tcPr>
          <w:p w14:paraId="666B6EC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4285D8C1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Мертвищев Андрей Николаевич, заместитель начальника по учебной работе Санкт-Петербургского военного института войск национальной гвардии Российской Федерации, полковник.</w:t>
            </w:r>
          </w:p>
        </w:tc>
        <w:tc>
          <w:tcPr>
            <w:tcW w:w="2300" w:type="dxa"/>
            <w:vMerge/>
          </w:tcPr>
          <w:p w14:paraId="23D945BF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105CAE2B" w14:textId="77777777" w:rsidTr="003D01D0">
        <w:tc>
          <w:tcPr>
            <w:tcW w:w="1740" w:type="dxa"/>
            <w:gridSpan w:val="2"/>
            <w:vMerge/>
          </w:tcPr>
          <w:p w14:paraId="27CA5A15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18EEA67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Чупрей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Диляра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Равельевна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, директор ГБОУ СОШ № 249 Кировского района Санкт-Петербурга</w:t>
            </w:r>
          </w:p>
        </w:tc>
        <w:tc>
          <w:tcPr>
            <w:tcW w:w="2300" w:type="dxa"/>
            <w:vMerge/>
          </w:tcPr>
          <w:p w14:paraId="16748D4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31C18643" w14:textId="77777777" w:rsidTr="003D01D0">
        <w:tc>
          <w:tcPr>
            <w:tcW w:w="1740" w:type="dxa"/>
            <w:gridSpan w:val="2"/>
            <w:vMerge/>
          </w:tcPr>
          <w:p w14:paraId="4E926523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613ECE6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Котисова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Светлана Викторовна, директор ГБОУ СОШ № 287 Адмиралтейского района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2300" w:type="dxa"/>
            <w:vMerge/>
          </w:tcPr>
          <w:p w14:paraId="4181F5DA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4DC2E127" w14:textId="77777777" w:rsidTr="003D01D0">
        <w:tc>
          <w:tcPr>
            <w:tcW w:w="1740" w:type="dxa"/>
            <w:gridSpan w:val="2"/>
            <w:vMerge/>
          </w:tcPr>
          <w:p w14:paraId="6848788D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3F45AC9D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Туголукова Екатерина Николаевна, кандидат технических наук, руководитель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Городского студенческого пресс-центра Санкт-Петербурга, директор и организатор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Международного Молодежного форума СМИ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"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Медиастарт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", международных образовательных проектов "Школа медиа-бизнеса", "Школа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event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-бизнеса", "Школа арт-бизнеса", "Школа эффективных коммуникаций"</w:t>
            </w:r>
          </w:p>
        </w:tc>
        <w:tc>
          <w:tcPr>
            <w:tcW w:w="2300" w:type="dxa"/>
            <w:vMerge/>
          </w:tcPr>
          <w:p w14:paraId="6EFBD262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242A333D" w14:textId="77777777" w:rsidTr="003D01D0">
        <w:tc>
          <w:tcPr>
            <w:tcW w:w="1740" w:type="dxa"/>
            <w:gridSpan w:val="2"/>
            <w:vMerge/>
          </w:tcPr>
          <w:p w14:paraId="48447035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6028" w:type="dxa"/>
            <w:gridSpan w:val="2"/>
          </w:tcPr>
          <w:p w14:paraId="04916F55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Пустынникова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Татьяна Ивановна, председатель Молодежного морского совета Санкт-Петербурга</w:t>
            </w:r>
          </w:p>
          <w:p w14:paraId="5A68CDB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14:paraId="01A7F9E3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6895982C" w14:textId="77777777" w:rsidTr="003D01D0">
        <w:tc>
          <w:tcPr>
            <w:tcW w:w="1740" w:type="dxa"/>
            <w:gridSpan w:val="2"/>
          </w:tcPr>
          <w:p w14:paraId="01FC605D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10.55-11.15</w:t>
            </w:r>
          </w:p>
        </w:tc>
        <w:tc>
          <w:tcPr>
            <w:tcW w:w="6028" w:type="dxa"/>
            <w:gridSpan w:val="2"/>
          </w:tcPr>
          <w:p w14:paraId="4A098D6A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Детская пресс-конференция «Актуальное сегодня»</w:t>
            </w:r>
          </w:p>
          <w:p w14:paraId="6B82F17D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Модераторы:</w:t>
            </w:r>
          </w:p>
          <w:p w14:paraId="197736A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Холопенкова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Инесса Николаевна, заместитель директора по воспитательной работе,</w:t>
            </w:r>
          </w:p>
          <w:p w14:paraId="0D779FD3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Корнакова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Ольга Сергеевна, советник директора по воспитанию, </w:t>
            </w:r>
          </w:p>
          <w:p w14:paraId="413B1341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Лютова Любовь Сергеевна, педагог-организатор</w:t>
            </w:r>
          </w:p>
          <w:p w14:paraId="125E87E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  <w:vMerge w:val="restart"/>
          </w:tcPr>
          <w:p w14:paraId="4F902984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</w:tc>
      </w:tr>
      <w:tr w:rsidR="003D01D0" w:rsidRPr="003D01D0" w14:paraId="446D753C" w14:textId="77777777" w:rsidTr="003D01D0">
        <w:tc>
          <w:tcPr>
            <w:tcW w:w="1740" w:type="dxa"/>
            <w:gridSpan w:val="2"/>
          </w:tcPr>
          <w:p w14:paraId="4DFBCD6A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11.15-11.20</w:t>
            </w:r>
          </w:p>
        </w:tc>
        <w:tc>
          <w:tcPr>
            <w:tcW w:w="6028" w:type="dxa"/>
            <w:gridSpan w:val="2"/>
          </w:tcPr>
          <w:p w14:paraId="500437E5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Знакомство с кураторами – сопровождающими групп участников конференции.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Распределение участников конференции по индивидуальным маршрутам</w:t>
            </w:r>
          </w:p>
          <w:p w14:paraId="4CE1249B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  <w:vMerge/>
          </w:tcPr>
          <w:p w14:paraId="7446350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401FE6F8" w14:textId="77777777" w:rsidTr="003D01D0">
        <w:tc>
          <w:tcPr>
            <w:tcW w:w="10068" w:type="dxa"/>
            <w:gridSpan w:val="5"/>
          </w:tcPr>
          <w:p w14:paraId="3637460E" w14:textId="77777777" w:rsid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Работа демонстрационных площадок</w:t>
            </w:r>
          </w:p>
          <w:p w14:paraId="018756F7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3D01D0" w:rsidRPr="003D01D0" w14:paraId="74941E75" w14:textId="77777777" w:rsidTr="003D01D0">
        <w:tc>
          <w:tcPr>
            <w:tcW w:w="1740" w:type="dxa"/>
            <w:gridSpan w:val="2"/>
          </w:tcPr>
          <w:p w14:paraId="22EC9C80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11.25-14.00</w:t>
            </w:r>
          </w:p>
          <w:p w14:paraId="6A3CA8B9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 этаж</w:t>
            </w:r>
          </w:p>
          <w:p w14:paraId="3421B353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правая рекреация</w:t>
            </w:r>
          </w:p>
        </w:tc>
        <w:tc>
          <w:tcPr>
            <w:tcW w:w="6028" w:type="dxa"/>
            <w:gridSpan w:val="2"/>
          </w:tcPr>
          <w:p w14:paraId="0BE9432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Интерактивное оборудование в ранней профилизации кадет ОУ </w:t>
            </w:r>
          </w:p>
          <w:p w14:paraId="0EC129E0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Координаторы: обучающиеся кадетских классов, педагог- организатор Цап Валерий Анатольевич.</w:t>
            </w:r>
          </w:p>
          <w:p w14:paraId="23702488" w14:textId="77777777" w:rsidR="003D01D0" w:rsidRPr="003D01D0" w:rsidRDefault="003D01D0" w:rsidP="006C762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20364B0D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5DE9FCCD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290 Красносельского района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СПб</w:t>
            </w:r>
          </w:p>
        </w:tc>
      </w:tr>
      <w:tr w:rsidR="003D01D0" w:rsidRPr="003D01D0" w14:paraId="0F2008AA" w14:textId="77777777" w:rsidTr="003D01D0">
        <w:tc>
          <w:tcPr>
            <w:tcW w:w="1740" w:type="dxa"/>
            <w:gridSpan w:val="2"/>
          </w:tcPr>
          <w:p w14:paraId="71617479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11.25-14.00</w:t>
            </w:r>
          </w:p>
          <w:p w14:paraId="42BE3D7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 этаж</w:t>
            </w:r>
          </w:p>
          <w:p w14:paraId="1748F3A5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рекреация </w:t>
            </w:r>
          </w:p>
          <w:p w14:paraId="64B7CC9E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106</w:t>
            </w:r>
          </w:p>
        </w:tc>
        <w:tc>
          <w:tcPr>
            <w:tcW w:w="6028" w:type="dxa"/>
            <w:gridSpan w:val="2"/>
          </w:tcPr>
          <w:p w14:paraId="7A31B4C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Продуктивная модель предпрофильной и профильной подготовки обучающихся на основе Комплекса Интерактивных Технологий психолого-педагогической направленности</w:t>
            </w:r>
          </w:p>
          <w:p w14:paraId="5FF0CE91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Координаторы: обучающиеся педагогического класса.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и.</w:t>
            </w:r>
            <w:proofErr w:type="gram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о.заместителя</w:t>
            </w:r>
            <w:proofErr w:type="spellEnd"/>
            <w:proofErr w:type="gram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директора Гречко Инна Олеговна. </w:t>
            </w:r>
          </w:p>
        </w:tc>
        <w:tc>
          <w:tcPr>
            <w:tcW w:w="2300" w:type="dxa"/>
          </w:tcPr>
          <w:p w14:paraId="34318B2F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6BB5633D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№ 249 </w:t>
            </w:r>
          </w:p>
          <w:p w14:paraId="28ACFAD8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Кировского района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СПб</w:t>
            </w:r>
          </w:p>
        </w:tc>
      </w:tr>
      <w:tr w:rsidR="003D01D0" w:rsidRPr="003D01D0" w14:paraId="340EDC1B" w14:textId="77777777" w:rsidTr="003D01D0">
        <w:tc>
          <w:tcPr>
            <w:tcW w:w="1740" w:type="dxa"/>
            <w:gridSpan w:val="2"/>
          </w:tcPr>
          <w:p w14:paraId="5AF90D37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13.00-14.00</w:t>
            </w:r>
          </w:p>
          <w:p w14:paraId="1F7CDE4F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левая рекреация</w:t>
            </w:r>
          </w:p>
          <w:p w14:paraId="146942AF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 этажа</w:t>
            </w:r>
          </w:p>
        </w:tc>
        <w:tc>
          <w:tcPr>
            <w:tcW w:w="6028" w:type="dxa"/>
            <w:gridSpan w:val="2"/>
          </w:tcPr>
          <w:p w14:paraId="2530001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Психолого-педагогический практикум Росгвардии </w:t>
            </w:r>
          </w:p>
          <w:p w14:paraId="3D7FC433" w14:textId="77777777" w:rsidR="003D01D0" w:rsidRPr="003B4EFA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возможностей в профессиональной деятельности психолога Росгвардии.</w:t>
            </w:r>
          </w:p>
          <w:p w14:paraId="6996B68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Начальник лаборатории профотбора, майор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Сузанский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Андрей Сергеевич, </w:t>
            </w:r>
          </w:p>
          <w:p w14:paraId="55E68A94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Преподаватель кафедры общей и прикладной психологии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Маклачков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Егор Александрович, </w:t>
            </w:r>
          </w:p>
          <w:p w14:paraId="085F288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курсанты СПВИ ВНГ РФ.</w:t>
            </w:r>
          </w:p>
        </w:tc>
        <w:tc>
          <w:tcPr>
            <w:tcW w:w="2300" w:type="dxa"/>
          </w:tcPr>
          <w:p w14:paraId="45A3B2CA" w14:textId="77777777" w:rsidR="003D01D0" w:rsidRPr="003D01D0" w:rsidRDefault="003D01D0" w:rsidP="006C76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Санкт-Петербургский военный институт войск национальной гвардии Российской Федерации</w:t>
            </w:r>
          </w:p>
        </w:tc>
      </w:tr>
      <w:tr w:rsidR="003D01D0" w:rsidRPr="003D01D0" w14:paraId="2CC5A4D0" w14:textId="77777777" w:rsidTr="003D01D0">
        <w:tc>
          <w:tcPr>
            <w:tcW w:w="10068" w:type="dxa"/>
            <w:gridSpan w:val="5"/>
          </w:tcPr>
          <w:p w14:paraId="391EC0CA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Работа в «точках роста методических компетенций» </w:t>
            </w:r>
          </w:p>
          <w:p w14:paraId="6BD6DC13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(Деятельность участников конференции в каждой «Точке роста» - 20 мин)</w:t>
            </w:r>
          </w:p>
        </w:tc>
      </w:tr>
      <w:tr w:rsidR="003D01D0" w:rsidRPr="003D01D0" w14:paraId="502D7EC7" w14:textId="77777777" w:rsidTr="003D01D0">
        <w:tc>
          <w:tcPr>
            <w:tcW w:w="10068" w:type="dxa"/>
            <w:gridSpan w:val="5"/>
          </w:tcPr>
          <w:p w14:paraId="35508639" w14:textId="77777777" w:rsid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D39F732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Индивидуальные маршруты 1 - 7</w:t>
            </w:r>
          </w:p>
          <w:p w14:paraId="63CD25BC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Время: 11:25 – 13:50</w:t>
            </w:r>
          </w:p>
        </w:tc>
      </w:tr>
      <w:tr w:rsidR="003D01D0" w:rsidRPr="003D01D0" w14:paraId="10CE7DCE" w14:textId="77777777" w:rsidTr="003D01D0">
        <w:tc>
          <w:tcPr>
            <w:tcW w:w="1673" w:type="dxa"/>
          </w:tcPr>
          <w:p w14:paraId="7C657E3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«Точки роста» </w:t>
            </w:r>
          </w:p>
          <w:p w14:paraId="5CA71F33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№/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gridSpan w:val="3"/>
          </w:tcPr>
          <w:p w14:paraId="1264DC0B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Тема и методическая цель мероприятия/</w:t>
            </w:r>
          </w:p>
          <w:p w14:paraId="425A56C8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должность выступающего, ФИО</w:t>
            </w:r>
          </w:p>
        </w:tc>
        <w:tc>
          <w:tcPr>
            <w:tcW w:w="2300" w:type="dxa"/>
          </w:tcPr>
          <w:p w14:paraId="1EC006C2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Организаторы </w:t>
            </w:r>
          </w:p>
          <w:p w14:paraId="47CFFA9F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</w:tr>
      <w:tr w:rsidR="003D01D0" w:rsidRPr="003D01D0" w14:paraId="5B6132FF" w14:textId="77777777" w:rsidTr="003D01D0">
        <w:tc>
          <w:tcPr>
            <w:tcW w:w="1673" w:type="dxa"/>
          </w:tcPr>
          <w:p w14:paraId="5CBD0BB8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1</w:t>
            </w:r>
          </w:p>
          <w:p w14:paraId="5B778169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Каб.303</w:t>
            </w:r>
          </w:p>
        </w:tc>
        <w:tc>
          <w:tcPr>
            <w:tcW w:w="6095" w:type="dxa"/>
            <w:gridSpan w:val="3"/>
          </w:tcPr>
          <w:p w14:paraId="12AC84B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Гражданско-патриотическое воспитание как основа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НЕОдидактики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при развитии ключевых компетенций обучающихся младшего школьного возраста</w:t>
            </w:r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</w:t>
            </w:r>
          </w:p>
          <w:p w14:paraId="7F6D4091" w14:textId="77777777" w:rsidR="003D01D0" w:rsidRPr="003B4EFA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Методическая цель: демонстрация форм воспитательной работы в рамках работы по ранней профилизации с младшими школьниками. Элементы </w:t>
            </w:r>
            <w:r w:rsidR="003B4EFA"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>п</w:t>
            </w:r>
            <w:r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>рофориентационной игры "Гардемарины, вперёд!".</w:t>
            </w:r>
          </w:p>
          <w:p w14:paraId="1D52E8D3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Выступление 1-ого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прокадетского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класса под руководством педагогов:</w:t>
            </w:r>
          </w:p>
          <w:p w14:paraId="10BA9ABB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Директор Центра довузовского образования ФГБОУ ВО «ГУМРФ имени адмирала С. О. Макарова»: Кремлева Елена Борисовна.</w:t>
            </w:r>
          </w:p>
          <w:p w14:paraId="61CEB4A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Заместитель директора по учебной работе: Зарипова Алевтина Анатольевна.</w:t>
            </w:r>
          </w:p>
          <w:p w14:paraId="51F43CE9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 начальных классов: Шевчук Оксана Юрьевна. </w:t>
            </w:r>
          </w:p>
          <w:p w14:paraId="21D187DE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 физической культуры, воспитатель кадетского класса: Абдуллаев Гаджи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Эседуллаевич</w:t>
            </w:r>
            <w:proofErr w:type="spellEnd"/>
          </w:p>
          <w:p w14:paraId="7E562596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9ECF8CF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2311E6DB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№ 290 </w:t>
            </w:r>
          </w:p>
          <w:p w14:paraId="00D2283E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Красносельского района </w:t>
            </w:r>
          </w:p>
          <w:p w14:paraId="195E8D58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СПб</w:t>
            </w:r>
          </w:p>
        </w:tc>
      </w:tr>
      <w:tr w:rsidR="003D01D0" w:rsidRPr="003D01D0" w14:paraId="6DDDC43E" w14:textId="77777777" w:rsidTr="003D01D0">
        <w:tc>
          <w:tcPr>
            <w:tcW w:w="1673" w:type="dxa"/>
          </w:tcPr>
          <w:p w14:paraId="3AEE57A9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2</w:t>
            </w:r>
          </w:p>
          <w:p w14:paraId="64A5C9A8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105 (1)</w:t>
            </w:r>
          </w:p>
        </w:tc>
        <w:tc>
          <w:tcPr>
            <w:tcW w:w="6095" w:type="dxa"/>
            <w:gridSpan w:val="3"/>
          </w:tcPr>
          <w:p w14:paraId="47361503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Педагогические технологии, реализующие кадетский компонент в образовательном процессе</w:t>
            </w:r>
          </w:p>
          <w:p w14:paraId="00D0EBE9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 xml:space="preserve">Методическая цель: демонстрация форм работы учителей-предметников по интеграции кадетского компонента в образовательный процесс и методов мониторинга результативности. </w:t>
            </w:r>
          </w:p>
          <w:p w14:paraId="69F6F89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Заместитель директора по учебной работе: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Абдурашитова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Раъно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Батыровна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  <w:p w14:paraId="42ACE7B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 истории: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Васютинская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Руслана Анатольевна. </w:t>
            </w:r>
          </w:p>
          <w:p w14:paraId="7E41673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 английского языка: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Хангеерева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Марина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Бахытовна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, </w:t>
            </w:r>
          </w:p>
          <w:p w14:paraId="2E226541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Учитель русского языка: Захарова Людмила Семёновна.</w:t>
            </w:r>
          </w:p>
          <w:p w14:paraId="78933D36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Учитель математики: Твардовская Наталья Ивановна.</w:t>
            </w:r>
          </w:p>
          <w:p w14:paraId="43A02F36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Учитель технологии: Самышкина Яна Александровна.</w:t>
            </w:r>
          </w:p>
        </w:tc>
        <w:tc>
          <w:tcPr>
            <w:tcW w:w="2300" w:type="dxa"/>
          </w:tcPr>
          <w:p w14:paraId="7340085A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ГБОУ СОШ</w:t>
            </w:r>
          </w:p>
          <w:p w14:paraId="7A8D4773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№ 290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Красносель</w:t>
            </w:r>
            <w:proofErr w:type="spellEnd"/>
          </w:p>
          <w:p w14:paraId="18FAF034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ского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района СПб</w:t>
            </w:r>
          </w:p>
        </w:tc>
      </w:tr>
      <w:tr w:rsidR="003D01D0" w:rsidRPr="003D01D0" w14:paraId="3875E751" w14:textId="77777777" w:rsidTr="003D01D0">
        <w:tc>
          <w:tcPr>
            <w:tcW w:w="1673" w:type="dxa"/>
          </w:tcPr>
          <w:p w14:paraId="6FBE780E" w14:textId="77777777" w:rsid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7910A2E6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3</w:t>
            </w:r>
          </w:p>
          <w:p w14:paraId="0E464E77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106</w:t>
            </w:r>
          </w:p>
        </w:tc>
        <w:tc>
          <w:tcPr>
            <w:tcW w:w="6095" w:type="dxa"/>
            <w:gridSpan w:val="3"/>
          </w:tcPr>
          <w:p w14:paraId="3A3CD6EA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4B0DA4E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Продуктивная модель предпрофильной и профильной подготовки обучающихся на основе Комплекса Интерактивных Технологий психолого-педагогической направленности»</w:t>
            </w:r>
          </w:p>
          <w:p w14:paraId="657B055B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приемов реализации Модели для перевода образовательной среды школы в инновационный режим развития с использованием ресурсов сетевого взаимодействия образовательных организаций, приемов формирования у выпускников навыка осознанного выбора дальнейшего профессионального пути в области психолого-педагогических технологий, и на этой основе - достижения требуемого качества образовательных результатов.</w:t>
            </w:r>
          </w:p>
          <w:p w14:paraId="3B89680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Директор: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Чупрей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Диляра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Равельевна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</w:t>
            </w:r>
          </w:p>
          <w:p w14:paraId="21697518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Педагог-психолог: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Борхварт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Марина Сергеевна.</w:t>
            </w:r>
          </w:p>
          <w:p w14:paraId="65BDE04D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И.О. заместителя директора: Гречко Инна Олеговна.</w:t>
            </w:r>
          </w:p>
          <w:p w14:paraId="4052C7DC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Руководитель ОДОД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Гнутова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Ксения Сергеевна</w:t>
            </w:r>
          </w:p>
          <w:p w14:paraId="42CA0D40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C6B3148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174E799D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249</w:t>
            </w:r>
          </w:p>
          <w:p w14:paraId="389C4970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им. М. Маневича</w:t>
            </w:r>
          </w:p>
          <w:p w14:paraId="5EBA1983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Кировского района </w:t>
            </w:r>
          </w:p>
          <w:p w14:paraId="2471AFE7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СПб</w:t>
            </w:r>
          </w:p>
        </w:tc>
      </w:tr>
      <w:tr w:rsidR="003D01D0" w:rsidRPr="003D01D0" w14:paraId="2B70BA3E" w14:textId="77777777" w:rsidTr="003D01D0">
        <w:tc>
          <w:tcPr>
            <w:tcW w:w="1673" w:type="dxa"/>
          </w:tcPr>
          <w:p w14:paraId="1E37E352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4</w:t>
            </w:r>
          </w:p>
          <w:p w14:paraId="611892E9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105</w:t>
            </w:r>
          </w:p>
        </w:tc>
        <w:tc>
          <w:tcPr>
            <w:tcW w:w="6095" w:type="dxa"/>
            <w:gridSpan w:val="3"/>
          </w:tcPr>
          <w:p w14:paraId="06C8D17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Совершенствование системы адресной, персонифицированной поддержки </w:t>
            </w: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lastRenderedPageBreak/>
              <w:t>обучающихся в процессе профориентации на примере внеурочного занятия</w:t>
            </w:r>
          </w:p>
          <w:p w14:paraId="6119378B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структуры организационно-функциональной модели, обеспечивающей совместную деятельность и адресную, персонифицированную поддержку обучающихся. Приемы социокультурной адаптации через социальные проекты, предпрофессиональные и профессиональные пробы, психологической поддержки.</w:t>
            </w:r>
          </w:p>
          <w:p w14:paraId="1F74C3DD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Директор: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Котисова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Светлана Викторовна</w:t>
            </w:r>
          </w:p>
          <w:p w14:paraId="5D8AAC22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Руководитель ОДОД: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Рудзит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Ирина Анатольевна</w:t>
            </w:r>
          </w:p>
          <w:p w14:paraId="2BFA6CB2" w14:textId="77777777" w:rsid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Учитель: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Треничева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Елена Вячеславовна</w:t>
            </w:r>
          </w:p>
          <w:p w14:paraId="4128A20F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EDDF888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ГБОУ СОШ</w:t>
            </w:r>
          </w:p>
          <w:p w14:paraId="3494668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 xml:space="preserve">№ 287 Адмиралтейского района </w:t>
            </w:r>
          </w:p>
          <w:p w14:paraId="3C2D2853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СПб</w:t>
            </w:r>
          </w:p>
        </w:tc>
      </w:tr>
      <w:tr w:rsidR="003D01D0" w:rsidRPr="003D01D0" w14:paraId="0972A2C3" w14:textId="77777777" w:rsidTr="003D01D0">
        <w:tc>
          <w:tcPr>
            <w:tcW w:w="1673" w:type="dxa"/>
          </w:tcPr>
          <w:p w14:paraId="1EA597F2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№ 5</w:t>
            </w:r>
          </w:p>
          <w:p w14:paraId="51C2D3F6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103</w:t>
            </w:r>
          </w:p>
        </w:tc>
        <w:tc>
          <w:tcPr>
            <w:tcW w:w="6095" w:type="dxa"/>
            <w:gridSpan w:val="3"/>
          </w:tcPr>
          <w:p w14:paraId="3A4A7549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Формы и технологии ранней профориентации</w:t>
            </w:r>
          </w:p>
          <w:p w14:paraId="55824118" w14:textId="77777777" w:rsidR="003D01D0" w:rsidRPr="003B4EFA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современных форм и технологий ранней профориентации в пространстве образовательной среды в школе.</w:t>
            </w:r>
          </w:p>
          <w:p w14:paraId="01080BD1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Директор по развитию музея-макета “Петровская акватория: Масленникова Ольга Александровна </w:t>
            </w:r>
          </w:p>
          <w:p w14:paraId="2CB9F917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7595A89E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Музей-макет “Петровская акватория»</w:t>
            </w:r>
          </w:p>
        </w:tc>
      </w:tr>
      <w:tr w:rsidR="003D01D0" w:rsidRPr="003D01D0" w14:paraId="43D18234" w14:textId="77777777" w:rsidTr="003D01D0">
        <w:tc>
          <w:tcPr>
            <w:tcW w:w="1673" w:type="dxa"/>
          </w:tcPr>
          <w:p w14:paraId="0DDAB72F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6</w:t>
            </w:r>
          </w:p>
          <w:p w14:paraId="1AB23D39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. 208</w:t>
            </w:r>
          </w:p>
        </w:tc>
        <w:tc>
          <w:tcPr>
            <w:tcW w:w="6095" w:type="dxa"/>
            <w:gridSpan w:val="3"/>
          </w:tcPr>
          <w:p w14:paraId="42E3818F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Практические навыки будущего моряка</w:t>
            </w:r>
          </w:p>
          <w:p w14:paraId="2CEE1A3A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Методическая цель: Отработка практических навыков судоводителя маломерного судна на специализированном тренажере CNM-2014</w:t>
            </w:r>
          </w:p>
          <w:p w14:paraId="4570DD4A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Кандидат технических наук, педагог дополнительного образования, преподаватель ФГБОУ ВО «ГУМРФ имени адмирала С. О. Макарова»</w:t>
            </w:r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>Килнас</w:t>
            </w:r>
            <w:proofErr w:type="spellEnd"/>
            <w:r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Марк Олегович</w:t>
            </w:r>
          </w:p>
          <w:p w14:paraId="15E63EE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3D0796F5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6736FE95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290 Красносельского района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Санкт-Петербурга</w:t>
            </w:r>
          </w:p>
        </w:tc>
      </w:tr>
      <w:tr w:rsidR="003D01D0" w:rsidRPr="003D01D0" w14:paraId="67032835" w14:textId="77777777" w:rsidTr="003D01D0">
        <w:tc>
          <w:tcPr>
            <w:tcW w:w="1673" w:type="dxa"/>
          </w:tcPr>
          <w:p w14:paraId="577CEA3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7</w:t>
            </w:r>
          </w:p>
          <w:p w14:paraId="6E3149D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Центр детских инициатив. рекреация </w:t>
            </w:r>
          </w:p>
          <w:p w14:paraId="73E9C5F7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2 этажа</w:t>
            </w:r>
          </w:p>
        </w:tc>
        <w:tc>
          <w:tcPr>
            <w:tcW w:w="6095" w:type="dxa"/>
            <w:gridSpan w:val="3"/>
          </w:tcPr>
          <w:p w14:paraId="6A5C9C6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Формы ранней профилизации Молодежного морского совета, мастер-класс «Ярмарка морских профессий»</w:t>
            </w:r>
          </w:p>
          <w:p w14:paraId="7DE9D9A3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современных форм и технологий ранней профориентации</w:t>
            </w:r>
          </w:p>
          <w:p w14:paraId="0F4F2C77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Председатель Молодежного морского совета Санкт-Петербурга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Пустынникова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Татьяна Ивановна</w:t>
            </w:r>
          </w:p>
          <w:p w14:paraId="6B699A9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4D5C3FAA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Молодежный морской совета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Санкт-Петербурга</w:t>
            </w:r>
          </w:p>
        </w:tc>
      </w:tr>
      <w:tr w:rsidR="003D01D0" w:rsidRPr="003D01D0" w14:paraId="536C0517" w14:textId="77777777" w:rsidTr="003D01D0">
        <w:tc>
          <w:tcPr>
            <w:tcW w:w="1673" w:type="dxa"/>
          </w:tcPr>
          <w:p w14:paraId="7F2A7615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13.50-14.15 Столовая</w:t>
            </w:r>
          </w:p>
          <w:p w14:paraId="1B00F4FF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2 этаж</w:t>
            </w:r>
          </w:p>
        </w:tc>
        <w:tc>
          <w:tcPr>
            <w:tcW w:w="6095" w:type="dxa"/>
            <w:gridSpan w:val="3"/>
          </w:tcPr>
          <w:p w14:paraId="0EC3ADBC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Обед в школьной столовой</w:t>
            </w:r>
          </w:p>
          <w:p w14:paraId="03ECC9A3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(по предварительной при регистрации записи)</w:t>
            </w:r>
          </w:p>
        </w:tc>
        <w:tc>
          <w:tcPr>
            <w:tcW w:w="2300" w:type="dxa"/>
          </w:tcPr>
          <w:p w14:paraId="2E00188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</w:t>
            </w:r>
          </w:p>
          <w:p w14:paraId="54B8DFBC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290 Красносельского района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      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Санкт-Петербурга</w:t>
            </w:r>
          </w:p>
        </w:tc>
      </w:tr>
      <w:tr w:rsidR="003D01D0" w:rsidRPr="003D01D0" w14:paraId="582CD668" w14:textId="77777777" w:rsidTr="003D01D0">
        <w:tc>
          <w:tcPr>
            <w:tcW w:w="10068" w:type="dxa"/>
            <w:gridSpan w:val="5"/>
          </w:tcPr>
          <w:p w14:paraId="720C1C5E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Общие для всех участников конференции маршруты № 8 - 10</w:t>
            </w:r>
          </w:p>
          <w:p w14:paraId="55A93A42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Время: 14:20 – 15:25</w:t>
            </w:r>
          </w:p>
        </w:tc>
      </w:tr>
      <w:tr w:rsidR="003D01D0" w:rsidRPr="003D01D0" w14:paraId="75E0438D" w14:textId="77777777" w:rsidTr="003D01D0">
        <w:tc>
          <w:tcPr>
            <w:tcW w:w="1673" w:type="dxa"/>
          </w:tcPr>
          <w:p w14:paraId="4B2A4B37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№ 8 </w:t>
            </w:r>
          </w:p>
          <w:p w14:paraId="30946B5A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14.20-14.40</w:t>
            </w:r>
          </w:p>
          <w:p w14:paraId="48E72487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Каб.105(1)</w:t>
            </w:r>
          </w:p>
        </w:tc>
        <w:tc>
          <w:tcPr>
            <w:tcW w:w="6095" w:type="dxa"/>
            <w:gridSpan w:val="3"/>
          </w:tcPr>
          <w:p w14:paraId="667117CC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Интеграция общего и высшего образования в процессе предпрофильной подготовке</w:t>
            </w:r>
          </w:p>
          <w:p w14:paraId="1BAAD543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Объединение усилий педагогов - практиков, ученых, работающих над проблемами общего и высшего образования к обсуждению актуальных вопросов интеграции, основных тенденций и перспектив развития предпрофильной подготовки в условиях геополитической турбулентности.</w:t>
            </w:r>
          </w:p>
          <w:p w14:paraId="03C43140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Кандидат педагогических наук, профессор кафедры теории и методики непрерывного профессионального образования Санкт-Петербургского военного института войск национальной гвардии Российской Федерации: Федосеева Ирина Александровна</w:t>
            </w:r>
          </w:p>
          <w:p w14:paraId="18A229C9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Заместитель начальника по учебной работе Санкт-Петербургского военного института войск национальной гвардии Российской Федерации, полковник:</w:t>
            </w:r>
          </w:p>
          <w:p w14:paraId="2029CD14" w14:textId="77777777" w:rsid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Мертвищев Андрей Николаевич </w:t>
            </w:r>
          </w:p>
          <w:p w14:paraId="7EAD2F8F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55068319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Санкт-Петербургский военный институт войск национальной гвардии Российской Федерации</w:t>
            </w:r>
          </w:p>
        </w:tc>
      </w:tr>
      <w:tr w:rsidR="003D01D0" w:rsidRPr="003D01D0" w14:paraId="18211F78" w14:textId="77777777" w:rsidTr="003D01D0">
        <w:tc>
          <w:tcPr>
            <w:tcW w:w="1673" w:type="dxa"/>
          </w:tcPr>
          <w:p w14:paraId="378C6086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№ 9</w:t>
            </w:r>
          </w:p>
          <w:p w14:paraId="1F5FC887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14.45-15.05</w:t>
            </w:r>
          </w:p>
          <w:p w14:paraId="389CA056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</w:tc>
        <w:tc>
          <w:tcPr>
            <w:tcW w:w="6095" w:type="dxa"/>
            <w:gridSpan w:val="3"/>
          </w:tcPr>
          <w:p w14:paraId="6BBFCD0B" w14:textId="77777777" w:rsidR="003D01D0" w:rsidRP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="003B4EFA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Рекламно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 xml:space="preserve"> информационное продвижение социального проекта</w:t>
            </w:r>
          </w:p>
          <w:p w14:paraId="382A1BFA" w14:textId="77777777" w:rsidR="003D01D0" w:rsidRPr="003B4EFA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B4EFA">
              <w:rPr>
                <w:rFonts w:ascii="Century Gothic" w:eastAsia="Times New Roman" w:hAnsi="Century Gothic" w:cs="Times New Roman"/>
                <w:sz w:val="24"/>
                <w:szCs w:val="24"/>
              </w:rPr>
              <w:t>Методическая цель: Демонстрация методов продвижения социальных проектов в рамках образовательного учреждения в перспективе на участие в грантовых программах разного уровня.</w:t>
            </w:r>
          </w:p>
          <w:p w14:paraId="42801EC3" w14:textId="77777777" w:rsidR="003D01D0" w:rsidRDefault="003D01D0" w:rsidP="003B4EFA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Кандидат технических наук, PR-директор Международного фестиваля моды, искусства и дизайна «Адмиралтейская игла», руководитель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Городского студенческого пресс-центра Санкт-Петербурга, директор и организатор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Международного Молодежного форума СМИ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«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Медиастарт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», 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доцент кафедры дизайна рекламы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Санкт-Петербургского государственного университета промышленных технологии и дизайна: Туголукова Екатерина Николаевна</w:t>
            </w:r>
          </w:p>
          <w:p w14:paraId="4828E99E" w14:textId="77777777" w:rsidR="003D01D0" w:rsidRPr="003D01D0" w:rsidRDefault="003D01D0" w:rsidP="006C7627">
            <w:pPr>
              <w:spacing w:after="0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649736E0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Санкт-Петербургский государственный университет промышленных технологии и дизайна</w:t>
            </w:r>
          </w:p>
        </w:tc>
      </w:tr>
      <w:tr w:rsidR="003D01D0" w:rsidRPr="003D01D0" w14:paraId="3B55B5BB" w14:textId="77777777" w:rsidTr="003D01D0">
        <w:tc>
          <w:tcPr>
            <w:tcW w:w="1673" w:type="dxa"/>
          </w:tcPr>
          <w:p w14:paraId="49C10E3E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lastRenderedPageBreak/>
              <w:t>№ 10</w:t>
            </w:r>
          </w:p>
          <w:p w14:paraId="0E4C3D96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15.05-15.25</w:t>
            </w:r>
          </w:p>
          <w:p w14:paraId="1DE36DE6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8395" w:type="dxa"/>
            <w:gridSpan w:val="4"/>
          </w:tcPr>
          <w:p w14:paraId="38FBD231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Показательные выступления партнёров</w:t>
            </w:r>
          </w:p>
          <w:p w14:paraId="2FBB8023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(переход в спортивный зал)</w:t>
            </w:r>
          </w:p>
          <w:p w14:paraId="472F8C7E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Руководители: Краснова Евгения Александровна, учитель физической культуры, руководитель ШСК</w:t>
            </w:r>
          </w:p>
          <w:p w14:paraId="062D8615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Хайруллин Оскар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Серикович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, классный руководитель, воспитатель кадетского класса, учитель истории</w:t>
            </w:r>
          </w:p>
          <w:p w14:paraId="1B7D91F9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Леонтьева Наталья Николаевна, заведующий ОДОД</w:t>
            </w:r>
          </w:p>
        </w:tc>
      </w:tr>
      <w:tr w:rsidR="003D01D0" w:rsidRPr="003D01D0" w14:paraId="310FC270" w14:textId="77777777" w:rsidTr="003D01D0">
        <w:tc>
          <w:tcPr>
            <w:tcW w:w="10068" w:type="dxa"/>
            <w:gridSpan w:val="5"/>
          </w:tcPr>
          <w:p w14:paraId="62298A38" w14:textId="77777777" w:rsidR="003D01D0" w:rsidRDefault="003D01D0" w:rsidP="003D01D0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  <w:p w14:paraId="6EA86487" w14:textId="77777777" w:rsidR="003D01D0" w:rsidRDefault="003D01D0" w:rsidP="003D01D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Подведение итогов работы 8 секции конференции</w:t>
            </w:r>
          </w:p>
          <w:p w14:paraId="4D25753F" w14:textId="77777777" w:rsidR="003D01D0" w:rsidRPr="003D01D0" w:rsidRDefault="003D01D0" w:rsidP="003D01D0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</w:p>
        </w:tc>
      </w:tr>
      <w:tr w:rsidR="003D01D0" w:rsidRPr="003D01D0" w14:paraId="6A104B5D" w14:textId="77777777" w:rsidTr="003D01D0">
        <w:tc>
          <w:tcPr>
            <w:tcW w:w="1673" w:type="dxa"/>
          </w:tcPr>
          <w:p w14:paraId="44A30047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  <w:p w14:paraId="3C4E8979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15:30-15:45</w:t>
            </w:r>
          </w:p>
        </w:tc>
        <w:tc>
          <w:tcPr>
            <w:tcW w:w="5840" w:type="dxa"/>
            <w:gridSpan w:val="2"/>
          </w:tcPr>
          <w:p w14:paraId="2BFCAD17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Детская пресс-конференция «Актуальность уровня сформированности ключевых компетенция для профессионального самоопределения выпускников»</w:t>
            </w:r>
          </w:p>
          <w:p w14:paraId="178925CC" w14:textId="77777777" w:rsidR="003D01D0" w:rsidRP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Руководители детских групп: </w:t>
            </w:r>
          </w:p>
          <w:p w14:paraId="037BBFCE" w14:textId="77777777" w:rsidR="003D01D0" w:rsidRDefault="003D01D0" w:rsidP="003B4EFA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Гречко Инна Анатольевна.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Гнутова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Ксения Сергеевна (ГБОУ СОШ № 249 им.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М.Маневича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);</w:t>
            </w:r>
            <w:r w:rsidR="003B4EFA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</w:t>
            </w: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Филиппова Мария Георгиевна (ГБОУ СОШ № 287).</w:t>
            </w:r>
          </w:p>
          <w:p w14:paraId="3D79FA42" w14:textId="77777777" w:rsidR="003D01D0" w:rsidRPr="003D01D0" w:rsidRDefault="003D01D0" w:rsidP="006C7627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0B828734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Обучающиеся</w:t>
            </w:r>
          </w:p>
          <w:p w14:paraId="29898579" w14:textId="77777777" w:rsidR="003D01D0" w:rsidRPr="003D01D0" w:rsidRDefault="003D01D0" w:rsidP="006C76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ГБОУ СОШ №249 им. </w:t>
            </w:r>
            <w:proofErr w:type="spellStart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М.Маневича</w:t>
            </w:r>
            <w:proofErr w:type="spellEnd"/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 xml:space="preserve"> Кировского района СПб</w:t>
            </w:r>
          </w:p>
          <w:p w14:paraId="1BD2338C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ГБОУ СОШ №287 Адмиралтейского района СПб</w:t>
            </w:r>
          </w:p>
        </w:tc>
      </w:tr>
      <w:tr w:rsidR="003D01D0" w:rsidRPr="003D01D0" w14:paraId="32BAAEDB" w14:textId="77777777" w:rsidTr="003D01D0">
        <w:tc>
          <w:tcPr>
            <w:tcW w:w="1673" w:type="dxa"/>
          </w:tcPr>
          <w:p w14:paraId="0E280FE5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Актовый зал</w:t>
            </w:r>
          </w:p>
          <w:p w14:paraId="31F68741" w14:textId="77777777" w:rsidR="003D01D0" w:rsidRPr="003D01D0" w:rsidRDefault="003D01D0" w:rsidP="006C7627">
            <w:pPr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15.45-16.00</w:t>
            </w:r>
          </w:p>
        </w:tc>
        <w:tc>
          <w:tcPr>
            <w:tcW w:w="5840" w:type="dxa"/>
            <w:gridSpan w:val="2"/>
          </w:tcPr>
          <w:p w14:paraId="59AF91E4" w14:textId="77777777" w:rsidR="003D01D0" w:rsidRPr="003D01D0" w:rsidRDefault="003D01D0" w:rsidP="006C7627">
            <w:pPr>
              <w:spacing w:after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Свободный микрофон.</w:t>
            </w:r>
          </w:p>
          <w:p w14:paraId="3F7CCA65" w14:textId="77777777" w:rsidR="003D01D0" w:rsidRPr="003D01D0" w:rsidRDefault="003D01D0" w:rsidP="006C7627">
            <w:pPr>
              <w:spacing w:after="0"/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Рефлексия участников конференции.</w:t>
            </w:r>
          </w:p>
          <w:p w14:paraId="316D541E" w14:textId="77777777" w:rsidR="003D01D0" w:rsidRPr="003D01D0" w:rsidRDefault="003D01D0" w:rsidP="006C7627">
            <w:pPr>
              <w:spacing w:after="0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b/>
                <w:sz w:val="24"/>
                <w:szCs w:val="24"/>
              </w:rPr>
              <w:t>Завершение работы: принятие Резолюции.</w:t>
            </w:r>
          </w:p>
        </w:tc>
        <w:tc>
          <w:tcPr>
            <w:tcW w:w="2555" w:type="dxa"/>
            <w:gridSpan w:val="2"/>
          </w:tcPr>
          <w:p w14:paraId="4A40CB0E" w14:textId="77777777" w:rsidR="003D01D0" w:rsidRPr="003D01D0" w:rsidRDefault="003D01D0" w:rsidP="006C7627">
            <w:pPr>
              <w:spacing w:after="0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3D01D0">
              <w:rPr>
                <w:rFonts w:ascii="Century Gothic" w:eastAsia="Times New Roman" w:hAnsi="Century Gothic" w:cs="Times New Roman"/>
                <w:sz w:val="24"/>
                <w:szCs w:val="24"/>
              </w:rPr>
              <w:t>Модераторы конференции</w:t>
            </w:r>
          </w:p>
        </w:tc>
      </w:tr>
    </w:tbl>
    <w:p w14:paraId="3ED2C812" w14:textId="77777777" w:rsidR="003D01D0" w:rsidRPr="003D01D0" w:rsidRDefault="003D01D0" w:rsidP="003D01D0">
      <w:pPr>
        <w:tabs>
          <w:tab w:val="left" w:pos="34"/>
        </w:tabs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</w:p>
    <w:p w14:paraId="37524371" w14:textId="77777777" w:rsidR="003D01D0" w:rsidRPr="0055625E" w:rsidRDefault="003D01D0" w:rsidP="003D01D0">
      <w:pPr>
        <w:rPr>
          <w:rFonts w:ascii="Century" w:hAnsi="Century" w:cs="Times New Roman"/>
          <w:color w:val="0070C0"/>
          <w:sz w:val="24"/>
          <w:szCs w:val="24"/>
        </w:rPr>
      </w:pPr>
    </w:p>
    <w:p w14:paraId="69F204EA" w14:textId="77777777" w:rsidR="003D01D0" w:rsidRPr="003D01D0" w:rsidRDefault="003B4EFA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  <w:r>
        <w:rPr>
          <w:rFonts w:ascii="Century Gothic" w:eastAsia="Times New Roman" w:hAnsi="Century Gothic" w:cs="Times New Roman"/>
          <w:b/>
          <w:sz w:val="24"/>
          <w:szCs w:val="24"/>
        </w:rPr>
        <w:t xml:space="preserve">Контакты организаторов </w:t>
      </w:r>
      <w:r w:rsidR="003D01D0" w:rsidRPr="003D01D0">
        <w:rPr>
          <w:rFonts w:ascii="Century Gothic" w:eastAsia="Times New Roman" w:hAnsi="Century Gothic" w:cs="Times New Roman"/>
          <w:b/>
          <w:sz w:val="24"/>
          <w:szCs w:val="24"/>
        </w:rPr>
        <w:t>8 секции конференции:</w:t>
      </w:r>
    </w:p>
    <w:p w14:paraId="04B36E10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</w:rPr>
      </w:pPr>
    </w:p>
    <w:p w14:paraId="7292023F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>ГБОУ СОШ № 290</w:t>
      </w:r>
      <w:r w:rsidR="003B4EFA">
        <w:rPr>
          <w:rFonts w:ascii="Century Gothic" w:eastAsia="Times New Roman" w:hAnsi="Century Gothic" w:cs="Times New Roman"/>
          <w:sz w:val="24"/>
          <w:szCs w:val="24"/>
        </w:rPr>
        <w:t xml:space="preserve"> </w:t>
      </w:r>
      <w:r w:rsidRPr="003D01D0">
        <w:rPr>
          <w:rFonts w:ascii="Century Gothic" w:eastAsia="Times New Roman" w:hAnsi="Century Gothic" w:cs="Times New Roman"/>
          <w:sz w:val="24"/>
          <w:szCs w:val="24"/>
        </w:rPr>
        <w:t xml:space="preserve">Красносельского района Санкт-Петербурга </w:t>
      </w:r>
    </w:p>
    <w:p w14:paraId="666D320E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>Контакты: (812)417-65-67, 89119483637</w:t>
      </w:r>
    </w:p>
    <w:p w14:paraId="06263701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>(директор Гуцалова Марина Викторовна)</w:t>
      </w:r>
    </w:p>
    <w:p w14:paraId="0318D4C5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n-US"/>
        </w:rPr>
      </w:pPr>
      <w:r w:rsidRPr="003D01D0">
        <w:rPr>
          <w:rFonts w:ascii="Century Gothic" w:eastAsia="Times New Roman" w:hAnsi="Century Gothic" w:cs="Times New Roman"/>
          <w:sz w:val="24"/>
          <w:szCs w:val="24"/>
          <w:lang w:val="en-US"/>
        </w:rPr>
        <w:t xml:space="preserve">E-mail </w:t>
      </w:r>
      <w:hyperlink r:id="rId20" w:history="1">
        <w:r w:rsidRPr="003D01D0">
          <w:rPr>
            <w:rFonts w:ascii="Century Gothic" w:eastAsia="Times New Roman" w:hAnsi="Century Gothic"/>
            <w:lang w:val="en-US"/>
          </w:rPr>
          <w:t>sh290.krsl@obr.gov.spb.ru</w:t>
        </w:r>
      </w:hyperlink>
      <w:r w:rsidRPr="003D01D0">
        <w:rPr>
          <w:rFonts w:ascii="Century Gothic" w:eastAsia="Times New Roman" w:hAnsi="Century Gothic"/>
          <w:lang w:val="en-US"/>
        </w:rPr>
        <w:t xml:space="preserve"> ; </w:t>
      </w:r>
      <w:hyperlink r:id="rId21" w:history="1">
        <w:r w:rsidRPr="003D01D0">
          <w:rPr>
            <w:rFonts w:ascii="Century Gothic" w:eastAsia="Times New Roman" w:hAnsi="Century Gothic"/>
            <w:lang w:val="en-US"/>
          </w:rPr>
          <w:t>direktor290@mail.ru</w:t>
        </w:r>
      </w:hyperlink>
    </w:p>
    <w:p w14:paraId="6AA72DE8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b/>
          <w:sz w:val="24"/>
          <w:szCs w:val="24"/>
          <w:lang w:val="en-US"/>
        </w:rPr>
      </w:pPr>
    </w:p>
    <w:p w14:paraId="2A98FACC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>ЦНППМ СПб АППО</w:t>
      </w:r>
    </w:p>
    <w:p w14:paraId="49DA2299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>Контакты: + 7(981) 170 4641</w:t>
      </w:r>
    </w:p>
    <w:p w14:paraId="506E3427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>
        <w:rPr>
          <w:rFonts w:ascii="Century Gothic" w:eastAsia="Times New Roman" w:hAnsi="Century Gothic" w:cs="Times New Roman"/>
          <w:sz w:val="24"/>
          <w:szCs w:val="24"/>
        </w:rPr>
        <w:t>(</w:t>
      </w:r>
      <w:r w:rsidRPr="003D01D0">
        <w:rPr>
          <w:rFonts w:ascii="Century Gothic" w:eastAsia="Times New Roman" w:hAnsi="Century Gothic" w:cs="Times New Roman"/>
          <w:sz w:val="24"/>
          <w:szCs w:val="24"/>
        </w:rPr>
        <w:t>региональный методист Бочкарева Алла Григорьевна)</w:t>
      </w:r>
    </w:p>
    <w:p w14:paraId="2ED39D93" w14:textId="77777777" w:rsidR="003D01D0" w:rsidRPr="003D01D0" w:rsidRDefault="003D01D0" w:rsidP="003D01D0">
      <w:p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</w:rPr>
      </w:pPr>
      <w:r w:rsidRPr="003D01D0">
        <w:rPr>
          <w:rFonts w:ascii="Century Gothic" w:eastAsia="Times New Roman" w:hAnsi="Century Gothic" w:cs="Times New Roman"/>
          <w:sz w:val="24"/>
          <w:szCs w:val="24"/>
        </w:rPr>
        <w:t xml:space="preserve">E-mail: </w:t>
      </w:r>
      <w:hyperlink r:id="rId22" w:history="1">
        <w:r w:rsidRPr="003D01D0">
          <w:rPr>
            <w:rFonts w:ascii="Century Gothic" w:eastAsia="Times New Roman" w:hAnsi="Century Gothic"/>
          </w:rPr>
          <w:t>agbochkareva@mail.ru</w:t>
        </w:r>
      </w:hyperlink>
    </w:p>
    <w:p w14:paraId="4DC9285F" w14:textId="77777777" w:rsidR="00F077A4" w:rsidRDefault="00F077A4" w:rsidP="00F077A4">
      <w:pPr>
        <w:pageBreakBefore/>
        <w:jc w:val="center"/>
        <w:rPr>
          <w:rFonts w:ascii="Times New Roman" w:hAnsi="Times New Roman" w:cs="Times New Roman"/>
          <w:b/>
          <w:sz w:val="36"/>
        </w:rPr>
      </w:pPr>
    </w:p>
    <w:p w14:paraId="391E98F5" w14:textId="77777777" w:rsidR="00F077A4" w:rsidRDefault="00F077A4" w:rsidP="00F077A4">
      <w:pPr>
        <w:jc w:val="center"/>
        <w:rPr>
          <w:rFonts w:ascii="Times New Roman" w:hAnsi="Times New Roman" w:cs="Times New Roman"/>
          <w:b/>
          <w:sz w:val="36"/>
        </w:rPr>
      </w:pPr>
    </w:p>
    <w:p w14:paraId="65DEBDAD" w14:textId="77777777" w:rsidR="00F077A4" w:rsidRDefault="00F077A4" w:rsidP="00F077A4">
      <w:pPr>
        <w:jc w:val="center"/>
        <w:rPr>
          <w:rFonts w:ascii="Times New Roman" w:hAnsi="Times New Roman" w:cs="Times New Roman"/>
          <w:b/>
          <w:sz w:val="36"/>
        </w:rPr>
      </w:pPr>
    </w:p>
    <w:p w14:paraId="2D1F8B69" w14:textId="77777777" w:rsidR="00F077A4" w:rsidRDefault="00F077A4" w:rsidP="00F077A4">
      <w:pPr>
        <w:jc w:val="center"/>
        <w:rPr>
          <w:rFonts w:ascii="Times New Roman" w:hAnsi="Times New Roman" w:cs="Times New Roman"/>
          <w:b/>
          <w:sz w:val="36"/>
        </w:rPr>
      </w:pPr>
    </w:p>
    <w:p w14:paraId="2E3414C3" w14:textId="56701A03" w:rsidR="00F077A4" w:rsidRPr="00F077A4" w:rsidRDefault="00F077A4" w:rsidP="00F077A4">
      <w:pPr>
        <w:jc w:val="center"/>
        <w:rPr>
          <w:rFonts w:ascii="Century Gothic" w:hAnsi="Century Gothic" w:cs="Times New Roman"/>
          <w:b/>
          <w:sz w:val="36"/>
          <w:szCs w:val="36"/>
        </w:rPr>
      </w:pPr>
      <w:r w:rsidRPr="00F077A4">
        <w:rPr>
          <w:rFonts w:ascii="Century Gothic" w:hAnsi="Century Gothic" w:cs="Times New Roman"/>
          <w:b/>
          <w:sz w:val="36"/>
          <w:szCs w:val="36"/>
        </w:rPr>
        <w:t xml:space="preserve">Кафедра педагогики и </w:t>
      </w:r>
      <w:proofErr w:type="spellStart"/>
      <w:r w:rsidRPr="00F077A4">
        <w:rPr>
          <w:rFonts w:ascii="Century Gothic" w:hAnsi="Century Gothic" w:cs="Times New Roman"/>
          <w:b/>
          <w:sz w:val="36"/>
          <w:szCs w:val="36"/>
        </w:rPr>
        <w:t>андрагогики</w:t>
      </w:r>
      <w:proofErr w:type="spellEnd"/>
    </w:p>
    <w:p w14:paraId="1F0D399C" w14:textId="2F9CE9C3" w:rsidR="00F077A4" w:rsidRPr="00F077A4" w:rsidRDefault="00F077A4" w:rsidP="00F077A4">
      <w:pPr>
        <w:jc w:val="center"/>
        <w:rPr>
          <w:rFonts w:ascii="Century Gothic" w:hAnsi="Century Gothic" w:cs="Times New Roman"/>
          <w:b/>
          <w:sz w:val="36"/>
          <w:szCs w:val="36"/>
        </w:rPr>
      </w:pPr>
      <w:r w:rsidRPr="00F077A4">
        <w:rPr>
          <w:rFonts w:ascii="Century Gothic" w:hAnsi="Century Gothic" w:cs="Times New Roman"/>
          <w:b/>
          <w:bCs/>
          <w:sz w:val="36"/>
          <w:szCs w:val="36"/>
        </w:rPr>
        <w:t>Контакты:</w:t>
      </w:r>
      <w:r w:rsidRPr="00F077A4">
        <w:rPr>
          <w:rFonts w:ascii="Century Gothic" w:hAnsi="Century Gothic" w:cs="Times New Roman"/>
          <w:b/>
          <w:sz w:val="36"/>
          <w:szCs w:val="36"/>
        </w:rPr>
        <w:t xml:space="preserve"> </w:t>
      </w:r>
      <w:r w:rsidRPr="00F077A4">
        <w:rPr>
          <w:rFonts w:ascii="Century Gothic" w:hAnsi="Century Gothic" w:cs="Arial"/>
          <w:b/>
          <w:sz w:val="36"/>
          <w:szCs w:val="36"/>
        </w:rPr>
        <w:t>(812) 409-82-62</w:t>
      </w:r>
    </w:p>
    <w:sectPr w:rsidR="00F077A4" w:rsidRPr="00F077A4" w:rsidSect="000003DE">
      <w:headerReference w:type="even" r:id="rId23"/>
      <w:headerReference w:type="default" r:id="rId24"/>
      <w:headerReference w:type="first" r:id="rId25"/>
      <w:pgSz w:w="11906" w:h="16838"/>
      <w:pgMar w:top="2269" w:right="1134" w:bottom="1134" w:left="1134" w:header="28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A1AA2" w14:textId="77777777" w:rsidR="000D482F" w:rsidRDefault="000D482F" w:rsidP="00A51B58">
      <w:pPr>
        <w:spacing w:after="0" w:line="240" w:lineRule="auto"/>
      </w:pPr>
      <w:r>
        <w:separator/>
      </w:r>
    </w:p>
  </w:endnote>
  <w:endnote w:type="continuationSeparator" w:id="0">
    <w:p w14:paraId="1B4E0AE6" w14:textId="77777777" w:rsidR="000D482F" w:rsidRDefault="000D482F" w:rsidP="00A5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F571" w14:textId="77777777" w:rsidR="0087660D" w:rsidRPr="00A51B58" w:rsidRDefault="0087660D" w:rsidP="00A51B58">
    <w:pPr>
      <w:pStyle w:val="a5"/>
      <w:tabs>
        <w:tab w:val="clear" w:pos="4677"/>
        <w:tab w:val="clear" w:pos="9355"/>
        <w:tab w:val="center" w:pos="8460"/>
      </w:tabs>
      <w:rPr>
        <w:color w:val="0070C0"/>
      </w:rPr>
    </w:pPr>
    <w:r w:rsidRPr="00A51B58">
      <w:rPr>
        <w:color w:val="0070C0"/>
      </w:rPr>
      <w:t>https://www.eduforum.spb.ru/</w:t>
    </w:r>
    <w:r w:rsidRPr="00A51B58">
      <w:rPr>
        <w:color w:val="0070C0"/>
      </w:rPr>
      <w:tab/>
      <w:t>https://spbappo.ru/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407734" w14:textId="77777777" w:rsidR="000D482F" w:rsidRDefault="000D482F" w:rsidP="00A51B58">
      <w:pPr>
        <w:spacing w:after="0" w:line="240" w:lineRule="auto"/>
      </w:pPr>
      <w:r>
        <w:separator/>
      </w:r>
    </w:p>
  </w:footnote>
  <w:footnote w:type="continuationSeparator" w:id="0">
    <w:p w14:paraId="40B45E6A" w14:textId="77777777" w:rsidR="000D482F" w:rsidRDefault="000D482F" w:rsidP="00A5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370A0" w14:textId="77777777" w:rsidR="0087660D" w:rsidRDefault="0087660D">
    <w:pPr>
      <w:pStyle w:val="a3"/>
    </w:pPr>
    <w:r w:rsidRPr="00A51B58">
      <w:rPr>
        <w:noProof/>
        <w:color w:val="0070C0"/>
        <w:lang w:eastAsia="ru-RU"/>
      </w:rPr>
      <w:drawing>
        <wp:anchor distT="0" distB="0" distL="114300" distR="114300" simplePos="0" relativeHeight="251663360" behindDoc="0" locked="0" layoutInCell="1" allowOverlap="1" wp14:anchorId="137F0CA7" wp14:editId="0C152668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6120130" cy="1197610"/>
          <wp:effectExtent l="0" t="0" r="0" b="2540"/>
          <wp:wrapTopAndBottom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фон форум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" t="3180" r="-792" b="82612"/>
                  <a:stretch/>
                </pic:blipFill>
                <pic:spPr bwMode="auto">
                  <a:xfrm>
                    <a:off x="0" y="0"/>
                    <a:ext cx="6120130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99C2" w14:textId="77777777" w:rsidR="0087660D" w:rsidRPr="00A51B58" w:rsidRDefault="0087660D">
    <w:pPr>
      <w:pStyle w:val="a3"/>
      <w:rPr>
        <w:color w:val="0070C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C04D9" w14:textId="77777777" w:rsidR="0087660D" w:rsidRPr="00A51B58" w:rsidRDefault="0087660D">
    <w:pPr>
      <w:pStyle w:val="a3"/>
      <w:rPr>
        <w:color w:val="0070C0"/>
      </w:rPr>
    </w:pPr>
    <w:r w:rsidRPr="00A51B58">
      <w:rPr>
        <w:noProof/>
        <w:color w:val="0070C0"/>
        <w:lang w:eastAsia="ru-RU"/>
      </w:rPr>
      <w:drawing>
        <wp:anchor distT="0" distB="0" distL="114300" distR="114300" simplePos="0" relativeHeight="251661312" behindDoc="0" locked="0" layoutInCell="1" allowOverlap="1" wp14:anchorId="226F1F0D" wp14:editId="1C070333">
          <wp:simplePos x="0" y="0"/>
          <wp:positionH relativeFrom="column">
            <wp:posOffset>-67485</wp:posOffset>
          </wp:positionH>
          <wp:positionV relativeFrom="paragraph">
            <wp:posOffset>3175</wp:posOffset>
          </wp:positionV>
          <wp:extent cx="6120130" cy="1197610"/>
          <wp:effectExtent l="0" t="0" r="0" b="254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фон форум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2" t="3180" r="-792" b="82612"/>
                  <a:stretch/>
                </pic:blipFill>
                <pic:spPr bwMode="auto">
                  <a:xfrm>
                    <a:off x="0" y="0"/>
                    <a:ext cx="6120130" cy="11976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79CC8" w14:textId="77777777" w:rsidR="0087660D" w:rsidRDefault="008766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7EBB"/>
    <w:multiLevelType w:val="hybridMultilevel"/>
    <w:tmpl w:val="C680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B58"/>
    <w:rsid w:val="000003DE"/>
    <w:rsid w:val="00000F27"/>
    <w:rsid w:val="00025C5C"/>
    <w:rsid w:val="0004438E"/>
    <w:rsid w:val="000C4900"/>
    <w:rsid w:val="000D482F"/>
    <w:rsid w:val="0010162D"/>
    <w:rsid w:val="00174ADD"/>
    <w:rsid w:val="001A504A"/>
    <w:rsid w:val="001B5393"/>
    <w:rsid w:val="001D6768"/>
    <w:rsid w:val="00287C4A"/>
    <w:rsid w:val="002A6848"/>
    <w:rsid w:val="002C585D"/>
    <w:rsid w:val="003A2C31"/>
    <w:rsid w:val="003B4EFA"/>
    <w:rsid w:val="003D01D0"/>
    <w:rsid w:val="0041765C"/>
    <w:rsid w:val="004404E4"/>
    <w:rsid w:val="004F5E2B"/>
    <w:rsid w:val="00530A55"/>
    <w:rsid w:val="005679D1"/>
    <w:rsid w:val="00570113"/>
    <w:rsid w:val="005A62E2"/>
    <w:rsid w:val="005A7096"/>
    <w:rsid w:val="005B4C5F"/>
    <w:rsid w:val="005D59BD"/>
    <w:rsid w:val="005F5676"/>
    <w:rsid w:val="00615D2D"/>
    <w:rsid w:val="00641D98"/>
    <w:rsid w:val="006C7627"/>
    <w:rsid w:val="006D2F00"/>
    <w:rsid w:val="006F785F"/>
    <w:rsid w:val="00704963"/>
    <w:rsid w:val="00710462"/>
    <w:rsid w:val="007122DD"/>
    <w:rsid w:val="007235DD"/>
    <w:rsid w:val="0085029F"/>
    <w:rsid w:val="0086019E"/>
    <w:rsid w:val="008733C4"/>
    <w:rsid w:val="0087660D"/>
    <w:rsid w:val="008E0B76"/>
    <w:rsid w:val="00902C63"/>
    <w:rsid w:val="00934681"/>
    <w:rsid w:val="00951991"/>
    <w:rsid w:val="00996C11"/>
    <w:rsid w:val="009A0E5D"/>
    <w:rsid w:val="00A51B58"/>
    <w:rsid w:val="00A66A12"/>
    <w:rsid w:val="00A85612"/>
    <w:rsid w:val="00AE105F"/>
    <w:rsid w:val="00AE7DEC"/>
    <w:rsid w:val="00B1127E"/>
    <w:rsid w:val="00B663D7"/>
    <w:rsid w:val="00BA491D"/>
    <w:rsid w:val="00BB0721"/>
    <w:rsid w:val="00BB3C51"/>
    <w:rsid w:val="00C66D98"/>
    <w:rsid w:val="00CD376D"/>
    <w:rsid w:val="00CE3A80"/>
    <w:rsid w:val="00CE6388"/>
    <w:rsid w:val="00CF38D0"/>
    <w:rsid w:val="00D055DC"/>
    <w:rsid w:val="00D571DF"/>
    <w:rsid w:val="00D61760"/>
    <w:rsid w:val="00D729AC"/>
    <w:rsid w:val="00DA0269"/>
    <w:rsid w:val="00E7078C"/>
    <w:rsid w:val="00EE55CE"/>
    <w:rsid w:val="00F077A4"/>
    <w:rsid w:val="00F205F0"/>
    <w:rsid w:val="00F3201E"/>
    <w:rsid w:val="00F62862"/>
    <w:rsid w:val="00F7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EAD4FA"/>
  <w15:chartTrackingRefBased/>
  <w15:docId w15:val="{B686A211-3C69-4CCE-BEC6-3D707B3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ADD"/>
  </w:style>
  <w:style w:type="paragraph" w:styleId="2">
    <w:name w:val="heading 2"/>
    <w:basedOn w:val="a"/>
    <w:next w:val="a"/>
    <w:link w:val="20"/>
    <w:uiPriority w:val="9"/>
    <w:unhideWhenUsed/>
    <w:qFormat/>
    <w:rsid w:val="00AE10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B58"/>
  </w:style>
  <w:style w:type="paragraph" w:styleId="a5">
    <w:name w:val="footer"/>
    <w:basedOn w:val="a"/>
    <w:link w:val="a6"/>
    <w:uiPriority w:val="99"/>
    <w:unhideWhenUsed/>
    <w:rsid w:val="00A51B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B58"/>
  </w:style>
  <w:style w:type="character" w:styleId="a7">
    <w:name w:val="Hyperlink"/>
    <w:basedOn w:val="a0"/>
    <w:uiPriority w:val="99"/>
    <w:unhideWhenUsed/>
    <w:rsid w:val="00A51B58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A51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6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6A12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2C5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23">
    <w:name w:val="1423"/>
    <w:aliases w:val="bqiaagaaeyqcaaagiaiaaamobqaabrwfaaaaaaaaaaaaaaaaaaaaaaaaaaaaaaaaaaaaaaaaaaaaaaaaaaaaaaaaaaaaaaaaaaaaaaaaaaaaaaaaaaaaaaaaaaaaaaaaaaaaaaaaaaaaaaaaaaaaaaaaaaaaaaaaaaaaaaaaaaaaaaaaaaaaaaaaaaaaaaaaaaaaaaaaaaaaaaaaaaaaaaaaaaaaaaaaaaaaaaaa"/>
    <w:basedOn w:val="a"/>
    <w:rsid w:val="00AE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E105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E105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FollowedHyperlink"/>
    <w:basedOn w:val="a0"/>
    <w:uiPriority w:val="99"/>
    <w:semiHidden/>
    <w:unhideWhenUsed/>
    <w:rsid w:val="00D571DF"/>
    <w:rPr>
      <w:color w:val="954F72" w:themeColor="followedHyperlink"/>
      <w:u w:val="single"/>
    </w:rPr>
  </w:style>
  <w:style w:type="character" w:customStyle="1" w:styleId="js-phone-number">
    <w:name w:val="js-phone-number"/>
    <w:basedOn w:val="a0"/>
    <w:rsid w:val="00025C5C"/>
  </w:style>
  <w:style w:type="paragraph" w:styleId="ad">
    <w:name w:val="Normal (Web)"/>
    <w:basedOn w:val="a"/>
    <w:uiPriority w:val="99"/>
    <w:semiHidden/>
    <w:unhideWhenUsed/>
    <w:rsid w:val="0002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irektor290@mail.r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mailto:sh290.krsl@obr.gov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10" Type="http://schemas.openxmlformats.org/officeDocument/2006/relationships/image" Target="media/image3.jpg"/><Relationship Id="rId19" Type="http://schemas.openxmlformats.org/officeDocument/2006/relationships/hyperlink" Target="https://eduforum.spb.ru/program/schedule/8846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yperlink" Target="mailto:agbochkareva@mail.r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EFE94-94AC-4451-834D-16C85AD77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33</Pages>
  <Words>6668</Words>
  <Characters>38011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Епинина Анастасия Викторовна</dc:creator>
  <cp:keywords/>
  <dc:description/>
  <cp:lastModifiedBy>Даутова Ольга Борисовна</cp:lastModifiedBy>
  <cp:revision>8</cp:revision>
  <cp:lastPrinted>2024-03-19T13:11:00Z</cp:lastPrinted>
  <dcterms:created xsi:type="dcterms:W3CDTF">2024-03-19T13:08:00Z</dcterms:created>
  <dcterms:modified xsi:type="dcterms:W3CDTF">2024-03-20T16:59:00Z</dcterms:modified>
</cp:coreProperties>
</file>